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150" w:rsidRPr="00F14150" w:rsidRDefault="00F14150" w:rsidP="00F14150">
      <w:pPr>
        <w:spacing w:after="0"/>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Аңлатма язуы.</w:t>
      </w:r>
    </w:p>
    <w:p w:rsidR="00F14150" w:rsidRPr="00F14150" w:rsidRDefault="00F14150" w:rsidP="00F14150">
      <w:pPr>
        <w:spacing w:after="0"/>
        <w:jc w:val="center"/>
        <w:rPr>
          <w:rFonts w:ascii="Times New Roman" w:eastAsia="Times New Roman" w:hAnsi="Times New Roman" w:cs="Times New Roman"/>
          <w:sz w:val="24"/>
          <w:szCs w:val="24"/>
          <w:lang w:val="tt-RU" w:eastAsia="ru-RU"/>
        </w:rPr>
      </w:pP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Эш программасы түбәндәге документларны исәпкә алынып төзелде:</w:t>
      </w:r>
    </w:p>
    <w:p w:rsidR="00F14150" w:rsidRPr="00F14150" w:rsidRDefault="00F14150" w:rsidP="00F14150">
      <w:pPr>
        <w:spacing w:after="0" w:line="240" w:lineRule="auto"/>
        <w:rPr>
          <w:rFonts w:ascii="Times New Roman" w:eastAsia="Times New Roman" w:hAnsi="Times New Roman" w:cs="Times New Roman"/>
          <w:sz w:val="24"/>
          <w:szCs w:val="24"/>
          <w:lang w:val="tt-RU" w:eastAsia="x-none"/>
        </w:rPr>
      </w:pPr>
      <w:r w:rsidRPr="00F14150">
        <w:rPr>
          <w:rFonts w:ascii="Times New Roman" w:eastAsia="Times New Roman" w:hAnsi="Times New Roman" w:cs="Times New Roman"/>
          <w:sz w:val="24"/>
          <w:szCs w:val="24"/>
          <w:lang w:val="tt-RU" w:eastAsia="x-none"/>
        </w:rPr>
        <w:t xml:space="preserve"> “Мәгариф турында” Россия Федера</w:t>
      </w:r>
      <w:proofErr w:type="spellStart"/>
      <w:r w:rsidRPr="00F14150">
        <w:rPr>
          <w:rFonts w:ascii="Times New Roman" w:eastAsia="Times New Roman" w:hAnsi="Times New Roman" w:cs="Times New Roman"/>
          <w:sz w:val="24"/>
          <w:szCs w:val="24"/>
          <w:lang w:val="x-none" w:eastAsia="x-none"/>
        </w:rPr>
        <w:t>ц</w:t>
      </w:r>
      <w:r w:rsidRPr="00F14150">
        <w:rPr>
          <w:rFonts w:ascii="Times New Roman" w:eastAsia="Times New Roman" w:hAnsi="Times New Roman" w:cs="Times New Roman"/>
          <w:sz w:val="24"/>
          <w:szCs w:val="24"/>
          <w:lang w:val="tt-RU" w:eastAsia="x-none"/>
        </w:rPr>
        <w:t>иясенең</w:t>
      </w:r>
      <w:proofErr w:type="spellEnd"/>
      <w:r w:rsidRPr="00F14150">
        <w:rPr>
          <w:rFonts w:ascii="Times New Roman" w:eastAsia="Times New Roman" w:hAnsi="Times New Roman" w:cs="Times New Roman"/>
          <w:sz w:val="24"/>
          <w:szCs w:val="24"/>
          <w:lang w:val="tt-RU" w:eastAsia="x-none"/>
        </w:rPr>
        <w:t xml:space="preserve"> Законы (</w:t>
      </w:r>
      <w:r w:rsidRPr="00F14150">
        <w:rPr>
          <w:rFonts w:ascii="Times New Roman" w:eastAsia="Times New Roman" w:hAnsi="Times New Roman" w:cs="Times New Roman"/>
          <w:sz w:val="24"/>
          <w:szCs w:val="24"/>
          <w:lang w:val="x-none" w:eastAsia="x-none"/>
        </w:rPr>
        <w:t>Закон РФ «Об образовании» №  3266-1 ФЗ  от 10.07.1992 г. с последующими изменениями (последняя редакция от 18.07.2011г.).</w:t>
      </w:r>
    </w:p>
    <w:p w:rsidR="00F14150" w:rsidRPr="00F14150" w:rsidRDefault="00F14150" w:rsidP="00F14150">
      <w:pPr>
        <w:spacing w:after="0" w:line="240" w:lineRule="auto"/>
        <w:rPr>
          <w:rFonts w:ascii="Times New Roman" w:eastAsia="Times New Roman" w:hAnsi="Times New Roman" w:cs="Times New Roman"/>
          <w:sz w:val="24"/>
          <w:szCs w:val="24"/>
          <w:lang w:val="tt-RU" w:eastAsia="x-none"/>
        </w:rPr>
      </w:pPr>
      <w:r w:rsidRPr="00F14150">
        <w:rPr>
          <w:rFonts w:ascii="Times New Roman" w:eastAsia="Times New Roman" w:hAnsi="Times New Roman" w:cs="Times New Roman"/>
          <w:sz w:val="24"/>
          <w:szCs w:val="24"/>
          <w:lang w:val="tt-RU" w:eastAsia="x-none"/>
        </w:rPr>
        <w:t>“Мәгариф турында” Татарстан Республикасы Законы.</w:t>
      </w:r>
    </w:p>
    <w:p w:rsidR="00F14150" w:rsidRPr="00F14150" w:rsidRDefault="00F14150" w:rsidP="00F14150">
      <w:pPr>
        <w:spacing w:after="0" w:line="240" w:lineRule="auto"/>
        <w:rPr>
          <w:rFonts w:ascii="Times New Roman" w:eastAsia="Times New Roman" w:hAnsi="Times New Roman" w:cs="Times New Roman"/>
          <w:sz w:val="24"/>
          <w:szCs w:val="24"/>
          <w:lang w:eastAsia="ru-RU"/>
        </w:rPr>
      </w:pPr>
      <w:r w:rsidRPr="00F14150">
        <w:rPr>
          <w:rFonts w:ascii="Times New Roman" w:eastAsia="Times New Roman" w:hAnsi="Times New Roman" w:cs="Times New Roman"/>
          <w:sz w:val="24"/>
          <w:szCs w:val="24"/>
          <w:lang w:val="tt-RU" w:eastAsia="ru-RU"/>
        </w:rPr>
        <w:t>6 стат</w:t>
      </w:r>
      <w:proofErr w:type="spellStart"/>
      <w:r w:rsidRPr="00F14150">
        <w:rPr>
          <w:rFonts w:ascii="Times New Roman" w:eastAsia="Times New Roman" w:hAnsi="Times New Roman" w:cs="Times New Roman"/>
          <w:sz w:val="24"/>
          <w:szCs w:val="24"/>
          <w:lang w:eastAsia="ru-RU"/>
        </w:rPr>
        <w:t>ья</w:t>
      </w:r>
      <w:proofErr w:type="spellEnd"/>
      <w:r w:rsidRPr="00F14150">
        <w:rPr>
          <w:rFonts w:ascii="Times New Roman" w:eastAsia="Times New Roman" w:hAnsi="Times New Roman" w:cs="Times New Roman"/>
          <w:sz w:val="24"/>
          <w:szCs w:val="24"/>
          <w:lang w:eastAsia="ru-RU"/>
        </w:rPr>
        <w:t xml:space="preserve"> – </w:t>
      </w:r>
      <w:proofErr w:type="spellStart"/>
      <w:r w:rsidRPr="00F14150">
        <w:rPr>
          <w:rFonts w:ascii="Times New Roman" w:eastAsia="Times New Roman" w:hAnsi="Times New Roman" w:cs="Times New Roman"/>
          <w:sz w:val="24"/>
          <w:szCs w:val="24"/>
          <w:lang w:eastAsia="ru-RU"/>
        </w:rPr>
        <w:t>белем</w:t>
      </w:r>
      <w:proofErr w:type="spellEnd"/>
      <w:r w:rsidRPr="00F14150">
        <w:rPr>
          <w:rFonts w:ascii="Times New Roman" w:eastAsia="Times New Roman" w:hAnsi="Times New Roman" w:cs="Times New Roman"/>
          <w:sz w:val="24"/>
          <w:szCs w:val="24"/>
          <w:lang w:eastAsia="ru-RU"/>
        </w:rPr>
        <w:t xml:space="preserve"> </w:t>
      </w:r>
      <w:proofErr w:type="spellStart"/>
      <w:r w:rsidRPr="00F14150">
        <w:rPr>
          <w:rFonts w:ascii="Times New Roman" w:eastAsia="Times New Roman" w:hAnsi="Times New Roman" w:cs="Times New Roman"/>
          <w:sz w:val="24"/>
          <w:szCs w:val="24"/>
          <w:lang w:eastAsia="ru-RU"/>
        </w:rPr>
        <w:t>алу</w:t>
      </w:r>
      <w:proofErr w:type="spellEnd"/>
      <w:r w:rsidRPr="00F14150">
        <w:rPr>
          <w:rFonts w:ascii="Times New Roman" w:eastAsia="Times New Roman" w:hAnsi="Times New Roman" w:cs="Times New Roman"/>
          <w:sz w:val="24"/>
          <w:szCs w:val="24"/>
          <w:lang w:eastAsia="ru-RU"/>
        </w:rPr>
        <w:t xml:space="preserve"> теле (</w:t>
      </w:r>
      <w:proofErr w:type="spellStart"/>
      <w:r w:rsidRPr="00F14150">
        <w:rPr>
          <w:rFonts w:ascii="Times New Roman" w:eastAsia="Times New Roman" w:hAnsi="Times New Roman" w:cs="Times New Roman"/>
          <w:sz w:val="24"/>
          <w:szCs w:val="24"/>
          <w:lang w:eastAsia="ru-RU"/>
        </w:rPr>
        <w:t>телл</w:t>
      </w:r>
      <w:proofErr w:type="spellEnd"/>
      <w:r w:rsidRPr="00F14150">
        <w:rPr>
          <w:rFonts w:ascii="Times New Roman" w:eastAsia="Times New Roman" w:hAnsi="Times New Roman" w:cs="Times New Roman"/>
          <w:sz w:val="24"/>
          <w:szCs w:val="24"/>
          <w:lang w:val="tt-RU" w:eastAsia="ru-RU"/>
        </w:rPr>
        <w:t>ә</w:t>
      </w:r>
      <w:r w:rsidRPr="00F14150">
        <w:rPr>
          <w:rFonts w:ascii="Times New Roman" w:eastAsia="Times New Roman" w:hAnsi="Times New Roman" w:cs="Times New Roman"/>
          <w:sz w:val="24"/>
          <w:szCs w:val="24"/>
          <w:lang w:eastAsia="ru-RU"/>
        </w:rPr>
        <w:t>ре)</w:t>
      </w:r>
    </w:p>
    <w:p w:rsidR="00F14150" w:rsidRPr="00F14150" w:rsidRDefault="00F14150" w:rsidP="00F14150">
      <w:pPr>
        <w:spacing w:after="0"/>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10 </w:t>
      </w:r>
      <w:r w:rsidRPr="00F14150">
        <w:rPr>
          <w:rFonts w:ascii="Times New Roman" w:eastAsia="Times New Roman" w:hAnsi="Times New Roman" w:cs="Times New Roman"/>
          <w:sz w:val="24"/>
          <w:szCs w:val="24"/>
          <w:lang w:eastAsia="ru-RU"/>
        </w:rPr>
        <w:t>статья –</w:t>
      </w:r>
      <w:proofErr w:type="spellStart"/>
      <w:r w:rsidRPr="00F14150">
        <w:rPr>
          <w:rFonts w:ascii="Times New Roman" w:eastAsia="Times New Roman" w:hAnsi="Times New Roman" w:cs="Times New Roman"/>
          <w:sz w:val="24"/>
          <w:szCs w:val="24"/>
          <w:lang w:eastAsia="ru-RU"/>
        </w:rPr>
        <w:t>уку-укыту</w:t>
      </w:r>
      <w:proofErr w:type="spellEnd"/>
      <w:r w:rsidRPr="00F14150">
        <w:rPr>
          <w:rFonts w:ascii="Times New Roman" w:eastAsia="Times New Roman" w:hAnsi="Times New Roman" w:cs="Times New Roman"/>
          <w:sz w:val="24"/>
          <w:szCs w:val="24"/>
          <w:lang w:eastAsia="ru-RU"/>
        </w:rPr>
        <w:t xml:space="preserve"> </w:t>
      </w:r>
      <w:proofErr w:type="spellStart"/>
      <w:r w:rsidRPr="00F14150">
        <w:rPr>
          <w:rFonts w:ascii="Times New Roman" w:eastAsia="Times New Roman" w:hAnsi="Times New Roman" w:cs="Times New Roman"/>
          <w:sz w:val="24"/>
          <w:szCs w:val="24"/>
          <w:lang w:eastAsia="ru-RU"/>
        </w:rPr>
        <w:t>программалары</w:t>
      </w:r>
      <w:proofErr w:type="spellEnd"/>
    </w:p>
    <w:p w:rsidR="00F14150" w:rsidRPr="00F14150" w:rsidRDefault="00F14150" w:rsidP="00F14150">
      <w:pPr>
        <w:spacing w:after="0" w:line="240" w:lineRule="auto"/>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32 статья – мәгариф учреждениесенең вәкаләтләре һәм җаваплылыгы.</w:t>
      </w:r>
    </w:p>
    <w:p w:rsidR="00F14150" w:rsidRPr="00F14150" w:rsidRDefault="00F14150" w:rsidP="00F14150">
      <w:pPr>
        <w:spacing w:after="0" w:line="240" w:lineRule="auto"/>
        <w:rPr>
          <w:rFonts w:ascii="Times New Roman" w:eastAsia="Times New Roman" w:hAnsi="Times New Roman" w:cs="Times New Roman"/>
          <w:sz w:val="24"/>
          <w:szCs w:val="24"/>
          <w:lang w:eastAsia="x-none"/>
        </w:rPr>
      </w:pPr>
      <w:r w:rsidRPr="00F14150">
        <w:rPr>
          <w:rFonts w:ascii="Times New Roman" w:eastAsia="Times New Roman" w:hAnsi="Times New Roman" w:cs="Times New Roman"/>
          <w:sz w:val="24"/>
          <w:szCs w:val="24"/>
          <w:lang w:val="tt-RU" w:eastAsia="x-none"/>
        </w:rPr>
        <w:t xml:space="preserve">“ТР  дәүләт телләре һәм ТРда башка телләр  турында ТР </w:t>
      </w:r>
      <w:r w:rsidRPr="00F14150">
        <w:rPr>
          <w:rFonts w:ascii="Times New Roman" w:eastAsia="Times New Roman" w:hAnsi="Times New Roman" w:cs="Times New Roman"/>
          <w:sz w:val="24"/>
          <w:szCs w:val="24"/>
          <w:lang w:val="x-none" w:eastAsia="x-none"/>
        </w:rPr>
        <w:t>Закон</w:t>
      </w:r>
      <w:r w:rsidRPr="00F14150">
        <w:rPr>
          <w:rFonts w:ascii="Times New Roman" w:eastAsia="Times New Roman" w:hAnsi="Times New Roman" w:cs="Times New Roman"/>
          <w:sz w:val="24"/>
          <w:szCs w:val="24"/>
          <w:lang w:val="tt-RU" w:eastAsia="x-none"/>
        </w:rPr>
        <w:t xml:space="preserve">ы “ (Закон </w:t>
      </w:r>
      <w:r w:rsidRPr="00F14150">
        <w:rPr>
          <w:rFonts w:ascii="Times New Roman" w:eastAsia="Times New Roman" w:hAnsi="Times New Roman" w:cs="Times New Roman"/>
          <w:sz w:val="24"/>
          <w:szCs w:val="24"/>
          <w:lang w:val="x-none" w:eastAsia="x-none"/>
        </w:rPr>
        <w:t xml:space="preserve">РТ «О государственных языках РТ и других языках в РТ» 8 июля 1992 (в ред. </w:t>
      </w:r>
      <w:r w:rsidRPr="00F14150">
        <w:rPr>
          <w:rFonts w:ascii="Times New Roman" w:eastAsia="Times New Roman" w:hAnsi="Times New Roman" w:cs="Times New Roman"/>
          <w:bCs/>
          <w:sz w:val="24"/>
          <w:szCs w:val="24"/>
          <w:lang w:val="x-none" w:eastAsia="x-none"/>
        </w:rPr>
        <w:t>Законов</w:t>
      </w:r>
      <w:r w:rsidRPr="00F14150">
        <w:rPr>
          <w:rFonts w:ascii="Times New Roman" w:eastAsia="Times New Roman" w:hAnsi="Times New Roman" w:cs="Times New Roman"/>
          <w:sz w:val="24"/>
          <w:szCs w:val="24"/>
          <w:lang w:val="x-none" w:eastAsia="x-none"/>
        </w:rPr>
        <w:t xml:space="preserve"> </w:t>
      </w:r>
      <w:r w:rsidRPr="00F14150">
        <w:rPr>
          <w:rFonts w:ascii="Times New Roman" w:eastAsia="Times New Roman" w:hAnsi="Times New Roman" w:cs="Times New Roman"/>
          <w:bCs/>
          <w:sz w:val="24"/>
          <w:szCs w:val="24"/>
          <w:lang w:val="x-none" w:eastAsia="x-none"/>
        </w:rPr>
        <w:t>РТ</w:t>
      </w:r>
      <w:r w:rsidRPr="00F14150">
        <w:rPr>
          <w:rFonts w:ascii="Times New Roman" w:eastAsia="Times New Roman" w:hAnsi="Times New Roman" w:cs="Times New Roman"/>
          <w:sz w:val="24"/>
          <w:szCs w:val="24"/>
          <w:lang w:val="x-none" w:eastAsia="x-none"/>
        </w:rPr>
        <w:t xml:space="preserve"> от 28.07.2004 N 44-ЗРТ, от 03.12.2009 N 54-ЗРТ).</w:t>
      </w:r>
    </w:p>
    <w:p w:rsidR="00F14150" w:rsidRPr="00F14150" w:rsidRDefault="00F14150" w:rsidP="00F14150">
      <w:pPr>
        <w:spacing w:after="0" w:line="240" w:lineRule="auto"/>
        <w:rPr>
          <w:rFonts w:ascii="Times New Roman" w:eastAsia="Times New Roman" w:hAnsi="Times New Roman" w:cs="Times New Roman"/>
          <w:sz w:val="24"/>
          <w:szCs w:val="24"/>
          <w:lang w:val="tt-RU" w:eastAsia="x-none"/>
        </w:rPr>
      </w:pPr>
      <w:r w:rsidRPr="00F14150">
        <w:rPr>
          <w:rFonts w:ascii="Times New Roman" w:eastAsia="Times New Roman" w:hAnsi="Times New Roman" w:cs="Times New Roman"/>
          <w:sz w:val="24"/>
          <w:szCs w:val="24"/>
          <w:lang w:val="tt-RU" w:eastAsia="x-none"/>
        </w:rPr>
        <w:t>Лицейның укыту планы.</w:t>
      </w:r>
    </w:p>
    <w:p w:rsidR="00F14150" w:rsidRPr="00F14150" w:rsidRDefault="00F14150" w:rsidP="00F14150">
      <w:pPr>
        <w:spacing w:after="0" w:line="240" w:lineRule="auto"/>
        <w:rPr>
          <w:rFonts w:ascii="Times New Roman" w:eastAsia="Times New Roman" w:hAnsi="Times New Roman" w:cs="Times New Roman"/>
          <w:sz w:val="24"/>
          <w:szCs w:val="24"/>
          <w:lang w:val="tt-RU" w:eastAsia="x-none"/>
        </w:rPr>
      </w:pPr>
      <w:r w:rsidRPr="00F14150">
        <w:rPr>
          <w:rFonts w:ascii="Times New Roman" w:eastAsia="Times New Roman" w:hAnsi="Times New Roman" w:cs="Times New Roman"/>
          <w:sz w:val="24"/>
          <w:szCs w:val="24"/>
          <w:lang w:val="tt-RU" w:eastAsia="x-none"/>
        </w:rPr>
        <w:t>Лицейның укыту графигы.</w:t>
      </w:r>
    </w:p>
    <w:p w:rsidR="00F14150" w:rsidRPr="00F14150" w:rsidRDefault="00F14150" w:rsidP="00F14150">
      <w:pPr>
        <w:spacing w:after="0" w:line="240" w:lineRule="auto"/>
        <w:rPr>
          <w:rFonts w:ascii="Times New Roman" w:eastAsia="Times New Roman" w:hAnsi="Times New Roman" w:cs="Times New Roman"/>
          <w:sz w:val="24"/>
          <w:szCs w:val="24"/>
          <w:lang w:val="tt-RU" w:eastAsia="x-none"/>
        </w:rPr>
      </w:pPr>
      <w:r w:rsidRPr="00F14150">
        <w:rPr>
          <w:rFonts w:ascii="Times New Roman" w:eastAsia="Times New Roman" w:hAnsi="Times New Roman" w:cs="Times New Roman"/>
          <w:sz w:val="24"/>
          <w:szCs w:val="24"/>
          <w:lang w:val="tt-RU" w:eastAsia="x-none"/>
        </w:rPr>
        <w:t xml:space="preserve"> “Рус телендә урта (тулы) гомуми белем бирү мәктәбендә татар телен һәм әдәбиятын укыту программасы” 1-11 нче сыйныфлар. Татарстан Республикасы Мәгариф министрлыгы , Казан, “Татарстан китап нәшрияты”, 2011ел</w:t>
      </w:r>
    </w:p>
    <w:p w:rsidR="00F14150" w:rsidRPr="00F14150" w:rsidRDefault="00F14150" w:rsidP="00F14150">
      <w:pPr>
        <w:spacing w:after="0"/>
        <w:jc w:val="both"/>
        <w:rPr>
          <w:rFonts w:ascii="Times New Roman" w:eastAsia="Times New Roman" w:hAnsi="Times New Roman" w:cs="Times New Roman"/>
          <w:b/>
          <w:sz w:val="24"/>
          <w:szCs w:val="24"/>
          <w:lang w:val="tt-RU" w:eastAsia="ru-RU"/>
        </w:rPr>
      </w:pPr>
    </w:p>
    <w:p w:rsidR="00F14150" w:rsidRPr="00F14150" w:rsidRDefault="00F14150" w:rsidP="00F14150">
      <w:pPr>
        <w:spacing w:after="0"/>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b/>
          <w:sz w:val="24"/>
          <w:szCs w:val="24"/>
          <w:lang w:val="tt-RU" w:eastAsia="ru-RU"/>
        </w:rPr>
        <w:t xml:space="preserve">Татар теле укытуның максаты </w:t>
      </w:r>
      <w:r w:rsidRPr="00F14150">
        <w:rPr>
          <w:rFonts w:ascii="Times New Roman" w:eastAsia="Times New Roman" w:hAnsi="Times New Roman" w:cs="Times New Roman"/>
          <w:sz w:val="24"/>
          <w:szCs w:val="24"/>
          <w:lang w:val="tt-RU" w:eastAsia="ru-RU"/>
        </w:rPr>
        <w:t>фонетика, орфоэпия, графика, орфография, лексикология сүз төзелеше һәм ясалышы буенча</w:t>
      </w:r>
    </w:p>
    <w:p w:rsidR="00F14150" w:rsidRPr="00F14150" w:rsidRDefault="00F14150" w:rsidP="00F14150">
      <w:pPr>
        <w:spacing w:after="0"/>
        <w:rPr>
          <w:rFonts w:ascii="Times New Roman" w:eastAsia="Times New Roman" w:hAnsi="Times New Roman" w:cs="Times New Roman"/>
          <w:b/>
          <w:sz w:val="24"/>
          <w:szCs w:val="24"/>
          <w:lang w:val="tt-RU" w:eastAsia="ru-RU"/>
        </w:rPr>
      </w:pPr>
      <w:r w:rsidRPr="00F14150">
        <w:rPr>
          <w:rFonts w:ascii="Times New Roman" w:eastAsia="Times New Roman" w:hAnsi="Times New Roman" w:cs="Times New Roman"/>
          <w:sz w:val="24"/>
          <w:szCs w:val="24"/>
          <w:lang w:val="tt-RU" w:eastAsia="ru-RU"/>
        </w:rPr>
        <w:t xml:space="preserve"> системалы белем бирү.</w:t>
      </w:r>
      <w:r w:rsidRPr="00F14150">
        <w:rPr>
          <w:rFonts w:ascii="Times New Roman" w:eastAsia="Times New Roman" w:hAnsi="Times New Roman" w:cs="Times New Roman"/>
          <w:sz w:val="24"/>
          <w:szCs w:val="24"/>
          <w:lang w:val="tt-RU" w:eastAsia="ru-RU"/>
        </w:rPr>
        <w:tab/>
      </w:r>
    </w:p>
    <w:p w:rsidR="00F14150" w:rsidRPr="00F14150" w:rsidRDefault="00F14150" w:rsidP="00F14150">
      <w:pPr>
        <w:tabs>
          <w:tab w:val="left" w:pos="6480"/>
          <w:tab w:val="center" w:pos="7285"/>
        </w:tabs>
        <w:spacing w:after="0"/>
        <w:rPr>
          <w:rFonts w:ascii="Times New Roman" w:eastAsia="Times New Roman" w:hAnsi="Times New Roman" w:cs="Times New Roman"/>
          <w:b/>
          <w:sz w:val="24"/>
          <w:szCs w:val="24"/>
          <w:lang w:val="tt-RU" w:eastAsia="ru-RU"/>
        </w:rPr>
      </w:pPr>
      <w:r w:rsidRPr="00F14150">
        <w:rPr>
          <w:rFonts w:ascii="Times New Roman" w:eastAsia="Times New Roman" w:hAnsi="Times New Roman" w:cs="Times New Roman"/>
          <w:b/>
          <w:sz w:val="24"/>
          <w:szCs w:val="24"/>
          <w:lang w:val="tt-RU" w:eastAsia="ru-RU"/>
        </w:rPr>
        <w:t>Бурычлар</w:t>
      </w:r>
    </w:p>
    <w:p w:rsidR="00F14150" w:rsidRPr="00F14150" w:rsidRDefault="00F14150" w:rsidP="00F14150">
      <w:pPr>
        <w:numPr>
          <w:ilvl w:val="0"/>
          <w:numId w:val="29"/>
        </w:numPr>
        <w:spacing w:after="0" w:line="240" w:lineRule="auto"/>
        <w:jc w:val="both"/>
        <w:rPr>
          <w:rFonts w:ascii="Times New Roman" w:eastAsia="Times New Roman" w:hAnsi="Times New Roman" w:cs="Times New Roman"/>
          <w:color w:val="000000"/>
          <w:sz w:val="24"/>
          <w:szCs w:val="24"/>
          <w:lang w:val="tt-RU" w:eastAsia="ru-RU"/>
        </w:rPr>
      </w:pPr>
      <w:r w:rsidRPr="00F14150">
        <w:rPr>
          <w:rFonts w:ascii="Times New Roman" w:eastAsia="Times New Roman" w:hAnsi="Times New Roman" w:cs="Times New Roman"/>
          <w:color w:val="000000"/>
          <w:sz w:val="24"/>
          <w:szCs w:val="24"/>
          <w:lang w:val="tt-RU" w:eastAsia="ru-RU"/>
        </w:rPr>
        <w:t>Укучыларда татар теленә хөрмәт һәм аны ярату, рухи кыйммәт һәм кешелек дөньясының аралашу, белем алу чарасы буларак  аңлы караш тәрбияләү;</w:t>
      </w:r>
    </w:p>
    <w:p w:rsidR="00F14150" w:rsidRPr="00F14150" w:rsidRDefault="00F14150" w:rsidP="00F14150">
      <w:pPr>
        <w:numPr>
          <w:ilvl w:val="0"/>
          <w:numId w:val="29"/>
        </w:numPr>
        <w:spacing w:after="0" w:line="240" w:lineRule="auto"/>
        <w:jc w:val="both"/>
        <w:rPr>
          <w:rFonts w:ascii="Times New Roman" w:eastAsia="Times New Roman" w:hAnsi="Times New Roman" w:cs="Times New Roman"/>
          <w:color w:val="000000"/>
          <w:sz w:val="24"/>
          <w:szCs w:val="24"/>
          <w:lang w:val="tt-RU" w:eastAsia="ru-RU"/>
        </w:rPr>
      </w:pPr>
      <w:r w:rsidRPr="00F14150">
        <w:rPr>
          <w:rFonts w:ascii="Times New Roman" w:eastAsia="Times New Roman" w:hAnsi="Times New Roman" w:cs="Times New Roman"/>
          <w:color w:val="000000"/>
          <w:sz w:val="24"/>
          <w:szCs w:val="24"/>
          <w:lang w:val="tt-RU" w:eastAsia="ru-RU"/>
        </w:rPr>
        <w:t xml:space="preserve">Укучыларның сөйләү һәм фикерләү сәләтен үстерү, аларны татар әдәби телен тормышның төрле өлкәләрендә ирекле куллана алырлык шәхесләр итеп тәрбияләү;  дөрес сөйләм эшчәнлегенең үзара аралашу чарасы икәнен белдерү; </w:t>
      </w:r>
    </w:p>
    <w:p w:rsidR="00F14150" w:rsidRPr="00F14150" w:rsidRDefault="00F14150" w:rsidP="00F14150">
      <w:pPr>
        <w:numPr>
          <w:ilvl w:val="0"/>
          <w:numId w:val="29"/>
        </w:numPr>
        <w:spacing w:after="0" w:line="240" w:lineRule="auto"/>
        <w:jc w:val="both"/>
        <w:rPr>
          <w:rFonts w:ascii="Times New Roman" w:eastAsia="Times New Roman" w:hAnsi="Times New Roman" w:cs="Times New Roman"/>
          <w:color w:val="000000"/>
          <w:sz w:val="24"/>
          <w:szCs w:val="24"/>
          <w:lang w:val="tt-RU" w:eastAsia="ru-RU"/>
        </w:rPr>
      </w:pPr>
      <w:r w:rsidRPr="00F14150">
        <w:rPr>
          <w:rFonts w:ascii="Times New Roman" w:eastAsia="Times New Roman" w:hAnsi="Times New Roman" w:cs="Times New Roman"/>
          <w:color w:val="000000"/>
          <w:sz w:val="24"/>
          <w:szCs w:val="24"/>
          <w:lang w:val="tt-RU" w:eastAsia="ru-RU"/>
        </w:rPr>
        <w:t>Татар теле, аның төзелеше, кулланылышы турында мәгълүмат алу; татар әдәби теленең төп нормаларын һәм стилистик мөмкинлекләрен ачык күзаллау, аларны тиешенчә куллана белү; сүз байлыгын арттыру, сөйләмдә кулланыла торган грамматик чараларны төрлеләндерү;</w:t>
      </w:r>
    </w:p>
    <w:p w:rsidR="00F14150" w:rsidRPr="00F14150" w:rsidRDefault="00F14150" w:rsidP="00F14150">
      <w:pPr>
        <w:numPr>
          <w:ilvl w:val="0"/>
          <w:numId w:val="29"/>
        </w:numPr>
        <w:spacing w:after="0" w:line="240" w:lineRule="auto"/>
        <w:jc w:val="both"/>
        <w:rPr>
          <w:rFonts w:ascii="Times New Roman" w:eastAsia="Times New Roman" w:hAnsi="Times New Roman" w:cs="Times New Roman"/>
          <w:color w:val="000000"/>
          <w:sz w:val="24"/>
          <w:szCs w:val="24"/>
          <w:lang w:val="tt-RU" w:eastAsia="ru-RU"/>
        </w:rPr>
      </w:pPr>
      <w:r w:rsidRPr="00F14150">
        <w:rPr>
          <w:rFonts w:ascii="Times New Roman" w:eastAsia="Times New Roman" w:hAnsi="Times New Roman" w:cs="Times New Roman"/>
          <w:color w:val="000000"/>
          <w:sz w:val="24"/>
          <w:szCs w:val="24"/>
          <w:lang w:val="tt-RU" w:eastAsia="ru-RU"/>
        </w:rPr>
        <w:t>Телне өйрәнгәндә үзләштергән белем һәм күнекмәләрне сөйләмдә дөрес куллана белү.</w:t>
      </w:r>
    </w:p>
    <w:p w:rsidR="00F14150" w:rsidRPr="00F14150" w:rsidRDefault="00F14150" w:rsidP="00F14150">
      <w:pPr>
        <w:spacing w:after="0"/>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b/>
          <w:i/>
          <w:sz w:val="24"/>
          <w:szCs w:val="24"/>
          <w:lang w:val="tt-RU" w:eastAsia="ru-RU"/>
        </w:rPr>
        <w:t>Программага кертелгән үзгәрешләр.</w:t>
      </w:r>
    </w:p>
    <w:p w:rsidR="00F14150" w:rsidRPr="00F14150" w:rsidRDefault="00F14150" w:rsidP="00F14150">
      <w:pPr>
        <w:spacing w:after="0"/>
        <w:rPr>
          <w:rFonts w:ascii="Times New Roman" w:eastAsia="Times New Roman" w:hAnsi="Times New Roman" w:cs="Times New Roman"/>
          <w:b/>
          <w:bCs/>
          <w:sz w:val="24"/>
          <w:szCs w:val="24"/>
          <w:lang w:val="tt-RU" w:eastAsia="ru-RU"/>
        </w:rPr>
      </w:pPr>
      <w:r w:rsidRPr="00F14150">
        <w:rPr>
          <w:rFonts w:ascii="Times New Roman" w:eastAsia="Times New Roman" w:hAnsi="Times New Roman" w:cs="Times New Roman"/>
          <w:sz w:val="24"/>
          <w:szCs w:val="24"/>
          <w:lang w:val="tt-RU" w:eastAsia="ru-RU"/>
        </w:rPr>
        <w:t xml:space="preserve"> 5 нче сыйныфта “Рус телендә урта (тулы) гомуми белем бирү мәктәбендә татар телен һәм әдәбиятын укыту программасы” буенча татар телен укытуга 105 сәгать бирелә. Мәктәпнең еллык календарь укыту графигы буенча 5 нче сыйныфларда 35 атна булу сәбәпле, укыту планында елга 105 сәгать каралган.Эш программасына үзгәрешләр кертелмәде.</w:t>
      </w:r>
    </w:p>
    <w:p w:rsidR="00F14150" w:rsidRPr="00F14150" w:rsidRDefault="00F14150" w:rsidP="00F14150">
      <w:pPr>
        <w:spacing w:after="0"/>
        <w:rPr>
          <w:rFonts w:ascii="Times New Roman" w:eastAsia="Times New Roman" w:hAnsi="Times New Roman" w:cs="Times New Roman"/>
          <w:b/>
          <w:sz w:val="24"/>
          <w:szCs w:val="24"/>
          <w:lang w:val="tt-RU" w:eastAsia="ru-RU"/>
        </w:rPr>
      </w:pPr>
    </w:p>
    <w:p w:rsidR="00F14150" w:rsidRPr="00F14150" w:rsidRDefault="00F14150" w:rsidP="00F14150">
      <w:pPr>
        <w:spacing w:after="0"/>
        <w:rPr>
          <w:rFonts w:ascii="Times New Roman" w:eastAsia="Times New Roman" w:hAnsi="Times New Roman" w:cs="Times New Roman"/>
          <w:b/>
          <w:bCs/>
          <w:color w:val="000000"/>
          <w:sz w:val="24"/>
          <w:szCs w:val="24"/>
          <w:lang w:val="tt-RU" w:eastAsia="ru-RU"/>
        </w:rPr>
      </w:pPr>
    </w:p>
    <w:p w:rsidR="00F14150" w:rsidRPr="00F14150" w:rsidRDefault="00F14150" w:rsidP="00F14150">
      <w:pPr>
        <w:spacing w:after="0"/>
        <w:rPr>
          <w:rFonts w:ascii="Times New Roman" w:eastAsia="Times New Roman" w:hAnsi="Times New Roman" w:cs="Times New Roman"/>
          <w:b/>
          <w:bCs/>
          <w:color w:val="000000"/>
          <w:sz w:val="24"/>
          <w:szCs w:val="24"/>
          <w:lang w:val="tt-RU" w:eastAsia="ru-RU"/>
        </w:rPr>
      </w:pPr>
    </w:p>
    <w:p w:rsidR="00F14150" w:rsidRDefault="00F14150" w:rsidP="00F14150">
      <w:pPr>
        <w:spacing w:after="0"/>
        <w:rPr>
          <w:rFonts w:ascii="Times New Roman" w:eastAsia="Times New Roman" w:hAnsi="Times New Roman" w:cs="Times New Roman"/>
          <w:b/>
          <w:bCs/>
          <w:color w:val="000000"/>
          <w:sz w:val="24"/>
          <w:szCs w:val="24"/>
          <w:lang w:val="en-US" w:eastAsia="ru-RU"/>
        </w:rPr>
      </w:pPr>
    </w:p>
    <w:p w:rsidR="00F14150" w:rsidRDefault="00F14150" w:rsidP="00F14150">
      <w:pPr>
        <w:spacing w:after="0"/>
        <w:rPr>
          <w:rFonts w:ascii="Times New Roman" w:eastAsia="Times New Roman" w:hAnsi="Times New Roman" w:cs="Times New Roman"/>
          <w:b/>
          <w:bCs/>
          <w:color w:val="000000"/>
          <w:sz w:val="24"/>
          <w:szCs w:val="24"/>
          <w:lang w:val="en-US" w:eastAsia="ru-RU"/>
        </w:rPr>
      </w:pPr>
    </w:p>
    <w:p w:rsidR="00F14150" w:rsidRDefault="00F14150" w:rsidP="00F14150">
      <w:pPr>
        <w:spacing w:after="0"/>
        <w:rPr>
          <w:rFonts w:ascii="Times New Roman" w:eastAsia="Times New Roman" w:hAnsi="Times New Roman" w:cs="Times New Roman"/>
          <w:b/>
          <w:bCs/>
          <w:color w:val="000000"/>
          <w:sz w:val="24"/>
          <w:szCs w:val="24"/>
          <w:lang w:val="en-US" w:eastAsia="ru-RU"/>
        </w:rPr>
      </w:pPr>
    </w:p>
    <w:p w:rsidR="00F14150" w:rsidRPr="00F14150" w:rsidRDefault="00F14150" w:rsidP="00F14150">
      <w:pPr>
        <w:spacing w:after="0"/>
        <w:rPr>
          <w:rFonts w:ascii="Times New Roman" w:eastAsia="Times New Roman" w:hAnsi="Times New Roman" w:cs="Times New Roman"/>
          <w:b/>
          <w:bCs/>
          <w:color w:val="000000"/>
          <w:sz w:val="24"/>
          <w:szCs w:val="24"/>
          <w:lang w:val="en-US" w:eastAsia="ru-RU"/>
        </w:rPr>
      </w:pPr>
    </w:p>
    <w:p w:rsidR="00F14150" w:rsidRPr="00F14150" w:rsidRDefault="00F14150" w:rsidP="00F14150">
      <w:pPr>
        <w:spacing w:after="0"/>
        <w:rPr>
          <w:rFonts w:ascii="Times New Roman" w:eastAsia="Times New Roman" w:hAnsi="Times New Roman" w:cs="Times New Roman"/>
          <w:b/>
          <w:bCs/>
          <w:color w:val="000000"/>
          <w:sz w:val="24"/>
          <w:szCs w:val="24"/>
          <w:lang w:val="tt-RU" w:eastAsia="ru-RU"/>
        </w:rPr>
      </w:pPr>
    </w:p>
    <w:p w:rsidR="00F14150" w:rsidRPr="00F14150" w:rsidRDefault="00F14150" w:rsidP="00F14150">
      <w:pPr>
        <w:spacing w:after="0"/>
        <w:rPr>
          <w:rFonts w:ascii="Times New Roman" w:eastAsia="Times New Roman" w:hAnsi="Times New Roman" w:cs="Times New Roman"/>
          <w:b/>
          <w:bCs/>
          <w:color w:val="000000"/>
          <w:sz w:val="24"/>
          <w:szCs w:val="24"/>
          <w:lang w:val="tt-RU" w:eastAsia="ru-RU"/>
        </w:rPr>
      </w:pPr>
    </w:p>
    <w:p w:rsidR="00F14150" w:rsidRPr="00F14150" w:rsidRDefault="00F14150" w:rsidP="00F14150">
      <w:pPr>
        <w:shd w:val="clear" w:color="auto" w:fill="FFFFFF"/>
        <w:spacing w:after="0"/>
        <w:ind w:right="22"/>
        <w:jc w:val="center"/>
        <w:rPr>
          <w:rFonts w:ascii="Times New Roman" w:eastAsia="Times New Roman" w:hAnsi="Times New Roman" w:cs="Times New Roman"/>
          <w:b/>
          <w:sz w:val="24"/>
          <w:szCs w:val="24"/>
          <w:lang w:val="tt-RU" w:eastAsia="ru-RU"/>
        </w:rPr>
      </w:pPr>
      <w:r w:rsidRPr="00F14150">
        <w:rPr>
          <w:rFonts w:ascii="Times New Roman" w:eastAsia="Times New Roman" w:hAnsi="Times New Roman" w:cs="Times New Roman"/>
          <w:b/>
          <w:sz w:val="24"/>
          <w:szCs w:val="24"/>
          <w:lang w:val="tt-RU" w:eastAsia="ru-RU"/>
        </w:rPr>
        <w:lastRenderedPageBreak/>
        <w:t>Программаның эчтәлеге</w:t>
      </w:r>
    </w:p>
    <w:tbl>
      <w:tblPr>
        <w:tblW w:w="159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28"/>
        <w:gridCol w:w="2415"/>
        <w:gridCol w:w="11907"/>
        <w:gridCol w:w="1144"/>
      </w:tblGrid>
      <w:tr w:rsidR="00F14150" w:rsidRPr="00F14150" w:rsidTr="00184905">
        <w:tc>
          <w:tcPr>
            <w:tcW w:w="528" w:type="dxa"/>
          </w:tcPr>
          <w:p w:rsidR="00F14150" w:rsidRPr="00F14150" w:rsidRDefault="00F14150" w:rsidP="00F14150">
            <w:pPr>
              <w:spacing w:after="0"/>
              <w:ind w:right="22"/>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w:t>
            </w:r>
          </w:p>
        </w:tc>
        <w:tc>
          <w:tcPr>
            <w:tcW w:w="2415" w:type="dxa"/>
          </w:tcPr>
          <w:p w:rsidR="00F14150" w:rsidRPr="00F14150" w:rsidRDefault="00F14150" w:rsidP="00F14150">
            <w:pPr>
              <w:spacing w:after="0"/>
              <w:ind w:right="22"/>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Бүлек исеме</w:t>
            </w:r>
          </w:p>
        </w:tc>
        <w:tc>
          <w:tcPr>
            <w:tcW w:w="11907" w:type="dxa"/>
          </w:tcPr>
          <w:p w:rsidR="00F14150" w:rsidRPr="00F14150" w:rsidRDefault="00F14150" w:rsidP="00F14150">
            <w:pPr>
              <w:spacing w:after="0"/>
              <w:ind w:right="22"/>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Дәрес темасы</w:t>
            </w:r>
          </w:p>
        </w:tc>
        <w:tc>
          <w:tcPr>
            <w:tcW w:w="1144" w:type="dxa"/>
          </w:tcPr>
          <w:p w:rsidR="00F14150" w:rsidRPr="00F14150" w:rsidRDefault="00F14150" w:rsidP="00F14150">
            <w:pPr>
              <w:spacing w:after="0"/>
              <w:ind w:right="22"/>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Барлыгы</w:t>
            </w:r>
          </w:p>
        </w:tc>
      </w:tr>
      <w:tr w:rsidR="00F14150" w:rsidRPr="00F14150" w:rsidTr="00184905">
        <w:tc>
          <w:tcPr>
            <w:tcW w:w="528" w:type="dxa"/>
          </w:tcPr>
          <w:p w:rsidR="00F14150" w:rsidRPr="00F14150" w:rsidRDefault="00F14150" w:rsidP="00F14150">
            <w:pPr>
              <w:spacing w:after="0"/>
              <w:ind w:right="22"/>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1</w:t>
            </w:r>
          </w:p>
        </w:tc>
        <w:tc>
          <w:tcPr>
            <w:tcW w:w="2415" w:type="dxa"/>
          </w:tcPr>
          <w:p w:rsidR="00F14150" w:rsidRPr="00F14150" w:rsidRDefault="00F14150" w:rsidP="00F14150">
            <w:pPr>
              <w:spacing w:after="0"/>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Башлангыч сыйныфларда үткәннәрне кабатлау </w:t>
            </w:r>
          </w:p>
        </w:tc>
        <w:tc>
          <w:tcPr>
            <w:tcW w:w="11907" w:type="dxa"/>
          </w:tcPr>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Лексика буенча өйрәнгәннәрне кабатлау.</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Татар телендә сүзнең мәгънәле кисәкләре буларак тамыр, нигез һәм төрле сүз төркемнәрен ясаучы кушымчалар. </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Башлангыч сыйныфларда исем,сыйфат,сан, алмашлык һәм фигыль буенча үткәннәрне кабатлау.</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Синтаксис буенча кабатлау: сүзтезмә һәм җөмлә; җөмләнең баш кисәкләре; җәенке һәм җыйнак җөмләләр; җөмләнең тиңдәш кисәкләре һәм алар янында теркәгечләрне дөрес куллану; эндәш сүзләр һәм интонация.</w:t>
            </w:r>
          </w:p>
        </w:tc>
        <w:tc>
          <w:tcPr>
            <w:tcW w:w="1144" w:type="dxa"/>
          </w:tcPr>
          <w:p w:rsidR="00F14150" w:rsidRPr="00F14150" w:rsidRDefault="00F14150" w:rsidP="00F14150">
            <w:pPr>
              <w:spacing w:after="0"/>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4 сәг</w:t>
            </w:r>
          </w:p>
        </w:tc>
      </w:tr>
      <w:tr w:rsidR="00F14150" w:rsidRPr="00F14150" w:rsidTr="00184905">
        <w:tc>
          <w:tcPr>
            <w:tcW w:w="528" w:type="dxa"/>
          </w:tcPr>
          <w:p w:rsidR="00F14150" w:rsidRPr="00F14150" w:rsidRDefault="00F14150" w:rsidP="00F14150">
            <w:pPr>
              <w:spacing w:after="0"/>
              <w:ind w:right="22"/>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2</w:t>
            </w:r>
          </w:p>
        </w:tc>
        <w:tc>
          <w:tcPr>
            <w:tcW w:w="2415" w:type="dxa"/>
          </w:tcPr>
          <w:p w:rsidR="00F14150" w:rsidRPr="00F14150" w:rsidRDefault="00F14150" w:rsidP="00F14150">
            <w:pPr>
              <w:spacing w:after="0"/>
              <w:rPr>
                <w:rFonts w:ascii="Times New Roman" w:eastAsia="Times New Roman" w:hAnsi="Times New Roman" w:cs="Times New Roman"/>
                <w:sz w:val="24"/>
                <w:szCs w:val="24"/>
                <w:lang w:eastAsia="ru-RU"/>
              </w:rPr>
            </w:pPr>
            <w:r w:rsidRPr="00F14150">
              <w:rPr>
                <w:rFonts w:ascii="Times New Roman" w:eastAsia="Times New Roman" w:hAnsi="Times New Roman" w:cs="Times New Roman"/>
                <w:sz w:val="24"/>
                <w:szCs w:val="24"/>
                <w:lang w:eastAsia="ru-RU"/>
              </w:rPr>
              <w:t>Фонетика, орфоэпия,</w:t>
            </w:r>
            <w:r w:rsidRPr="00F14150">
              <w:rPr>
                <w:rFonts w:ascii="Times New Roman" w:eastAsia="Times New Roman" w:hAnsi="Times New Roman" w:cs="Times New Roman"/>
                <w:sz w:val="24"/>
                <w:szCs w:val="24"/>
                <w:lang w:val="tt-RU" w:eastAsia="ru-RU"/>
              </w:rPr>
              <w:t xml:space="preserve"> </w:t>
            </w:r>
            <w:r w:rsidRPr="00F14150">
              <w:rPr>
                <w:rFonts w:ascii="Times New Roman" w:eastAsia="Times New Roman" w:hAnsi="Times New Roman" w:cs="Times New Roman"/>
                <w:sz w:val="24"/>
                <w:szCs w:val="24"/>
                <w:lang w:eastAsia="ru-RU"/>
              </w:rPr>
              <w:t xml:space="preserve">графика </w:t>
            </w:r>
            <w:proofErr w:type="spellStart"/>
            <w:r w:rsidRPr="00F14150">
              <w:rPr>
                <w:rFonts w:ascii="Times New Roman" w:eastAsia="Times New Roman" w:hAnsi="Times New Roman" w:cs="Times New Roman"/>
                <w:sz w:val="24"/>
                <w:szCs w:val="24"/>
                <w:lang w:eastAsia="ru-RU"/>
              </w:rPr>
              <w:t>һә</w:t>
            </w:r>
            <w:proofErr w:type="gramStart"/>
            <w:r w:rsidRPr="00F14150">
              <w:rPr>
                <w:rFonts w:ascii="Times New Roman" w:eastAsia="Times New Roman" w:hAnsi="Times New Roman" w:cs="Times New Roman"/>
                <w:sz w:val="24"/>
                <w:szCs w:val="24"/>
                <w:lang w:eastAsia="ru-RU"/>
              </w:rPr>
              <w:t>м</w:t>
            </w:r>
            <w:proofErr w:type="spellEnd"/>
            <w:proofErr w:type="gramEnd"/>
            <w:r w:rsidRPr="00F14150">
              <w:rPr>
                <w:rFonts w:ascii="Times New Roman" w:eastAsia="Times New Roman" w:hAnsi="Times New Roman" w:cs="Times New Roman"/>
                <w:sz w:val="24"/>
                <w:szCs w:val="24"/>
                <w:lang w:eastAsia="ru-RU"/>
              </w:rPr>
              <w:t xml:space="preserve"> орфография </w:t>
            </w:r>
          </w:p>
          <w:p w:rsidR="00F14150" w:rsidRPr="00F14150" w:rsidRDefault="00F14150" w:rsidP="00F14150">
            <w:pPr>
              <w:spacing w:after="0"/>
              <w:ind w:right="22"/>
              <w:jc w:val="both"/>
              <w:rPr>
                <w:rFonts w:ascii="Times New Roman" w:eastAsia="Times New Roman" w:hAnsi="Times New Roman" w:cs="Times New Roman"/>
                <w:sz w:val="24"/>
                <w:szCs w:val="24"/>
                <w:lang w:val="tt-RU" w:eastAsia="ru-RU"/>
              </w:rPr>
            </w:pPr>
          </w:p>
        </w:tc>
        <w:tc>
          <w:tcPr>
            <w:tcW w:w="11907" w:type="dxa"/>
          </w:tcPr>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Фонетика һәм орфоэпия турында гомуми мәгълүмат.Авазларның ясалу урыннары һәм ысуллары турында төшенчә.</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Татар телендә сузык авазлар.Аңкау һәм ирен гармониясе.</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Тартык авазлар классификациясе.Татар телендә тартыкларның сөйләмдәге үзгәрешләре.</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Татар телендә иҗек калыплары.Сүз басымы.Интонация һәм аның төрләре турында гомуми мәгълүмат.</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Графика һәм орфография. Аваз һәм хәреф төшенчәләре.Татар алфавиты.</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Икешәр аваз кушылмасын белдергән  </w:t>
            </w:r>
            <w:r w:rsidRPr="00F14150">
              <w:rPr>
                <w:rFonts w:ascii="Times New Roman" w:eastAsia="Times New Roman" w:hAnsi="Times New Roman" w:cs="Times New Roman"/>
                <w:i/>
                <w:iCs/>
                <w:sz w:val="24"/>
                <w:szCs w:val="24"/>
                <w:lang w:val="tt-RU" w:eastAsia="ru-RU"/>
              </w:rPr>
              <w:t>я,ю,е</w:t>
            </w:r>
            <w:r w:rsidRPr="00F14150">
              <w:rPr>
                <w:rFonts w:ascii="Times New Roman" w:eastAsia="Times New Roman" w:hAnsi="Times New Roman" w:cs="Times New Roman"/>
                <w:sz w:val="24"/>
                <w:szCs w:val="24"/>
                <w:lang w:val="tt-RU" w:eastAsia="ru-RU"/>
              </w:rPr>
              <w:t xml:space="preserve"> хәрефләрнең дөрес язылышы.</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Ъ һәм Ь хәрефләренең дөрес язылышы.</w:t>
            </w:r>
          </w:p>
          <w:p w:rsidR="00F14150" w:rsidRPr="00F14150" w:rsidRDefault="00F14150" w:rsidP="00F14150">
            <w:pPr>
              <w:spacing w:after="0"/>
              <w:ind w:right="22"/>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Сүзләргә фонетик анализ ясау.</w:t>
            </w:r>
          </w:p>
          <w:p w:rsidR="00F14150" w:rsidRPr="00F14150" w:rsidRDefault="00F14150" w:rsidP="00F14150">
            <w:pPr>
              <w:spacing w:after="0"/>
              <w:ind w:right="22"/>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Кабатлау. </w:t>
            </w:r>
          </w:p>
        </w:tc>
        <w:tc>
          <w:tcPr>
            <w:tcW w:w="1144" w:type="dxa"/>
          </w:tcPr>
          <w:p w:rsidR="00F14150" w:rsidRPr="00F14150" w:rsidRDefault="00F14150" w:rsidP="00F14150">
            <w:pPr>
              <w:spacing w:after="0"/>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33 сәг</w:t>
            </w:r>
          </w:p>
        </w:tc>
      </w:tr>
      <w:tr w:rsidR="00F14150" w:rsidRPr="00F14150" w:rsidTr="00184905">
        <w:tc>
          <w:tcPr>
            <w:tcW w:w="528" w:type="dxa"/>
          </w:tcPr>
          <w:p w:rsidR="00F14150" w:rsidRPr="00F14150" w:rsidRDefault="00F14150" w:rsidP="00F14150">
            <w:pPr>
              <w:spacing w:after="0"/>
              <w:ind w:right="22"/>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3</w:t>
            </w:r>
          </w:p>
        </w:tc>
        <w:tc>
          <w:tcPr>
            <w:tcW w:w="2415" w:type="dxa"/>
          </w:tcPr>
          <w:p w:rsidR="00F14150" w:rsidRPr="00F14150" w:rsidRDefault="00F14150" w:rsidP="00F14150">
            <w:pPr>
              <w:spacing w:after="0"/>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Лексика һәм лексикография  </w:t>
            </w:r>
          </w:p>
          <w:p w:rsidR="00F14150" w:rsidRPr="00F14150" w:rsidRDefault="00F14150" w:rsidP="00F14150">
            <w:pPr>
              <w:spacing w:after="0"/>
              <w:ind w:right="22"/>
              <w:jc w:val="both"/>
              <w:rPr>
                <w:rFonts w:ascii="Times New Roman" w:eastAsia="Times New Roman" w:hAnsi="Times New Roman" w:cs="Times New Roman"/>
                <w:sz w:val="24"/>
                <w:szCs w:val="24"/>
                <w:lang w:val="tt-RU" w:eastAsia="ru-RU"/>
              </w:rPr>
            </w:pPr>
          </w:p>
        </w:tc>
        <w:tc>
          <w:tcPr>
            <w:tcW w:w="11907" w:type="dxa"/>
          </w:tcPr>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Лексика турында гомуми мәгълүмат.Сүзнең лексик мәгънәсе.</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Килеп чыгышы ягыннан татар теленең сүзлек составы.</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Кулланылу  өлкәсе буенча татар теленең сүзлек составы.</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Кулланылу активлыгы буенча сүзлек составы.</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Төрле типтагы сүзлекләрнең төзелү принциплары,алардан дөрес файдалану.</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Кабатлау.</w:t>
            </w:r>
          </w:p>
        </w:tc>
        <w:tc>
          <w:tcPr>
            <w:tcW w:w="1144" w:type="dxa"/>
          </w:tcPr>
          <w:p w:rsidR="00F14150" w:rsidRPr="00F14150" w:rsidRDefault="00F14150" w:rsidP="00F14150">
            <w:pPr>
              <w:spacing w:after="0"/>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14  сәг</w:t>
            </w:r>
          </w:p>
        </w:tc>
      </w:tr>
      <w:tr w:rsidR="00F14150" w:rsidRPr="00F14150" w:rsidTr="00184905">
        <w:tc>
          <w:tcPr>
            <w:tcW w:w="528" w:type="dxa"/>
          </w:tcPr>
          <w:p w:rsidR="00F14150" w:rsidRPr="00F14150" w:rsidRDefault="00F14150" w:rsidP="00F14150">
            <w:pPr>
              <w:spacing w:after="0"/>
              <w:ind w:right="22"/>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4</w:t>
            </w:r>
          </w:p>
        </w:tc>
        <w:tc>
          <w:tcPr>
            <w:tcW w:w="2415" w:type="dxa"/>
          </w:tcPr>
          <w:p w:rsidR="00F14150" w:rsidRPr="00F14150" w:rsidRDefault="00F14150" w:rsidP="00F14150">
            <w:pPr>
              <w:spacing w:after="0"/>
              <w:ind w:right="22"/>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Сүз төзелеше һәм сүз ясалышы</w:t>
            </w:r>
          </w:p>
        </w:tc>
        <w:tc>
          <w:tcPr>
            <w:tcW w:w="11907" w:type="dxa"/>
          </w:tcPr>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Сүзнең тамыры һәм кушымчалар. Төрле сүз төркемнәрен ясый торган кушымчалар.</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Мөнәсәбәт белдерүче кушымчалардан бәйләгечләр һәм модальлек кушымчалары.</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Татар телендә кушымчаларның сүзгә ялгану тәртибе.</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Сүзнең нигезе. Тамыр һәм ясалма нигезле сүзләр.</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Татар телендә сүз ясалу ысуллары: ясагыч кушымчалар белән яңа сүзләр ясау; сүзләрне кушу яки теркәү юлы белән кушма, парлы һәм тезмә сүзләр ясау; сүзләрне кыскарту юлы белән яңа  сүзләр ясау.</w:t>
            </w:r>
          </w:p>
          <w:p w:rsidR="00F14150" w:rsidRPr="00F14150" w:rsidRDefault="00F14150" w:rsidP="00F14150">
            <w:pPr>
              <w:spacing w:after="0"/>
              <w:ind w:right="22"/>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Сүзләрнең төзелешен һәм ясалышын тикшерү.</w:t>
            </w:r>
          </w:p>
          <w:p w:rsidR="00F14150" w:rsidRPr="00F14150" w:rsidRDefault="00F14150" w:rsidP="00F14150">
            <w:pPr>
              <w:spacing w:after="0"/>
              <w:ind w:right="22"/>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Кабатлау. </w:t>
            </w:r>
          </w:p>
        </w:tc>
        <w:tc>
          <w:tcPr>
            <w:tcW w:w="1144" w:type="dxa"/>
          </w:tcPr>
          <w:p w:rsidR="00F14150" w:rsidRPr="00F14150" w:rsidRDefault="00F14150" w:rsidP="00F14150">
            <w:pPr>
              <w:spacing w:after="0"/>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19  сәг</w:t>
            </w:r>
          </w:p>
        </w:tc>
      </w:tr>
      <w:tr w:rsidR="00F14150" w:rsidRPr="00F14150" w:rsidTr="00184905">
        <w:tc>
          <w:tcPr>
            <w:tcW w:w="528" w:type="dxa"/>
          </w:tcPr>
          <w:p w:rsidR="00F14150" w:rsidRPr="00F14150" w:rsidRDefault="00F14150" w:rsidP="00F14150">
            <w:pPr>
              <w:spacing w:after="0"/>
              <w:ind w:right="22"/>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5</w:t>
            </w:r>
          </w:p>
        </w:tc>
        <w:tc>
          <w:tcPr>
            <w:tcW w:w="2415" w:type="dxa"/>
          </w:tcPr>
          <w:p w:rsidR="00F14150" w:rsidRPr="00F14150" w:rsidRDefault="00F14150" w:rsidP="00F14150">
            <w:pPr>
              <w:spacing w:after="0"/>
              <w:ind w:right="22"/>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Ел буена үткәннәрне гомумиләштереп </w:t>
            </w:r>
            <w:r w:rsidRPr="00F14150">
              <w:rPr>
                <w:rFonts w:ascii="Times New Roman" w:eastAsia="Times New Roman" w:hAnsi="Times New Roman" w:cs="Times New Roman"/>
                <w:sz w:val="24"/>
                <w:szCs w:val="24"/>
                <w:lang w:val="tt-RU" w:eastAsia="ru-RU"/>
              </w:rPr>
              <w:lastRenderedPageBreak/>
              <w:t>кабатлау</w:t>
            </w:r>
          </w:p>
        </w:tc>
        <w:tc>
          <w:tcPr>
            <w:tcW w:w="11907" w:type="dxa"/>
          </w:tcPr>
          <w:p w:rsidR="00F14150" w:rsidRPr="00F14150" w:rsidRDefault="00F14150" w:rsidP="00F14150">
            <w:pPr>
              <w:spacing w:after="0"/>
              <w:ind w:right="22"/>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lastRenderedPageBreak/>
              <w:t>Ел буена үткәннәрне гомумиләштереп кабатлау</w:t>
            </w:r>
          </w:p>
        </w:tc>
        <w:tc>
          <w:tcPr>
            <w:tcW w:w="1144" w:type="dxa"/>
          </w:tcPr>
          <w:p w:rsidR="00F14150" w:rsidRPr="00F14150" w:rsidRDefault="00F14150" w:rsidP="00F14150">
            <w:pPr>
              <w:spacing w:after="0"/>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7 сәг</w:t>
            </w:r>
          </w:p>
        </w:tc>
      </w:tr>
      <w:tr w:rsidR="00F14150" w:rsidRPr="00F14150" w:rsidTr="00184905">
        <w:tc>
          <w:tcPr>
            <w:tcW w:w="528" w:type="dxa"/>
          </w:tcPr>
          <w:p w:rsidR="00F14150" w:rsidRPr="00F14150" w:rsidRDefault="00F14150" w:rsidP="00F14150">
            <w:pPr>
              <w:spacing w:after="0"/>
              <w:ind w:right="22"/>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lastRenderedPageBreak/>
              <w:t>6</w:t>
            </w:r>
          </w:p>
        </w:tc>
        <w:tc>
          <w:tcPr>
            <w:tcW w:w="2415" w:type="dxa"/>
          </w:tcPr>
          <w:p w:rsidR="00F14150" w:rsidRPr="00F14150" w:rsidRDefault="00F14150" w:rsidP="00F14150">
            <w:pPr>
              <w:spacing w:after="0"/>
              <w:ind w:right="22"/>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Бәйләнешле сөйләм үстерү  </w:t>
            </w:r>
          </w:p>
        </w:tc>
        <w:tc>
          <w:tcPr>
            <w:tcW w:w="11907" w:type="dxa"/>
          </w:tcPr>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1.Бирелгән терәк сүзләрне кулланып, кечкенә хикәя төзү.</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2.Өйрәнелгән сүз төркемнәрен файдаланып,яраткан ел фасылы турында кечкенә хикәя язу.</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3.Хикәя һәм сорау җөмләләрне файдаланып, укыган китап яки караган спектакль буенча кара-каршы сөйләшү (диалог) төзү.</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4.Укылган яки тыңланган әдәби әсәрдән өзеккә, хикәя һәм сорау җөмләләрне файдаланып, план төзү.</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5.Бирелгән репликалардан логик бәйләнешле диалог төзеп язу.</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6.Бирелгән фразеологик әйтелмәләрне бер телдән икенче телгә тәрҗемә итү.</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7.Изло</w:t>
            </w:r>
            <w:r w:rsidRPr="00F14150">
              <w:rPr>
                <w:rFonts w:ascii="Times New Roman" w:eastAsia="Times New Roman" w:hAnsi="Times New Roman" w:cs="Times New Roman"/>
                <w:sz w:val="24"/>
                <w:szCs w:val="24"/>
                <w:lang w:eastAsia="ru-RU"/>
              </w:rPr>
              <w:t>ж</w:t>
            </w:r>
            <w:r w:rsidRPr="00F14150">
              <w:rPr>
                <w:rFonts w:ascii="Times New Roman" w:eastAsia="Times New Roman" w:hAnsi="Times New Roman" w:cs="Times New Roman"/>
                <w:sz w:val="24"/>
                <w:szCs w:val="24"/>
                <w:lang w:val="tt-RU" w:eastAsia="ru-RU"/>
              </w:rPr>
              <w:t>ение,сочинение язарга өйрәнү.</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8.Төрле характердагы диктантлар язу.</w:t>
            </w:r>
          </w:p>
        </w:tc>
        <w:tc>
          <w:tcPr>
            <w:tcW w:w="1144" w:type="dxa"/>
          </w:tcPr>
          <w:p w:rsidR="00F14150" w:rsidRPr="00F14150" w:rsidRDefault="00F14150" w:rsidP="00F14150">
            <w:pPr>
              <w:spacing w:after="0"/>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28  сәг</w:t>
            </w:r>
          </w:p>
        </w:tc>
      </w:tr>
    </w:tbl>
    <w:p w:rsidR="00F14150" w:rsidRPr="00F14150" w:rsidRDefault="00F14150" w:rsidP="00F14150">
      <w:pPr>
        <w:spacing w:after="0"/>
        <w:jc w:val="center"/>
        <w:rPr>
          <w:rFonts w:ascii="Calibri" w:eastAsia="Times New Roman" w:hAnsi="Calibri" w:cs="Times New Roman"/>
          <w:b/>
          <w:lang w:val="tt-RU" w:eastAsia="ru-RU"/>
        </w:rPr>
      </w:pPr>
    </w:p>
    <w:p w:rsidR="00F14150" w:rsidRPr="00F14150" w:rsidRDefault="00F14150" w:rsidP="00F14150">
      <w:pPr>
        <w:spacing w:after="0"/>
        <w:outlineLvl w:val="0"/>
        <w:rPr>
          <w:rFonts w:ascii="Times New Roman" w:eastAsia="Times New Roman" w:hAnsi="Times New Roman" w:cs="Times New Roman"/>
          <w:b/>
          <w:i/>
          <w:sz w:val="24"/>
          <w:szCs w:val="24"/>
          <w:lang w:val="tt-RU" w:eastAsia="ru-RU"/>
        </w:rPr>
      </w:pPr>
      <w:r w:rsidRPr="00F14150">
        <w:rPr>
          <w:rFonts w:ascii="Times New Roman" w:eastAsia="Times New Roman" w:hAnsi="Times New Roman" w:cs="Times New Roman"/>
          <w:b/>
          <w:i/>
          <w:sz w:val="24"/>
          <w:szCs w:val="24"/>
          <w:lang w:val="tt-RU" w:eastAsia="ru-RU"/>
        </w:rPr>
        <w:t>Укучыларның әзерлек дәрәҗәсенә таләпләр:</w:t>
      </w:r>
    </w:p>
    <w:p w:rsidR="00F14150" w:rsidRPr="00F14150" w:rsidRDefault="00F14150" w:rsidP="00F14150">
      <w:pPr>
        <w:shd w:val="clear" w:color="auto" w:fill="FFFFFF"/>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b/>
          <w:sz w:val="24"/>
          <w:szCs w:val="24"/>
          <w:lang w:val="tt-RU" w:eastAsia="ru-RU"/>
        </w:rPr>
        <w:t>5 нче сыйныфта</w:t>
      </w:r>
      <w:r w:rsidRPr="00F14150">
        <w:rPr>
          <w:rFonts w:ascii="Times New Roman" w:eastAsia="Times New Roman" w:hAnsi="Times New Roman" w:cs="Times New Roman"/>
          <w:sz w:val="24"/>
          <w:szCs w:val="24"/>
          <w:lang w:val="tt-RU" w:eastAsia="ru-RU"/>
        </w:rPr>
        <w:t>, башлангыч сыйныфларда үткәннәрне кабатлаганнан соң, фонетика, орфоэпия, графика һәм орфография буенча белемнәр тирәнәйтелә, системага салына, сүзләргә фонетик анализ ясау күнекмәләре бирелә. Рус мәктәбендә укучы татар балалары өчен татар телендәге авазларның классификациясен, акустик һәм артикуляцион үзгәрешләрен белү аеруча мөһим. Үзенчәлекле фонетик закон буларак, сингармонизм да, бу темаларны үткәндә, җентекләп өйрәнелә.</w:t>
      </w:r>
    </w:p>
    <w:tbl>
      <w:tblPr>
        <w:tblW w:w="15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30"/>
        <w:gridCol w:w="7513"/>
      </w:tblGrid>
      <w:tr w:rsidR="00F14150" w:rsidRPr="00F14150" w:rsidTr="00184905">
        <w:tc>
          <w:tcPr>
            <w:tcW w:w="8330" w:type="dxa"/>
          </w:tcPr>
          <w:p w:rsidR="00F14150" w:rsidRPr="00F14150" w:rsidRDefault="00F14150" w:rsidP="00F14150">
            <w:pPr>
              <w:spacing w:after="0"/>
              <w:jc w:val="center"/>
              <w:rPr>
                <w:rFonts w:ascii="Times New Roman" w:eastAsia="Times New Roman" w:hAnsi="Times New Roman" w:cs="Times New Roman"/>
                <w:b/>
                <w:i/>
                <w:sz w:val="24"/>
                <w:szCs w:val="24"/>
                <w:lang w:val="tt-RU" w:eastAsia="ru-RU"/>
              </w:rPr>
            </w:pPr>
            <w:r w:rsidRPr="00F14150">
              <w:rPr>
                <w:rFonts w:ascii="Times New Roman" w:eastAsia="Times New Roman" w:hAnsi="Times New Roman" w:cs="Times New Roman"/>
                <w:b/>
                <w:i/>
                <w:sz w:val="24"/>
                <w:szCs w:val="24"/>
                <w:lang w:val="tt-RU" w:eastAsia="ru-RU"/>
              </w:rPr>
              <w:t>Фонетика буенча</w:t>
            </w:r>
          </w:p>
        </w:tc>
        <w:tc>
          <w:tcPr>
            <w:tcW w:w="7513" w:type="dxa"/>
          </w:tcPr>
          <w:p w:rsidR="00F14150" w:rsidRPr="00F14150" w:rsidRDefault="00F14150" w:rsidP="00F14150">
            <w:pPr>
              <w:spacing w:after="0"/>
              <w:rPr>
                <w:rFonts w:ascii="Times New Roman" w:eastAsia="Times New Roman" w:hAnsi="Times New Roman" w:cs="Times New Roman"/>
                <w:b/>
                <w:i/>
                <w:sz w:val="24"/>
                <w:szCs w:val="24"/>
                <w:lang w:val="tt-RU" w:eastAsia="ru-RU"/>
              </w:rPr>
            </w:pPr>
            <w:r w:rsidRPr="00F14150">
              <w:rPr>
                <w:rFonts w:ascii="Times New Roman" w:eastAsia="Times New Roman" w:hAnsi="Times New Roman" w:cs="Times New Roman"/>
                <w:b/>
                <w:i/>
                <w:sz w:val="24"/>
                <w:szCs w:val="24"/>
                <w:lang w:val="tt-RU" w:eastAsia="ru-RU"/>
              </w:rPr>
              <w:t>Сүз төзелеше һәм сүз ясалышы буенча</w:t>
            </w:r>
          </w:p>
        </w:tc>
      </w:tr>
      <w:tr w:rsidR="00F14150" w:rsidRPr="00F14150" w:rsidTr="00184905">
        <w:tc>
          <w:tcPr>
            <w:tcW w:w="8330" w:type="dxa"/>
          </w:tcPr>
          <w:p w:rsidR="00F14150" w:rsidRPr="00F14150" w:rsidRDefault="00F14150" w:rsidP="00F14150">
            <w:pPr>
              <w:spacing w:after="0"/>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1. Сузык һәм тартык авазларның классификациясен,  алардагы үзгәрешләрне белү. Сингармонизм законын,  аңкау һәм ирен гармониясе үзенчәлекләрен сөйләмдә дөрес куллану.</w:t>
            </w:r>
          </w:p>
          <w:p w:rsidR="00F14150" w:rsidRPr="00F14150" w:rsidRDefault="00F14150" w:rsidP="00F14150">
            <w:pPr>
              <w:spacing w:after="0"/>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2. Татар телендә иҗек калыплары, сүзләрне дөрес басым белән әйтү. </w:t>
            </w:r>
          </w:p>
          <w:p w:rsidR="00F14150" w:rsidRPr="00F14150" w:rsidRDefault="00F14150" w:rsidP="00F14150">
            <w:pPr>
              <w:spacing w:after="0"/>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Җөмләләрдә логик басымны дөрес билгеләү.</w:t>
            </w:r>
          </w:p>
          <w:p w:rsidR="00F14150" w:rsidRPr="00F14150" w:rsidRDefault="00F14150" w:rsidP="00F14150">
            <w:pPr>
              <w:spacing w:after="0"/>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3. Аваз һәм хәрефләрне аера белү. Алфавитны истә калдыра белү.</w:t>
            </w:r>
          </w:p>
          <w:p w:rsidR="00F14150" w:rsidRPr="00F14150" w:rsidRDefault="00F14150" w:rsidP="00F14150">
            <w:pPr>
              <w:spacing w:after="0"/>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4. сүзләргә фонетик анализ ясау.5. Орфоэпик сүзлекләрдән файдалана белү</w:t>
            </w:r>
          </w:p>
        </w:tc>
        <w:tc>
          <w:tcPr>
            <w:tcW w:w="7513" w:type="dxa"/>
          </w:tcPr>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1. Сүзләрнең мәгънәле кисәкләренә аңлатма бирә белү. Тамырдаш </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сүзләр табу. Сүзләрне төзелеше һәм ясалышы буенча тикшерә белү.</w:t>
            </w:r>
          </w:p>
          <w:p w:rsidR="00F14150" w:rsidRPr="00F14150" w:rsidRDefault="00F14150" w:rsidP="00F14150">
            <w:pPr>
              <w:spacing w:after="0"/>
              <w:rPr>
                <w:rFonts w:ascii="Times New Roman" w:eastAsia="Times New Roman" w:hAnsi="Times New Roman" w:cs="Times New Roman"/>
                <w:b/>
                <w:i/>
                <w:sz w:val="24"/>
                <w:szCs w:val="24"/>
                <w:lang w:val="tt-RU" w:eastAsia="ru-RU"/>
              </w:rPr>
            </w:pPr>
            <w:r w:rsidRPr="00F14150">
              <w:rPr>
                <w:rFonts w:ascii="Times New Roman" w:eastAsia="Times New Roman" w:hAnsi="Times New Roman" w:cs="Times New Roman"/>
                <w:sz w:val="24"/>
                <w:szCs w:val="24"/>
                <w:lang w:val="tt-RU" w:eastAsia="ru-RU"/>
              </w:rPr>
              <w:t>2. Татар телендә сүзләрнең ясалыш ысулларын белү.</w:t>
            </w:r>
          </w:p>
        </w:tc>
      </w:tr>
      <w:tr w:rsidR="00F14150" w:rsidRPr="00F14150" w:rsidTr="00184905">
        <w:tc>
          <w:tcPr>
            <w:tcW w:w="8330" w:type="dxa"/>
          </w:tcPr>
          <w:p w:rsidR="00F14150" w:rsidRPr="00F14150" w:rsidRDefault="00F14150" w:rsidP="00F14150">
            <w:pPr>
              <w:spacing w:after="0"/>
              <w:rPr>
                <w:rFonts w:ascii="Times New Roman" w:eastAsia="Times New Roman" w:hAnsi="Times New Roman" w:cs="Times New Roman"/>
                <w:b/>
                <w:i/>
                <w:sz w:val="24"/>
                <w:szCs w:val="24"/>
                <w:lang w:val="tt-RU" w:eastAsia="ru-RU"/>
              </w:rPr>
            </w:pPr>
            <w:r w:rsidRPr="00F14150">
              <w:rPr>
                <w:rFonts w:ascii="Times New Roman" w:eastAsia="Times New Roman" w:hAnsi="Times New Roman" w:cs="Times New Roman"/>
                <w:b/>
                <w:i/>
                <w:sz w:val="24"/>
                <w:szCs w:val="24"/>
                <w:lang w:val="tt-RU" w:eastAsia="ru-RU"/>
              </w:rPr>
              <w:t>Лексика һәм фразеология буенча</w:t>
            </w:r>
          </w:p>
        </w:tc>
        <w:tc>
          <w:tcPr>
            <w:tcW w:w="7513" w:type="dxa"/>
          </w:tcPr>
          <w:p w:rsidR="00F14150" w:rsidRPr="00F14150" w:rsidRDefault="00F14150" w:rsidP="00F14150">
            <w:pPr>
              <w:spacing w:after="0"/>
              <w:rPr>
                <w:rFonts w:ascii="Times New Roman" w:eastAsia="Times New Roman" w:hAnsi="Times New Roman" w:cs="Times New Roman"/>
                <w:b/>
                <w:i/>
                <w:sz w:val="24"/>
                <w:szCs w:val="24"/>
                <w:lang w:val="tt-RU" w:eastAsia="ru-RU"/>
              </w:rPr>
            </w:pPr>
            <w:r w:rsidRPr="00F14150">
              <w:rPr>
                <w:rFonts w:ascii="Times New Roman" w:eastAsia="Times New Roman" w:hAnsi="Times New Roman" w:cs="Times New Roman"/>
                <w:b/>
                <w:i/>
                <w:sz w:val="24"/>
                <w:szCs w:val="24"/>
                <w:lang w:val="tt-RU" w:eastAsia="ru-RU"/>
              </w:rPr>
              <w:t>Сөйләм эшчәнлеге буенча :</w:t>
            </w:r>
          </w:p>
        </w:tc>
      </w:tr>
      <w:tr w:rsidR="00F14150" w:rsidRPr="00F14150" w:rsidTr="00184905">
        <w:tc>
          <w:tcPr>
            <w:tcW w:w="8330" w:type="dxa"/>
          </w:tcPr>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1. татар теленең сүзлек составы ктилеп чыгуы, кулланылу өлкәсе </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һәм кулланылу активлыгы буенча бәяли белү.</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2. Сүзләрне һәм фразеологизмнарны урынлы куллану, аларның </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мәгънәләренә аңлатма бирү. Синоним, омоним, антоним сүзләрне </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дөрес куллану.</w:t>
            </w:r>
          </w:p>
          <w:p w:rsidR="00F14150" w:rsidRPr="00F14150" w:rsidRDefault="00F14150" w:rsidP="00F14150">
            <w:pPr>
              <w:spacing w:after="0"/>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3. Төрле типтагы сүзлекләрдән куллана белү.</w:t>
            </w:r>
          </w:p>
        </w:tc>
        <w:tc>
          <w:tcPr>
            <w:tcW w:w="7513" w:type="dxa"/>
          </w:tcPr>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b/>
                <w:sz w:val="24"/>
                <w:szCs w:val="24"/>
                <w:lang w:val="tt-RU" w:eastAsia="ru-RU"/>
              </w:rPr>
              <w:t>-</w:t>
            </w:r>
            <w:r w:rsidRPr="00F14150">
              <w:rPr>
                <w:rFonts w:ascii="Times New Roman" w:eastAsia="Times New Roman" w:hAnsi="Times New Roman" w:cs="Times New Roman"/>
                <w:sz w:val="24"/>
                <w:szCs w:val="24"/>
                <w:lang w:val="tt-RU" w:eastAsia="ru-RU"/>
              </w:rPr>
              <w:t>укучыларның үз тәҗрибәсеннән чыгып, диалогик һәм монологик</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 сөйләм оештыра белүе;</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-бирелгән план буенча сочинение язу;</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-әдәби геройларны сурәтләп бирү;</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-якын туганыңа яки дустыңа хат язу;</w:t>
            </w:r>
          </w:p>
          <w:p w:rsidR="00F14150" w:rsidRPr="00F14150" w:rsidRDefault="00F14150" w:rsidP="00F14150">
            <w:pPr>
              <w:spacing w:after="0"/>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-сочинение элементлары булган изло</w:t>
            </w:r>
            <w:r w:rsidRPr="00F14150">
              <w:rPr>
                <w:rFonts w:ascii="Times New Roman" w:eastAsia="Times New Roman" w:hAnsi="Times New Roman" w:cs="Times New Roman"/>
                <w:sz w:val="24"/>
                <w:szCs w:val="24"/>
                <w:lang w:eastAsia="ru-RU"/>
              </w:rPr>
              <w:t>ж</w:t>
            </w:r>
            <w:r w:rsidRPr="00F14150">
              <w:rPr>
                <w:rFonts w:ascii="Times New Roman" w:eastAsia="Times New Roman" w:hAnsi="Times New Roman" w:cs="Times New Roman"/>
                <w:sz w:val="24"/>
                <w:szCs w:val="24"/>
                <w:lang w:val="tt-RU" w:eastAsia="ru-RU"/>
              </w:rPr>
              <w:t>ениеләр язу;</w:t>
            </w:r>
          </w:p>
          <w:p w:rsidR="00F14150" w:rsidRPr="00F14150" w:rsidRDefault="00F14150" w:rsidP="00F14150">
            <w:pPr>
              <w:spacing w:after="0"/>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      -татарчадан русчага яки русчадан татарчага тәрҗемә итү күнегүләре    эшләү.</w:t>
            </w:r>
          </w:p>
        </w:tc>
      </w:tr>
    </w:tbl>
    <w:p w:rsidR="00F14150" w:rsidRPr="00F14150" w:rsidRDefault="00F14150" w:rsidP="00F14150">
      <w:pPr>
        <w:spacing w:after="0"/>
        <w:jc w:val="center"/>
        <w:rPr>
          <w:rFonts w:ascii="Calibri" w:eastAsia="Times New Roman" w:hAnsi="Calibri" w:cs="Times New Roman"/>
          <w:b/>
          <w:lang w:val="tt-RU" w:eastAsia="ru-RU"/>
        </w:rPr>
      </w:pPr>
    </w:p>
    <w:p w:rsidR="00F14150" w:rsidRPr="00F14150" w:rsidRDefault="00F14150" w:rsidP="00F14150">
      <w:pPr>
        <w:shd w:val="clear" w:color="auto" w:fill="FFFFFF"/>
        <w:jc w:val="center"/>
        <w:rPr>
          <w:rFonts w:ascii="Times New Roman" w:eastAsia="Times New Roman" w:hAnsi="Times New Roman" w:cs="Times New Roman"/>
          <w:b/>
          <w:noProof/>
          <w:color w:val="000000"/>
          <w:sz w:val="24"/>
          <w:szCs w:val="24"/>
          <w:lang w:eastAsia="ru-RU"/>
        </w:rPr>
      </w:pPr>
      <w:r w:rsidRPr="00F14150">
        <w:rPr>
          <w:rFonts w:ascii="Times New Roman" w:eastAsia="Times New Roman" w:hAnsi="Times New Roman" w:cs="Times New Roman"/>
          <w:b/>
          <w:noProof/>
          <w:color w:val="000000"/>
          <w:sz w:val="24"/>
          <w:szCs w:val="24"/>
          <w:lang w:val="tt-RU" w:eastAsia="ru-RU"/>
        </w:rPr>
        <w:t>ТАТАР ТЕЛЕННӘН КАЛЕНДАР</w:t>
      </w:r>
      <w:r w:rsidRPr="00F14150">
        <w:rPr>
          <w:rFonts w:ascii="Times New Roman" w:eastAsia="Times New Roman" w:hAnsi="Times New Roman" w:cs="Times New Roman"/>
          <w:b/>
          <w:noProof/>
          <w:color w:val="000000"/>
          <w:sz w:val="24"/>
          <w:szCs w:val="24"/>
          <w:lang w:eastAsia="ru-RU"/>
        </w:rPr>
        <w:t xml:space="preserve">Ь-ТЕМАТИК ПЛАН  </w:t>
      </w:r>
    </w:p>
    <w:tbl>
      <w:tblPr>
        <w:tblW w:w="12211" w:type="dxa"/>
        <w:jc w:val="center"/>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6"/>
        <w:gridCol w:w="30"/>
        <w:gridCol w:w="15"/>
        <w:gridCol w:w="5992"/>
        <w:gridCol w:w="540"/>
        <w:gridCol w:w="900"/>
        <w:gridCol w:w="885"/>
        <w:gridCol w:w="15"/>
        <w:gridCol w:w="15"/>
        <w:gridCol w:w="14"/>
        <w:gridCol w:w="3056"/>
        <w:gridCol w:w="14"/>
        <w:gridCol w:w="16"/>
        <w:gridCol w:w="19"/>
        <w:gridCol w:w="14"/>
      </w:tblGrid>
      <w:tr w:rsidR="00F14150" w:rsidRPr="00F14150" w:rsidTr="00F14150">
        <w:trPr>
          <w:trHeight w:hRule="exact" w:val="1031"/>
          <w:jc w:val="center"/>
        </w:trPr>
        <w:tc>
          <w:tcPr>
            <w:tcW w:w="716" w:type="dxa"/>
            <w:gridSpan w:val="2"/>
            <w:vMerge w:val="restart"/>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p w:rsidR="00F14150" w:rsidRPr="00F14150" w:rsidRDefault="00F14150" w:rsidP="00F14150">
            <w:pPr>
              <w:spacing w:after="0"/>
              <w:jc w:val="center"/>
              <w:rPr>
                <w:rFonts w:ascii="Times New Roman" w:eastAsia="Times New Roman" w:hAnsi="Times New Roman" w:cs="Times New Roman"/>
                <w:bCs/>
                <w:sz w:val="24"/>
                <w:szCs w:val="24"/>
                <w:lang w:eastAsia="ru-RU"/>
              </w:rPr>
            </w:pPr>
          </w:p>
          <w:p w:rsidR="00F14150" w:rsidRPr="00F14150" w:rsidRDefault="00F14150" w:rsidP="00F14150">
            <w:pPr>
              <w:spacing w:after="0"/>
              <w:jc w:val="center"/>
              <w:rPr>
                <w:rFonts w:ascii="Times New Roman" w:eastAsia="Times New Roman" w:hAnsi="Times New Roman" w:cs="Times New Roman"/>
                <w:bCs/>
                <w:sz w:val="24"/>
                <w:szCs w:val="24"/>
                <w:lang w:eastAsia="ru-RU"/>
              </w:rPr>
            </w:pPr>
          </w:p>
          <w:p w:rsidR="00F14150" w:rsidRPr="00F14150" w:rsidRDefault="00F14150" w:rsidP="00F14150">
            <w:pPr>
              <w:spacing w:after="0"/>
              <w:jc w:val="center"/>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w:t>
            </w:r>
          </w:p>
        </w:tc>
        <w:tc>
          <w:tcPr>
            <w:tcW w:w="6007" w:type="dxa"/>
            <w:gridSpan w:val="2"/>
            <w:vMerge w:val="restart"/>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p w:rsidR="00F14150" w:rsidRPr="00F14150" w:rsidRDefault="00F14150" w:rsidP="00F14150">
            <w:pPr>
              <w:spacing w:after="0"/>
              <w:jc w:val="center"/>
              <w:rPr>
                <w:rFonts w:ascii="Times New Roman" w:eastAsia="Times New Roman" w:hAnsi="Times New Roman" w:cs="Times New Roman"/>
                <w:bCs/>
                <w:sz w:val="24"/>
                <w:szCs w:val="24"/>
                <w:lang w:val="tt-RU" w:eastAsia="ru-RU"/>
              </w:rPr>
            </w:pPr>
          </w:p>
          <w:p w:rsidR="00F14150" w:rsidRPr="00F14150" w:rsidRDefault="00F14150" w:rsidP="00F14150">
            <w:pPr>
              <w:spacing w:after="0"/>
              <w:jc w:val="center"/>
              <w:rPr>
                <w:rFonts w:ascii="Times New Roman" w:eastAsia="Times New Roman" w:hAnsi="Times New Roman" w:cs="Times New Roman"/>
                <w:bCs/>
                <w:sz w:val="24"/>
                <w:szCs w:val="24"/>
                <w:lang w:val="tt-RU" w:eastAsia="ru-RU"/>
              </w:rPr>
            </w:pPr>
          </w:p>
          <w:p w:rsidR="00F14150" w:rsidRPr="00F14150" w:rsidRDefault="00F14150" w:rsidP="00F14150">
            <w:pPr>
              <w:spacing w:after="0"/>
              <w:jc w:val="center"/>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Дәрес темасы</w:t>
            </w:r>
          </w:p>
        </w:tc>
        <w:tc>
          <w:tcPr>
            <w:tcW w:w="540" w:type="dxa"/>
            <w:vMerge w:val="restart"/>
            <w:textDirection w:val="btLr"/>
          </w:tcPr>
          <w:p w:rsidR="00F14150" w:rsidRPr="00F14150" w:rsidRDefault="00F14150" w:rsidP="00F14150">
            <w:pPr>
              <w:spacing w:after="0"/>
              <w:ind w:right="113"/>
              <w:jc w:val="center"/>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Сәгат</w:t>
            </w:r>
            <w:r w:rsidRPr="00F14150">
              <w:rPr>
                <w:rFonts w:ascii="Times New Roman" w:eastAsia="Times New Roman" w:hAnsi="Times New Roman" w:cs="Times New Roman"/>
                <w:bCs/>
                <w:sz w:val="24"/>
                <w:szCs w:val="24"/>
                <w:lang w:eastAsia="ru-RU"/>
              </w:rPr>
              <w:t>ь</w:t>
            </w:r>
            <w:r w:rsidRPr="00F14150">
              <w:rPr>
                <w:rFonts w:ascii="Times New Roman" w:eastAsia="Times New Roman" w:hAnsi="Times New Roman" w:cs="Times New Roman"/>
                <w:bCs/>
                <w:sz w:val="24"/>
                <w:szCs w:val="24"/>
                <w:lang w:val="tt-RU" w:eastAsia="ru-RU"/>
              </w:rPr>
              <w:t xml:space="preserve"> саны</w:t>
            </w:r>
          </w:p>
        </w:tc>
        <w:tc>
          <w:tcPr>
            <w:tcW w:w="1829" w:type="dxa"/>
            <w:gridSpan w:val="5"/>
          </w:tcPr>
          <w:p w:rsidR="00F14150" w:rsidRPr="00F14150" w:rsidRDefault="00F14150" w:rsidP="00F14150">
            <w:pPr>
              <w:spacing w:after="0"/>
              <w:jc w:val="both"/>
              <w:rPr>
                <w:rFonts w:ascii="Times New Roman" w:eastAsia="Times New Roman" w:hAnsi="Times New Roman" w:cs="Times New Roman"/>
                <w:bCs/>
                <w:sz w:val="24"/>
                <w:szCs w:val="24"/>
                <w:lang w:eastAsia="ru-RU"/>
              </w:rPr>
            </w:pPr>
          </w:p>
          <w:p w:rsidR="00F14150" w:rsidRPr="00F14150" w:rsidRDefault="00F14150" w:rsidP="00F14150">
            <w:pPr>
              <w:spacing w:after="0"/>
              <w:jc w:val="both"/>
              <w:rPr>
                <w:rFonts w:ascii="Times New Roman" w:eastAsia="Times New Roman" w:hAnsi="Times New Roman" w:cs="Times New Roman"/>
                <w:bCs/>
                <w:sz w:val="24"/>
                <w:szCs w:val="24"/>
                <w:lang w:eastAsia="ru-RU"/>
              </w:rPr>
            </w:pPr>
          </w:p>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Үткә</w:t>
            </w:r>
            <w:proofErr w:type="gramStart"/>
            <w:r w:rsidRPr="00F14150">
              <w:rPr>
                <w:rFonts w:ascii="Times New Roman" w:eastAsia="Times New Roman" w:hAnsi="Times New Roman" w:cs="Times New Roman"/>
                <w:bCs/>
                <w:sz w:val="24"/>
                <w:szCs w:val="24"/>
                <w:lang w:eastAsia="ru-RU"/>
              </w:rPr>
              <w:t>р</w:t>
            </w:r>
            <w:proofErr w:type="gramEnd"/>
            <w:r w:rsidRPr="00F14150">
              <w:rPr>
                <w:rFonts w:ascii="Times New Roman" w:eastAsia="Times New Roman" w:hAnsi="Times New Roman" w:cs="Times New Roman"/>
                <w:bCs/>
                <w:sz w:val="24"/>
                <w:szCs w:val="24"/>
                <w:lang w:eastAsia="ru-RU"/>
              </w:rPr>
              <w:t>ү</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вакыты</w:t>
            </w:r>
            <w:proofErr w:type="spellEnd"/>
          </w:p>
          <w:p w:rsidR="00F14150" w:rsidRPr="00F14150" w:rsidRDefault="00F14150" w:rsidP="00F14150">
            <w:pPr>
              <w:spacing w:after="0"/>
              <w:jc w:val="both"/>
              <w:rPr>
                <w:rFonts w:ascii="Times New Roman" w:eastAsia="Times New Roman" w:hAnsi="Times New Roman" w:cs="Times New Roman"/>
                <w:bCs/>
                <w:sz w:val="24"/>
                <w:szCs w:val="24"/>
                <w:lang w:val="en-US" w:eastAsia="ru-RU"/>
              </w:rPr>
            </w:pPr>
          </w:p>
          <w:p w:rsidR="00F14150" w:rsidRPr="00F14150" w:rsidRDefault="00F14150" w:rsidP="00F14150">
            <w:pPr>
              <w:spacing w:after="0"/>
              <w:jc w:val="both"/>
              <w:rPr>
                <w:rFonts w:ascii="Times New Roman" w:eastAsia="Times New Roman" w:hAnsi="Times New Roman" w:cs="Times New Roman"/>
                <w:bCs/>
                <w:sz w:val="24"/>
                <w:szCs w:val="24"/>
                <w:lang w:val="en-US" w:eastAsia="ru-RU"/>
              </w:rPr>
            </w:pPr>
          </w:p>
          <w:p w:rsidR="00F14150" w:rsidRPr="00F14150" w:rsidRDefault="00F14150" w:rsidP="00F14150">
            <w:pPr>
              <w:spacing w:after="0"/>
              <w:jc w:val="both"/>
              <w:rPr>
                <w:rFonts w:ascii="Times New Roman" w:eastAsia="Times New Roman" w:hAnsi="Times New Roman" w:cs="Times New Roman"/>
                <w:bCs/>
                <w:sz w:val="24"/>
                <w:szCs w:val="24"/>
                <w:lang w:val="en-US" w:eastAsia="ru-RU"/>
              </w:rPr>
            </w:pPr>
          </w:p>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119" w:type="dxa"/>
            <w:gridSpan w:val="5"/>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Искәрмәләр</w:t>
            </w:r>
          </w:p>
        </w:tc>
      </w:tr>
      <w:tr w:rsidR="00F14150" w:rsidRPr="00F14150" w:rsidTr="00F14150">
        <w:trPr>
          <w:gridAfter w:val="3"/>
          <w:wAfter w:w="49" w:type="dxa"/>
          <w:trHeight w:hRule="exact" w:val="814"/>
          <w:jc w:val="center"/>
        </w:trPr>
        <w:tc>
          <w:tcPr>
            <w:tcW w:w="716" w:type="dxa"/>
            <w:gridSpan w:val="2"/>
            <w:vMerge/>
          </w:tcPr>
          <w:p w:rsidR="00F14150" w:rsidRPr="00F14150" w:rsidRDefault="00F14150" w:rsidP="00F14150">
            <w:pPr>
              <w:spacing w:after="0"/>
              <w:jc w:val="both"/>
              <w:rPr>
                <w:rFonts w:ascii="Times New Roman" w:eastAsia="Times New Roman" w:hAnsi="Times New Roman" w:cs="Times New Roman"/>
                <w:bCs/>
                <w:sz w:val="24"/>
                <w:szCs w:val="24"/>
                <w:lang w:eastAsia="ru-RU"/>
              </w:rPr>
            </w:pPr>
          </w:p>
        </w:tc>
        <w:tc>
          <w:tcPr>
            <w:tcW w:w="6007" w:type="dxa"/>
            <w:gridSpan w:val="2"/>
            <w:vMerge/>
          </w:tcPr>
          <w:p w:rsidR="00F14150" w:rsidRPr="00F14150" w:rsidRDefault="00F14150" w:rsidP="00F14150">
            <w:pPr>
              <w:spacing w:after="0"/>
              <w:jc w:val="both"/>
              <w:rPr>
                <w:rFonts w:ascii="Times New Roman" w:eastAsia="Times New Roman" w:hAnsi="Times New Roman" w:cs="Times New Roman"/>
                <w:bCs/>
                <w:sz w:val="24"/>
                <w:szCs w:val="24"/>
                <w:lang w:eastAsia="ru-RU"/>
              </w:rPr>
            </w:pPr>
          </w:p>
        </w:tc>
        <w:tc>
          <w:tcPr>
            <w:tcW w:w="540" w:type="dxa"/>
            <w:vMerge/>
          </w:tcPr>
          <w:p w:rsidR="00F14150" w:rsidRPr="00F14150" w:rsidRDefault="00F14150" w:rsidP="00F14150">
            <w:pPr>
              <w:spacing w:after="0"/>
              <w:jc w:val="both"/>
              <w:rPr>
                <w:rFonts w:ascii="Times New Roman" w:eastAsia="Times New Roman" w:hAnsi="Times New Roman" w:cs="Times New Roman"/>
                <w:bCs/>
                <w:sz w:val="24"/>
                <w:szCs w:val="24"/>
                <w:lang w:eastAsia="ru-RU"/>
              </w:rPr>
            </w:pPr>
          </w:p>
        </w:tc>
        <w:tc>
          <w:tcPr>
            <w:tcW w:w="900" w:type="dxa"/>
          </w:tcPr>
          <w:p w:rsidR="00F14150" w:rsidRPr="00F14150" w:rsidRDefault="00F14150" w:rsidP="00F14150">
            <w:pPr>
              <w:spacing w:after="0"/>
              <w:jc w:val="center"/>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План</w:t>
            </w:r>
          </w:p>
        </w:tc>
        <w:tc>
          <w:tcPr>
            <w:tcW w:w="900" w:type="dxa"/>
            <w:gridSpan w:val="2"/>
          </w:tcPr>
          <w:p w:rsidR="00F14150" w:rsidRPr="00F14150" w:rsidRDefault="00F14150" w:rsidP="00F14150">
            <w:pPr>
              <w:spacing w:after="0"/>
              <w:jc w:val="center"/>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Ф</w:t>
            </w:r>
            <w:r w:rsidRPr="00F14150">
              <w:rPr>
                <w:rFonts w:ascii="Times New Roman" w:eastAsia="Times New Roman" w:hAnsi="Times New Roman" w:cs="Times New Roman"/>
                <w:bCs/>
                <w:sz w:val="24"/>
                <w:szCs w:val="24"/>
                <w:lang w:eastAsia="ru-RU"/>
              </w:rPr>
              <w:t>акт</w:t>
            </w:r>
          </w:p>
          <w:p w:rsidR="00F14150" w:rsidRPr="00F14150" w:rsidRDefault="00F14150" w:rsidP="00F14150">
            <w:pPr>
              <w:spacing w:after="0"/>
              <w:jc w:val="center"/>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center"/>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hRule="exact" w:val="417"/>
          <w:jc w:val="center"/>
        </w:trPr>
        <w:tc>
          <w:tcPr>
            <w:tcW w:w="716" w:type="dxa"/>
            <w:gridSpan w:val="2"/>
          </w:tcPr>
          <w:p w:rsidR="00F14150" w:rsidRPr="00F14150" w:rsidRDefault="00F14150" w:rsidP="00F14150">
            <w:pPr>
              <w:spacing w:after="0"/>
              <w:jc w:val="center"/>
              <w:rPr>
                <w:rFonts w:ascii="Times New Roman" w:eastAsia="Times New Roman" w:hAnsi="Times New Roman" w:cs="Times New Roman"/>
                <w:b/>
                <w:sz w:val="24"/>
                <w:szCs w:val="24"/>
                <w:lang w:val="tt-RU" w:eastAsia="ru-RU"/>
              </w:rPr>
            </w:pPr>
          </w:p>
        </w:tc>
        <w:tc>
          <w:tcPr>
            <w:tcW w:w="6007" w:type="dxa"/>
            <w:gridSpan w:val="2"/>
          </w:tcPr>
          <w:p w:rsidR="00F14150" w:rsidRPr="00F14150" w:rsidRDefault="00F14150" w:rsidP="00F14150">
            <w:pPr>
              <w:spacing w:after="0"/>
              <w:jc w:val="center"/>
              <w:rPr>
                <w:rFonts w:ascii="Times New Roman" w:eastAsia="Times New Roman" w:hAnsi="Times New Roman" w:cs="Times New Roman"/>
                <w:b/>
                <w:sz w:val="24"/>
                <w:szCs w:val="24"/>
                <w:lang w:val="tt-RU" w:eastAsia="ru-RU"/>
              </w:rPr>
            </w:pPr>
          </w:p>
        </w:tc>
        <w:tc>
          <w:tcPr>
            <w:tcW w:w="540" w:type="dxa"/>
          </w:tcPr>
          <w:p w:rsidR="00F14150" w:rsidRPr="00F14150" w:rsidRDefault="00F14150" w:rsidP="00F14150">
            <w:pPr>
              <w:spacing w:after="0"/>
              <w:jc w:val="center"/>
              <w:rPr>
                <w:rFonts w:ascii="Times New Roman" w:eastAsia="Times New Roman" w:hAnsi="Times New Roman" w:cs="Times New Roman"/>
                <w:b/>
                <w:sz w:val="24"/>
                <w:szCs w:val="24"/>
                <w:lang w:val="tt-RU" w:eastAsia="ru-RU"/>
              </w:rPr>
            </w:pPr>
          </w:p>
        </w:tc>
        <w:tc>
          <w:tcPr>
            <w:tcW w:w="900" w:type="dxa"/>
          </w:tcPr>
          <w:p w:rsidR="00F14150" w:rsidRPr="00F14150" w:rsidRDefault="00F14150" w:rsidP="00F14150">
            <w:pPr>
              <w:spacing w:after="0"/>
              <w:jc w:val="center"/>
              <w:rPr>
                <w:rFonts w:ascii="Times New Roman" w:eastAsia="Times New Roman" w:hAnsi="Times New Roman" w:cs="Times New Roman"/>
                <w:b/>
                <w:sz w:val="24"/>
                <w:szCs w:val="24"/>
                <w:lang w:val="tt-RU" w:eastAsia="ru-RU"/>
              </w:rPr>
            </w:pPr>
          </w:p>
        </w:tc>
        <w:tc>
          <w:tcPr>
            <w:tcW w:w="900" w:type="dxa"/>
            <w:gridSpan w:val="2"/>
          </w:tcPr>
          <w:p w:rsidR="00F14150" w:rsidRPr="00F14150" w:rsidRDefault="00F14150" w:rsidP="00F14150">
            <w:pPr>
              <w:spacing w:after="0"/>
              <w:jc w:val="center"/>
              <w:rPr>
                <w:rFonts w:ascii="Times New Roman" w:eastAsia="Times New Roman" w:hAnsi="Times New Roman" w:cs="Times New Roman"/>
                <w:b/>
                <w:sz w:val="24"/>
                <w:szCs w:val="24"/>
                <w:lang w:val="tt-RU" w:eastAsia="ru-RU"/>
              </w:rPr>
            </w:pPr>
          </w:p>
        </w:tc>
        <w:tc>
          <w:tcPr>
            <w:tcW w:w="3099" w:type="dxa"/>
            <w:gridSpan w:val="4"/>
          </w:tcPr>
          <w:p w:rsidR="00F14150" w:rsidRPr="00F14150" w:rsidRDefault="00F14150" w:rsidP="00F14150">
            <w:pPr>
              <w:spacing w:after="0"/>
              <w:jc w:val="center"/>
              <w:rPr>
                <w:rFonts w:ascii="Times New Roman" w:eastAsia="Times New Roman" w:hAnsi="Times New Roman" w:cs="Times New Roman"/>
                <w:b/>
                <w:sz w:val="24"/>
                <w:szCs w:val="24"/>
                <w:lang w:val="tt-RU" w:eastAsia="ru-RU"/>
              </w:rPr>
            </w:pPr>
          </w:p>
        </w:tc>
      </w:tr>
      <w:tr w:rsidR="00F14150" w:rsidRPr="00F14150" w:rsidTr="00F14150">
        <w:trPr>
          <w:gridAfter w:val="3"/>
          <w:wAfter w:w="49" w:type="dxa"/>
          <w:trHeight w:hRule="exact" w:val="381"/>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Туган</w:t>
            </w:r>
            <w:proofErr w:type="spellEnd"/>
            <w:r w:rsidRPr="00F14150">
              <w:rPr>
                <w:rFonts w:ascii="Times New Roman" w:eastAsia="Times New Roman" w:hAnsi="Times New Roman" w:cs="Times New Roman"/>
                <w:bCs/>
                <w:sz w:val="24"/>
                <w:szCs w:val="24"/>
                <w:lang w:eastAsia="ru-RU"/>
              </w:rPr>
              <w:t xml:space="preserve"> тел </w:t>
            </w:r>
            <w:proofErr w:type="spellStart"/>
            <w:r w:rsidRPr="00F14150">
              <w:rPr>
                <w:rFonts w:ascii="Times New Roman" w:eastAsia="Times New Roman" w:hAnsi="Times New Roman" w:cs="Times New Roman"/>
                <w:bCs/>
                <w:sz w:val="24"/>
                <w:szCs w:val="24"/>
                <w:lang w:eastAsia="ru-RU"/>
              </w:rPr>
              <w:t>ту</w:t>
            </w:r>
            <w:r w:rsidRPr="00F14150">
              <w:rPr>
                <w:rFonts w:ascii="Times New Roman" w:eastAsia="Times New Roman" w:hAnsi="Times New Roman" w:cs="Times New Roman"/>
                <w:bCs/>
                <w:sz w:val="24"/>
                <w:szCs w:val="24"/>
                <w:lang w:eastAsia="ru-RU"/>
              </w:rPr>
              <w:softHyphen/>
              <w:t>рында</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әңгәмә</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shd w:val="clear" w:color="auto" w:fill="auto"/>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shd w:val="clear" w:color="auto" w:fill="auto"/>
          </w:tcPr>
          <w:p w:rsidR="00F14150" w:rsidRPr="00F14150" w:rsidRDefault="00F14150" w:rsidP="00F14150">
            <w:pPr>
              <w:spacing w:after="0"/>
              <w:jc w:val="both"/>
              <w:rPr>
                <w:rFonts w:ascii="Times New Roman" w:eastAsia="Times New Roman" w:hAnsi="Times New Roman" w:cs="Times New Roman"/>
                <w:bCs/>
                <w:sz w:val="24"/>
                <w:szCs w:val="24"/>
                <w:lang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eastAsia="ru-RU"/>
              </w:rPr>
            </w:pPr>
          </w:p>
        </w:tc>
      </w:tr>
      <w:tr w:rsidR="00F14150" w:rsidRPr="00F14150" w:rsidTr="00F14150">
        <w:trPr>
          <w:gridAfter w:val="3"/>
          <w:wAfter w:w="49" w:type="dxa"/>
          <w:trHeight w:hRule="exact" w:val="273"/>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2</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Тел </w:t>
            </w:r>
            <w:proofErr w:type="spellStart"/>
            <w:r w:rsidRPr="00F14150">
              <w:rPr>
                <w:rFonts w:ascii="Times New Roman" w:eastAsia="Times New Roman" w:hAnsi="Times New Roman" w:cs="Times New Roman"/>
                <w:bCs/>
                <w:sz w:val="24"/>
                <w:szCs w:val="24"/>
                <w:lang w:eastAsia="ru-RU"/>
              </w:rPr>
              <w:t>гыйлеменең</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тармаклары</w:t>
            </w:r>
            <w:proofErr w:type="spellEnd"/>
            <w:r w:rsidRPr="00F14150">
              <w:rPr>
                <w:rFonts w:ascii="Times New Roman" w:eastAsia="Times New Roman" w:hAnsi="Times New Roman" w:cs="Times New Roman"/>
                <w:bCs/>
                <w:sz w:val="24"/>
                <w:szCs w:val="24"/>
                <w:lang w:eastAsia="ru-RU"/>
              </w:rPr>
              <w:t xml:space="preserve">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shd w:val="clear" w:color="auto" w:fill="auto"/>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shd w:val="clear" w:color="auto" w:fill="auto"/>
          </w:tcPr>
          <w:p w:rsidR="00F14150" w:rsidRPr="00F14150" w:rsidRDefault="00F14150" w:rsidP="00F14150">
            <w:pPr>
              <w:spacing w:after="0"/>
              <w:jc w:val="both"/>
              <w:rPr>
                <w:rFonts w:ascii="Times New Roman" w:eastAsia="Times New Roman" w:hAnsi="Times New Roman" w:cs="Times New Roman"/>
                <w:bCs/>
                <w:sz w:val="24"/>
                <w:szCs w:val="24"/>
                <w:lang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eastAsia="ru-RU"/>
              </w:rPr>
            </w:pPr>
          </w:p>
        </w:tc>
      </w:tr>
      <w:tr w:rsidR="00F14150" w:rsidRPr="00F14150" w:rsidTr="00F14150">
        <w:trPr>
          <w:gridAfter w:val="3"/>
          <w:wAfter w:w="49" w:type="dxa"/>
          <w:trHeight w:hRule="exact" w:val="574"/>
          <w:jc w:val="center"/>
        </w:trPr>
        <w:tc>
          <w:tcPr>
            <w:tcW w:w="716" w:type="dxa"/>
            <w:gridSpan w:val="2"/>
          </w:tcPr>
          <w:p w:rsidR="00F14150" w:rsidRPr="00F14150" w:rsidRDefault="00F14150" w:rsidP="00F14150">
            <w:pPr>
              <w:spacing w:after="0"/>
              <w:jc w:val="center"/>
              <w:rPr>
                <w:rFonts w:ascii="Times New Roman" w:eastAsia="Times New Roman" w:hAnsi="Times New Roman" w:cs="Times New Roman"/>
                <w:b/>
                <w:sz w:val="24"/>
                <w:szCs w:val="24"/>
                <w:lang w:val="tt-RU" w:eastAsia="ru-RU"/>
              </w:rPr>
            </w:pPr>
          </w:p>
        </w:tc>
        <w:tc>
          <w:tcPr>
            <w:tcW w:w="6007" w:type="dxa"/>
            <w:gridSpan w:val="2"/>
          </w:tcPr>
          <w:p w:rsidR="00F14150" w:rsidRPr="00F14150" w:rsidRDefault="00F14150" w:rsidP="00F14150">
            <w:pPr>
              <w:spacing w:after="0"/>
              <w:jc w:val="center"/>
              <w:rPr>
                <w:rFonts w:ascii="Times New Roman" w:eastAsia="Times New Roman" w:hAnsi="Times New Roman" w:cs="Times New Roman"/>
                <w:b/>
                <w:sz w:val="24"/>
                <w:szCs w:val="24"/>
                <w:lang w:val="tt-RU" w:eastAsia="ru-RU"/>
              </w:rPr>
            </w:pPr>
            <w:r w:rsidRPr="00F14150">
              <w:rPr>
                <w:rFonts w:ascii="Times New Roman" w:eastAsia="Times New Roman" w:hAnsi="Times New Roman" w:cs="Times New Roman"/>
                <w:b/>
                <w:sz w:val="24"/>
                <w:szCs w:val="24"/>
                <w:lang w:val="tt-RU" w:eastAsia="ru-RU"/>
              </w:rPr>
              <w:t>I. Башлангыч сыйныфларда үткәннәрне кабатлау (4 + 3 сәг)</w:t>
            </w:r>
          </w:p>
        </w:tc>
        <w:tc>
          <w:tcPr>
            <w:tcW w:w="540" w:type="dxa"/>
          </w:tcPr>
          <w:p w:rsidR="00F14150" w:rsidRPr="00F14150" w:rsidRDefault="00F14150" w:rsidP="00F14150">
            <w:pPr>
              <w:spacing w:after="0"/>
              <w:jc w:val="center"/>
              <w:rPr>
                <w:rFonts w:ascii="Times New Roman" w:eastAsia="Times New Roman" w:hAnsi="Times New Roman" w:cs="Times New Roman"/>
                <w:b/>
                <w:sz w:val="24"/>
                <w:szCs w:val="24"/>
                <w:lang w:val="tt-RU" w:eastAsia="ru-RU"/>
              </w:rPr>
            </w:pPr>
          </w:p>
        </w:tc>
        <w:tc>
          <w:tcPr>
            <w:tcW w:w="900" w:type="dxa"/>
          </w:tcPr>
          <w:p w:rsidR="00F14150" w:rsidRPr="00F14150" w:rsidRDefault="00F14150" w:rsidP="00F14150">
            <w:pPr>
              <w:spacing w:after="0"/>
              <w:jc w:val="center"/>
              <w:rPr>
                <w:rFonts w:ascii="Times New Roman" w:eastAsia="Times New Roman" w:hAnsi="Times New Roman" w:cs="Times New Roman"/>
                <w:b/>
                <w:sz w:val="24"/>
                <w:szCs w:val="24"/>
                <w:lang w:val="tt-RU" w:eastAsia="ru-RU"/>
              </w:rPr>
            </w:pPr>
          </w:p>
        </w:tc>
        <w:tc>
          <w:tcPr>
            <w:tcW w:w="900" w:type="dxa"/>
            <w:gridSpan w:val="2"/>
          </w:tcPr>
          <w:p w:rsidR="00F14150" w:rsidRPr="00F14150" w:rsidRDefault="00F14150" w:rsidP="00F14150">
            <w:pPr>
              <w:spacing w:after="0"/>
              <w:jc w:val="center"/>
              <w:rPr>
                <w:rFonts w:ascii="Times New Roman" w:eastAsia="Times New Roman" w:hAnsi="Times New Roman" w:cs="Times New Roman"/>
                <w:b/>
                <w:sz w:val="24"/>
                <w:szCs w:val="24"/>
                <w:lang w:val="tt-RU" w:eastAsia="ru-RU"/>
              </w:rPr>
            </w:pPr>
          </w:p>
        </w:tc>
        <w:tc>
          <w:tcPr>
            <w:tcW w:w="3099" w:type="dxa"/>
            <w:gridSpan w:val="4"/>
          </w:tcPr>
          <w:p w:rsidR="00F14150" w:rsidRPr="00F14150" w:rsidRDefault="00F14150" w:rsidP="00F14150">
            <w:pPr>
              <w:spacing w:after="0"/>
              <w:jc w:val="center"/>
              <w:rPr>
                <w:rFonts w:ascii="Times New Roman" w:eastAsia="Times New Roman" w:hAnsi="Times New Roman" w:cs="Times New Roman"/>
                <w:b/>
                <w:sz w:val="24"/>
                <w:szCs w:val="24"/>
                <w:lang w:val="tt-RU" w:eastAsia="ru-RU"/>
              </w:rPr>
            </w:pPr>
          </w:p>
        </w:tc>
      </w:tr>
      <w:tr w:rsidR="00F14150" w:rsidRPr="00F14150" w:rsidTr="00F14150">
        <w:trPr>
          <w:gridAfter w:val="3"/>
          <w:wAfter w:w="49" w:type="dxa"/>
          <w:trHeight w:val="265"/>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3</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Исем</w:t>
            </w:r>
            <w:proofErr w:type="spellEnd"/>
            <w:proofErr w:type="gramStart"/>
            <w:r w:rsidRPr="00F14150">
              <w:rPr>
                <w:rFonts w:ascii="Times New Roman" w:eastAsia="Times New Roman" w:hAnsi="Times New Roman" w:cs="Times New Roman"/>
                <w:bCs/>
                <w:sz w:val="24"/>
                <w:szCs w:val="24"/>
                <w:lang w:eastAsia="ru-RU"/>
              </w:rPr>
              <w:t xml:space="preserve"> .</w:t>
            </w:r>
            <w:proofErr w:type="spellStart"/>
            <w:proofErr w:type="gramEnd"/>
            <w:r w:rsidRPr="00F14150">
              <w:rPr>
                <w:rFonts w:ascii="Times New Roman" w:eastAsia="Times New Roman" w:hAnsi="Times New Roman" w:cs="Times New Roman"/>
                <w:bCs/>
                <w:sz w:val="24"/>
                <w:szCs w:val="24"/>
                <w:lang w:eastAsia="ru-RU"/>
              </w:rPr>
              <w:t>Фигыль</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jc w:val="center"/>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eastAsia="ru-RU"/>
              </w:rPr>
            </w:pPr>
          </w:p>
        </w:tc>
      </w:tr>
      <w:tr w:rsidR="00F14150" w:rsidRPr="00F14150" w:rsidTr="00F14150">
        <w:trPr>
          <w:gridAfter w:val="3"/>
          <w:wAfter w:w="49" w:type="dxa"/>
          <w:trHeight w:val="315"/>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4.</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Алмашлык</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351"/>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5.</w:t>
            </w:r>
          </w:p>
        </w:tc>
        <w:tc>
          <w:tcPr>
            <w:tcW w:w="6007" w:type="dxa"/>
            <w:gridSpan w:val="2"/>
          </w:tcPr>
          <w:p w:rsidR="00F14150" w:rsidRPr="00F14150" w:rsidRDefault="00F14150" w:rsidP="00F14150">
            <w:pPr>
              <w:spacing w:after="0"/>
              <w:jc w:val="both"/>
              <w:rPr>
                <w:rFonts w:ascii="Times New Roman" w:eastAsia="Times New Roman" w:hAnsi="Times New Roman" w:cs="Times New Roman"/>
                <w:b/>
                <w:sz w:val="24"/>
                <w:szCs w:val="24"/>
                <w:lang w:val="tt-RU" w:eastAsia="ru-RU"/>
              </w:rPr>
            </w:pPr>
            <w:r w:rsidRPr="00F14150">
              <w:rPr>
                <w:rFonts w:ascii="Times New Roman" w:eastAsia="Times New Roman" w:hAnsi="Times New Roman" w:cs="Times New Roman"/>
                <w:b/>
                <w:sz w:val="24"/>
                <w:szCs w:val="24"/>
                <w:lang w:eastAsia="ru-RU"/>
              </w:rPr>
              <w:t>Дик</w:t>
            </w:r>
            <w:r w:rsidRPr="00F14150">
              <w:rPr>
                <w:rFonts w:ascii="Times New Roman" w:eastAsia="Times New Roman" w:hAnsi="Times New Roman" w:cs="Times New Roman"/>
                <w:b/>
                <w:sz w:val="24"/>
                <w:szCs w:val="24"/>
                <w:lang w:eastAsia="ru-RU"/>
              </w:rPr>
              <w:softHyphen/>
              <w:t xml:space="preserve">тант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605"/>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6</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Хаталар</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өстендә</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эш</w:t>
            </w:r>
            <w:proofErr w:type="spellEnd"/>
            <w:r w:rsidRPr="00F14150">
              <w:rPr>
                <w:rFonts w:ascii="Times New Roman" w:eastAsia="Times New Roman" w:hAnsi="Times New Roman" w:cs="Times New Roman"/>
                <w:bCs/>
                <w:sz w:val="24"/>
                <w:szCs w:val="24"/>
                <w:lang w:eastAsia="ru-RU"/>
              </w:rPr>
              <w:t>.</w:t>
            </w:r>
          </w:p>
          <w:p w:rsidR="00F14150" w:rsidRPr="00F14150" w:rsidRDefault="00F14150" w:rsidP="00F14150">
            <w:pPr>
              <w:spacing w:after="0" w:line="240" w:lineRule="auto"/>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Сүзтезмә</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Әйтү</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максаты</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буенча</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җөмлә</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төрләре</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73"/>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7</w:t>
            </w:r>
          </w:p>
        </w:tc>
        <w:tc>
          <w:tcPr>
            <w:tcW w:w="6007" w:type="dxa"/>
            <w:gridSpan w:val="2"/>
          </w:tcPr>
          <w:p w:rsidR="00F14150" w:rsidRPr="00F14150" w:rsidRDefault="00F14150" w:rsidP="00F14150">
            <w:pPr>
              <w:spacing w:after="0"/>
              <w:jc w:val="both"/>
              <w:rPr>
                <w:rFonts w:ascii="Times New Roman" w:eastAsia="Times New Roman" w:hAnsi="Times New Roman" w:cs="Times New Roman"/>
                <w:b/>
                <w:sz w:val="24"/>
                <w:szCs w:val="24"/>
                <w:lang w:eastAsia="ru-RU"/>
              </w:rPr>
            </w:pPr>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Җөмләнең</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ияр</w:t>
            </w:r>
            <w:r w:rsidRPr="00F14150">
              <w:rPr>
                <w:rFonts w:ascii="Times New Roman" w:eastAsia="Times New Roman" w:hAnsi="Times New Roman" w:cs="Times New Roman"/>
                <w:bCs/>
                <w:sz w:val="24"/>
                <w:szCs w:val="24"/>
                <w:lang w:eastAsia="ru-RU"/>
              </w:rPr>
              <w:softHyphen/>
              <w:t>чен</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кисәкләре</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Аергыч</w:t>
            </w:r>
            <w:proofErr w:type="spellEnd"/>
            <w:r w:rsidRPr="00F14150">
              <w:rPr>
                <w:rFonts w:ascii="Times New Roman" w:eastAsia="Times New Roman" w:hAnsi="Times New Roman" w:cs="Times New Roman"/>
                <w:bCs/>
                <w:sz w:val="24"/>
                <w:szCs w:val="24"/>
                <w:lang w:eastAsia="ru-RU"/>
              </w:rPr>
              <w:t>.</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629"/>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8</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val="tt-RU" w:eastAsia="ru-RU"/>
              </w:rPr>
              <w:t>Кабатлау дәрес</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55"/>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9</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sz w:val="24"/>
                <w:szCs w:val="24"/>
                <w:lang w:val="tt-RU" w:eastAsia="ru-RU"/>
              </w:rPr>
              <w:t>Изложение. “ Эш үткәч, үкенүдән файда юк”</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475"/>
          <w:jc w:val="center"/>
        </w:trPr>
        <w:tc>
          <w:tcPr>
            <w:tcW w:w="716" w:type="dxa"/>
            <w:gridSpan w:val="2"/>
          </w:tcPr>
          <w:p w:rsidR="00F14150" w:rsidRPr="00F14150" w:rsidRDefault="00F14150" w:rsidP="00F14150">
            <w:pPr>
              <w:spacing w:after="0"/>
              <w:jc w:val="center"/>
              <w:rPr>
                <w:rFonts w:ascii="Times New Roman" w:eastAsia="Times New Roman" w:hAnsi="Times New Roman" w:cs="Times New Roman"/>
                <w:bCs/>
                <w:sz w:val="24"/>
                <w:szCs w:val="24"/>
                <w:lang w:val="tt-RU" w:eastAsia="ru-RU"/>
              </w:rPr>
            </w:pPr>
          </w:p>
        </w:tc>
        <w:tc>
          <w:tcPr>
            <w:tcW w:w="6007" w:type="dxa"/>
            <w:gridSpan w:val="2"/>
          </w:tcPr>
          <w:p w:rsidR="00F14150" w:rsidRPr="00F14150" w:rsidRDefault="00F14150" w:rsidP="00F14150">
            <w:pPr>
              <w:spacing w:after="0"/>
              <w:jc w:val="center"/>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
                <w:sz w:val="24"/>
                <w:szCs w:val="24"/>
                <w:lang w:eastAsia="ru-RU"/>
              </w:rPr>
              <w:t xml:space="preserve">II. Фонетика, </w:t>
            </w:r>
            <w:r w:rsidRPr="00F14150">
              <w:rPr>
                <w:rFonts w:ascii="Times New Roman" w:eastAsia="Times New Roman" w:hAnsi="Times New Roman" w:cs="Times New Roman"/>
                <w:b/>
                <w:sz w:val="24"/>
                <w:szCs w:val="24"/>
                <w:lang w:val="tt-RU" w:eastAsia="ru-RU"/>
              </w:rPr>
              <w:t xml:space="preserve">орфоэпия, </w:t>
            </w:r>
            <w:r w:rsidRPr="00F14150">
              <w:rPr>
                <w:rFonts w:ascii="Times New Roman" w:eastAsia="Times New Roman" w:hAnsi="Times New Roman" w:cs="Times New Roman"/>
                <w:b/>
                <w:sz w:val="24"/>
                <w:szCs w:val="24"/>
                <w:lang w:eastAsia="ru-RU"/>
              </w:rPr>
              <w:t>графика</w:t>
            </w:r>
            <w:r w:rsidRPr="00F14150">
              <w:rPr>
                <w:rFonts w:ascii="Times New Roman" w:eastAsia="Times New Roman" w:hAnsi="Times New Roman" w:cs="Times New Roman"/>
                <w:b/>
                <w:sz w:val="24"/>
                <w:szCs w:val="24"/>
                <w:lang w:val="tt-RU" w:eastAsia="ru-RU"/>
              </w:rPr>
              <w:t xml:space="preserve"> һә</w:t>
            </w:r>
            <w:proofErr w:type="gramStart"/>
            <w:r w:rsidRPr="00F14150">
              <w:rPr>
                <w:rFonts w:ascii="Times New Roman" w:eastAsia="Times New Roman" w:hAnsi="Times New Roman" w:cs="Times New Roman"/>
                <w:b/>
                <w:sz w:val="24"/>
                <w:szCs w:val="24"/>
                <w:lang w:val="tt-RU" w:eastAsia="ru-RU"/>
              </w:rPr>
              <w:t>м</w:t>
            </w:r>
            <w:proofErr w:type="gramEnd"/>
            <w:r w:rsidRPr="00F14150">
              <w:rPr>
                <w:rFonts w:ascii="Times New Roman" w:eastAsia="Times New Roman" w:hAnsi="Times New Roman" w:cs="Times New Roman"/>
                <w:b/>
                <w:sz w:val="24"/>
                <w:szCs w:val="24"/>
                <w:lang w:eastAsia="ru-RU"/>
              </w:rPr>
              <w:t xml:space="preserve"> </w:t>
            </w:r>
            <w:proofErr w:type="spellStart"/>
            <w:r w:rsidRPr="00F14150">
              <w:rPr>
                <w:rFonts w:ascii="Times New Roman" w:eastAsia="Times New Roman" w:hAnsi="Times New Roman" w:cs="Times New Roman"/>
                <w:b/>
                <w:sz w:val="24"/>
                <w:szCs w:val="24"/>
                <w:lang w:eastAsia="ru-RU"/>
              </w:rPr>
              <w:t>орфографи</w:t>
            </w:r>
            <w:proofErr w:type="spellEnd"/>
            <w:r w:rsidRPr="00F14150">
              <w:rPr>
                <w:rFonts w:ascii="Times New Roman" w:eastAsia="Times New Roman" w:hAnsi="Times New Roman" w:cs="Times New Roman"/>
                <w:b/>
                <w:sz w:val="24"/>
                <w:szCs w:val="24"/>
                <w:lang w:val="tt-RU" w:eastAsia="ru-RU"/>
              </w:rPr>
              <w:t>я  (33+5 сәг)</w:t>
            </w:r>
          </w:p>
        </w:tc>
        <w:tc>
          <w:tcPr>
            <w:tcW w:w="540" w:type="dxa"/>
          </w:tcPr>
          <w:p w:rsidR="00F14150" w:rsidRPr="00F14150" w:rsidRDefault="00F14150" w:rsidP="00F14150">
            <w:pPr>
              <w:spacing w:after="0"/>
              <w:jc w:val="center"/>
              <w:rPr>
                <w:rFonts w:ascii="Times New Roman" w:eastAsia="Times New Roman" w:hAnsi="Times New Roman" w:cs="Times New Roman"/>
                <w:bCs/>
                <w:sz w:val="24"/>
                <w:szCs w:val="24"/>
                <w:lang w:val="tt-RU" w:eastAsia="ru-RU"/>
              </w:rPr>
            </w:pPr>
          </w:p>
        </w:tc>
        <w:tc>
          <w:tcPr>
            <w:tcW w:w="900" w:type="dxa"/>
          </w:tcPr>
          <w:p w:rsidR="00F14150" w:rsidRPr="00F14150" w:rsidRDefault="00F14150" w:rsidP="00F14150">
            <w:pPr>
              <w:spacing w:after="0"/>
              <w:jc w:val="center"/>
              <w:rPr>
                <w:rFonts w:ascii="Times New Roman" w:eastAsia="Times New Roman" w:hAnsi="Times New Roman" w:cs="Times New Roman"/>
                <w:bCs/>
                <w:sz w:val="24"/>
                <w:szCs w:val="24"/>
                <w:lang w:val="tt-RU" w:eastAsia="ru-RU"/>
              </w:rPr>
            </w:pPr>
          </w:p>
        </w:tc>
        <w:tc>
          <w:tcPr>
            <w:tcW w:w="900" w:type="dxa"/>
            <w:gridSpan w:val="2"/>
          </w:tcPr>
          <w:p w:rsidR="00F14150" w:rsidRPr="00F14150" w:rsidRDefault="00F14150" w:rsidP="00F14150">
            <w:pPr>
              <w:spacing w:after="0"/>
              <w:jc w:val="center"/>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center"/>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159"/>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1</w:t>
            </w:r>
            <w:r w:rsidRPr="00F14150">
              <w:rPr>
                <w:rFonts w:ascii="Times New Roman" w:eastAsia="Times New Roman" w:hAnsi="Times New Roman" w:cs="Times New Roman"/>
                <w:bCs/>
                <w:sz w:val="24"/>
                <w:szCs w:val="24"/>
                <w:lang w:val="tt-RU" w:eastAsia="ru-RU"/>
              </w:rPr>
              <w:t>0</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Хаталар</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өстендә</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эш</w:t>
            </w:r>
            <w:proofErr w:type="spellEnd"/>
            <w:r w:rsidRPr="00F14150">
              <w:rPr>
                <w:rFonts w:ascii="Times New Roman" w:eastAsia="Times New Roman" w:hAnsi="Times New Roman" w:cs="Times New Roman"/>
                <w:bCs/>
                <w:sz w:val="24"/>
                <w:szCs w:val="24"/>
                <w:lang w:eastAsia="ru-RU"/>
              </w:rPr>
              <w:t>.</w:t>
            </w:r>
          </w:p>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Фонетика, орфоэпия.</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63"/>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1</w:t>
            </w:r>
            <w:r w:rsidRPr="00F14150">
              <w:rPr>
                <w:rFonts w:ascii="Times New Roman" w:eastAsia="Times New Roman" w:hAnsi="Times New Roman" w:cs="Times New Roman"/>
                <w:bCs/>
                <w:sz w:val="24"/>
                <w:szCs w:val="24"/>
                <w:lang w:val="tt-RU" w:eastAsia="ru-RU"/>
              </w:rPr>
              <w:t>1</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roofErr w:type="spellStart"/>
            <w:r w:rsidRPr="00F14150">
              <w:rPr>
                <w:rFonts w:ascii="Times New Roman" w:eastAsia="Times New Roman" w:hAnsi="Times New Roman" w:cs="Times New Roman"/>
                <w:bCs/>
                <w:sz w:val="24"/>
                <w:szCs w:val="24"/>
                <w:lang w:eastAsia="ru-RU"/>
              </w:rPr>
              <w:t>Авазларны</w:t>
            </w:r>
            <w:proofErr w:type="spellEnd"/>
            <w:r w:rsidRPr="00F14150">
              <w:rPr>
                <w:rFonts w:ascii="Times New Roman" w:eastAsia="Times New Roman" w:hAnsi="Times New Roman" w:cs="Times New Roman"/>
                <w:bCs/>
                <w:sz w:val="24"/>
                <w:szCs w:val="24"/>
                <w:lang w:val="tt-RU" w:eastAsia="ru-RU"/>
              </w:rPr>
              <w:t>ң ясалу урыннары.</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11"/>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12</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Сузык</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авазлар</w:t>
            </w:r>
            <w:proofErr w:type="spellEnd"/>
            <w:r w:rsidRPr="00F14150">
              <w:rPr>
                <w:rFonts w:ascii="Times New Roman" w:eastAsia="Times New Roman" w:hAnsi="Times New Roman" w:cs="Times New Roman"/>
                <w:bCs/>
                <w:sz w:val="24"/>
                <w:szCs w:val="24"/>
                <w:lang w:val="tt-RU" w:eastAsia="ru-RU"/>
              </w:rPr>
              <w:t xml:space="preserve"> </w:t>
            </w:r>
            <w:r w:rsidRPr="00F14150">
              <w:rPr>
                <w:rFonts w:ascii="Times New Roman" w:eastAsia="Times New Roman" w:hAnsi="Times New Roman" w:cs="Times New Roman"/>
                <w:bCs/>
                <w:sz w:val="24"/>
                <w:szCs w:val="24"/>
                <w:lang w:eastAsia="ru-RU"/>
              </w:rPr>
              <w:t>(</w:t>
            </w:r>
            <w:proofErr w:type="spellStart"/>
            <w:r w:rsidRPr="00F14150">
              <w:rPr>
                <w:rFonts w:ascii="Times New Roman" w:eastAsia="Times New Roman" w:hAnsi="Times New Roman" w:cs="Times New Roman"/>
                <w:bCs/>
                <w:sz w:val="24"/>
                <w:szCs w:val="24"/>
                <w:lang w:eastAsia="ru-RU"/>
              </w:rPr>
              <w:t>нечкә</w:t>
            </w:r>
            <w:proofErr w:type="spellEnd"/>
            <w:r w:rsidRPr="00F14150">
              <w:rPr>
                <w:rFonts w:ascii="Times New Roman" w:eastAsia="Times New Roman" w:hAnsi="Times New Roman" w:cs="Times New Roman"/>
                <w:bCs/>
                <w:sz w:val="24"/>
                <w:szCs w:val="24"/>
                <w:lang w:eastAsia="ru-RU"/>
              </w:rPr>
              <w:t>)</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70"/>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1</w:t>
            </w:r>
            <w:r w:rsidRPr="00F14150">
              <w:rPr>
                <w:rFonts w:ascii="Times New Roman" w:eastAsia="Times New Roman" w:hAnsi="Times New Roman" w:cs="Times New Roman"/>
                <w:bCs/>
                <w:sz w:val="24"/>
                <w:szCs w:val="24"/>
                <w:lang w:val="tt-RU" w:eastAsia="ru-RU"/>
              </w:rPr>
              <w:t>3</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Сузык</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авазлар</w:t>
            </w:r>
            <w:proofErr w:type="spellEnd"/>
            <w:r w:rsidRPr="00F14150">
              <w:rPr>
                <w:rFonts w:ascii="Times New Roman" w:eastAsia="Times New Roman" w:hAnsi="Times New Roman" w:cs="Times New Roman"/>
                <w:bCs/>
                <w:sz w:val="24"/>
                <w:szCs w:val="24"/>
                <w:lang w:val="tt-RU" w:eastAsia="ru-RU"/>
              </w:rPr>
              <w:t xml:space="preserve"> </w:t>
            </w:r>
            <w:r w:rsidRPr="00F14150">
              <w:rPr>
                <w:rFonts w:ascii="Times New Roman" w:eastAsia="Times New Roman" w:hAnsi="Times New Roman" w:cs="Times New Roman"/>
                <w:bCs/>
                <w:sz w:val="24"/>
                <w:szCs w:val="24"/>
                <w:lang w:eastAsia="ru-RU"/>
              </w:rPr>
              <w:t>(</w:t>
            </w:r>
            <w:proofErr w:type="spellStart"/>
            <w:r w:rsidRPr="00F14150">
              <w:rPr>
                <w:rFonts w:ascii="Times New Roman" w:eastAsia="Times New Roman" w:hAnsi="Times New Roman" w:cs="Times New Roman"/>
                <w:bCs/>
                <w:sz w:val="24"/>
                <w:szCs w:val="24"/>
                <w:lang w:eastAsia="ru-RU"/>
              </w:rPr>
              <w:t>калын</w:t>
            </w:r>
            <w:proofErr w:type="spellEnd"/>
            <w:r w:rsidRPr="00F14150">
              <w:rPr>
                <w:rFonts w:ascii="Times New Roman" w:eastAsia="Times New Roman" w:hAnsi="Times New Roman" w:cs="Times New Roman"/>
                <w:bCs/>
                <w:sz w:val="24"/>
                <w:szCs w:val="24"/>
                <w:lang w:eastAsia="ru-RU"/>
              </w:rPr>
              <w:t>)</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70"/>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1</w:t>
            </w:r>
            <w:r w:rsidRPr="00F14150">
              <w:rPr>
                <w:rFonts w:ascii="Times New Roman" w:eastAsia="Times New Roman" w:hAnsi="Times New Roman" w:cs="Times New Roman"/>
                <w:bCs/>
                <w:sz w:val="24"/>
                <w:szCs w:val="24"/>
                <w:lang w:val="tt-RU" w:eastAsia="ru-RU"/>
              </w:rPr>
              <w:t>4</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Сингармонизм законы, </w:t>
            </w:r>
            <w:proofErr w:type="spellStart"/>
            <w:r w:rsidRPr="00F14150">
              <w:rPr>
                <w:rFonts w:ascii="Times New Roman" w:eastAsia="Times New Roman" w:hAnsi="Times New Roman" w:cs="Times New Roman"/>
                <w:bCs/>
                <w:sz w:val="24"/>
                <w:szCs w:val="24"/>
                <w:lang w:eastAsia="ru-RU"/>
              </w:rPr>
              <w:t>аның</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төрләре</w:t>
            </w:r>
            <w:proofErr w:type="spellEnd"/>
            <w:r w:rsidRPr="00F14150">
              <w:rPr>
                <w:rFonts w:ascii="Times New Roman" w:eastAsia="Times New Roman" w:hAnsi="Times New Roman" w:cs="Times New Roman"/>
                <w:bCs/>
                <w:sz w:val="24"/>
                <w:szCs w:val="24"/>
                <w:lang w:eastAsia="ru-RU"/>
              </w:rPr>
              <w:t xml:space="preserve">.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31"/>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15</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Ирен </w:t>
            </w:r>
            <w:proofErr w:type="spellStart"/>
            <w:r w:rsidRPr="00F14150">
              <w:rPr>
                <w:rFonts w:ascii="Times New Roman" w:eastAsia="Times New Roman" w:hAnsi="Times New Roman" w:cs="Times New Roman"/>
                <w:bCs/>
                <w:sz w:val="24"/>
                <w:szCs w:val="24"/>
                <w:lang w:eastAsia="ru-RU"/>
              </w:rPr>
              <w:t>гармониясе</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321"/>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1</w:t>
            </w:r>
            <w:r w:rsidRPr="00F14150">
              <w:rPr>
                <w:rFonts w:ascii="Times New Roman" w:eastAsia="Times New Roman" w:hAnsi="Times New Roman" w:cs="Times New Roman"/>
                <w:bCs/>
                <w:sz w:val="24"/>
                <w:szCs w:val="24"/>
                <w:lang w:val="tt-RU" w:eastAsia="ru-RU"/>
              </w:rPr>
              <w:t>6</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Ирен </w:t>
            </w:r>
            <w:proofErr w:type="spellStart"/>
            <w:r w:rsidRPr="00F14150">
              <w:rPr>
                <w:rFonts w:ascii="Times New Roman" w:eastAsia="Times New Roman" w:hAnsi="Times New Roman" w:cs="Times New Roman"/>
                <w:bCs/>
                <w:sz w:val="24"/>
                <w:szCs w:val="24"/>
                <w:lang w:eastAsia="ru-RU"/>
              </w:rPr>
              <w:t>гармониясе</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lastRenderedPageBreak/>
              <w:t>17</w:t>
            </w:r>
          </w:p>
        </w:tc>
        <w:tc>
          <w:tcPr>
            <w:tcW w:w="6007" w:type="dxa"/>
            <w:gridSpan w:val="2"/>
          </w:tcPr>
          <w:p w:rsidR="00F14150" w:rsidRPr="00F14150" w:rsidRDefault="00F14150" w:rsidP="00F14150">
            <w:pPr>
              <w:spacing w:after="0"/>
              <w:jc w:val="both"/>
              <w:rPr>
                <w:rFonts w:ascii="Times New Roman" w:eastAsia="Times New Roman" w:hAnsi="Times New Roman" w:cs="Times New Roman"/>
                <w:b/>
                <w:sz w:val="24"/>
                <w:szCs w:val="24"/>
                <w:lang w:val="tt-RU" w:eastAsia="ru-RU"/>
              </w:rPr>
            </w:pPr>
            <w:r w:rsidRPr="00F14150">
              <w:rPr>
                <w:rFonts w:ascii="Times New Roman" w:eastAsia="Times New Roman" w:hAnsi="Times New Roman" w:cs="Times New Roman"/>
                <w:b/>
                <w:sz w:val="24"/>
                <w:szCs w:val="24"/>
                <w:lang w:eastAsia="ru-RU"/>
              </w:rPr>
              <w:t>Диктант (</w:t>
            </w:r>
            <w:r w:rsidRPr="00F14150">
              <w:rPr>
                <w:rFonts w:ascii="Times New Roman" w:eastAsia="Times New Roman" w:hAnsi="Times New Roman" w:cs="Times New Roman"/>
                <w:b/>
                <w:sz w:val="24"/>
                <w:szCs w:val="24"/>
                <w:lang w:eastAsia="ru-RU"/>
              </w:rPr>
              <w:pgNum/>
            </w:r>
            <w:proofErr w:type="spellStart"/>
            <w:r w:rsidRPr="00F14150">
              <w:rPr>
                <w:rFonts w:ascii="Times New Roman" w:eastAsia="Times New Roman" w:hAnsi="Times New Roman" w:cs="Times New Roman"/>
                <w:b/>
                <w:sz w:val="24"/>
                <w:szCs w:val="24"/>
                <w:lang w:eastAsia="ru-RU"/>
              </w:rPr>
              <w:t>грамм</w:t>
            </w:r>
            <w:r w:rsidRPr="00F14150">
              <w:rPr>
                <w:rFonts w:ascii="Times New Roman" w:eastAsia="Times New Roman" w:hAnsi="Times New Roman" w:cs="Times New Roman"/>
                <w:b/>
                <w:sz w:val="24"/>
                <w:szCs w:val="24"/>
                <w:lang w:eastAsia="ru-RU"/>
              </w:rPr>
              <w:softHyphen/>
              <w:t>матик</w:t>
            </w:r>
            <w:proofErr w:type="spellEnd"/>
            <w:r w:rsidRPr="00F14150">
              <w:rPr>
                <w:rFonts w:ascii="Times New Roman" w:eastAsia="Times New Roman" w:hAnsi="Times New Roman" w:cs="Times New Roman"/>
                <w:b/>
                <w:sz w:val="24"/>
                <w:szCs w:val="24"/>
                <w:lang w:eastAsia="ru-RU"/>
              </w:rPr>
              <w:t xml:space="preserve"> </w:t>
            </w:r>
            <w:proofErr w:type="spellStart"/>
            <w:r w:rsidRPr="00F14150">
              <w:rPr>
                <w:rFonts w:ascii="Times New Roman" w:eastAsia="Times New Roman" w:hAnsi="Times New Roman" w:cs="Times New Roman"/>
                <w:b/>
                <w:sz w:val="24"/>
                <w:szCs w:val="24"/>
                <w:lang w:eastAsia="ru-RU"/>
              </w:rPr>
              <w:t>биремле</w:t>
            </w:r>
            <w:proofErr w:type="spellEnd"/>
            <w:r w:rsidRPr="00F14150">
              <w:rPr>
                <w:rFonts w:ascii="Times New Roman" w:eastAsia="Times New Roman" w:hAnsi="Times New Roman" w:cs="Times New Roman"/>
                <w:b/>
                <w:sz w:val="24"/>
                <w:szCs w:val="24"/>
                <w:lang w:eastAsia="ru-RU"/>
              </w:rPr>
              <w:t xml:space="preserve">) </w:t>
            </w:r>
          </w:p>
          <w:p w:rsidR="00F14150" w:rsidRPr="00F14150" w:rsidRDefault="00F14150" w:rsidP="00F14150">
            <w:pPr>
              <w:spacing w:after="0"/>
              <w:jc w:val="both"/>
              <w:rPr>
                <w:rFonts w:ascii="Times New Roman" w:eastAsia="Times New Roman" w:hAnsi="Times New Roman" w:cs="Times New Roman"/>
                <w:b/>
                <w:sz w:val="24"/>
                <w:szCs w:val="24"/>
                <w:lang w:eastAsia="ru-RU"/>
              </w:rPr>
            </w:pPr>
            <w:r w:rsidRPr="00F14150">
              <w:rPr>
                <w:rFonts w:ascii="Times New Roman" w:eastAsia="Times New Roman" w:hAnsi="Times New Roman" w:cs="Times New Roman"/>
                <w:b/>
                <w:sz w:val="24"/>
                <w:szCs w:val="24"/>
                <w:lang w:val="tt-RU" w:eastAsia="ru-RU"/>
              </w:rPr>
              <w:t xml:space="preserve"> </w:t>
            </w:r>
            <w:r w:rsidRPr="00F14150">
              <w:rPr>
                <w:rFonts w:ascii="Times New Roman" w:eastAsia="Times New Roman" w:hAnsi="Times New Roman" w:cs="Times New Roman"/>
                <w:b/>
                <w:sz w:val="24"/>
                <w:szCs w:val="24"/>
                <w:lang w:eastAsia="ru-RU"/>
              </w:rPr>
              <w:t>“ К</w:t>
            </w:r>
            <w:r w:rsidRPr="00F14150">
              <w:rPr>
                <w:rFonts w:ascii="Times New Roman" w:eastAsia="Times New Roman" w:hAnsi="Times New Roman" w:cs="Times New Roman"/>
                <w:b/>
                <w:sz w:val="24"/>
                <w:szCs w:val="24"/>
                <w:lang w:val="tt-RU" w:eastAsia="ru-RU"/>
              </w:rPr>
              <w:t>өзге урман</w:t>
            </w:r>
            <w:r w:rsidRPr="00F14150">
              <w:rPr>
                <w:rFonts w:ascii="Times New Roman" w:eastAsia="Times New Roman" w:hAnsi="Times New Roman" w:cs="Times New Roman"/>
                <w:b/>
                <w:sz w:val="24"/>
                <w:szCs w:val="24"/>
                <w:lang w:eastAsia="ru-RU"/>
              </w:rPr>
              <w:t xml:space="preserve">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18</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Хаталар өстендә эш.</w:t>
            </w:r>
          </w:p>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Тартык авазлар (яңгырау)</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59"/>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19</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Тартык</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авазла</w:t>
            </w:r>
            <w:proofErr w:type="gramStart"/>
            <w:r w:rsidRPr="00F14150">
              <w:rPr>
                <w:rFonts w:ascii="Times New Roman" w:eastAsia="Times New Roman" w:hAnsi="Times New Roman" w:cs="Times New Roman"/>
                <w:bCs/>
                <w:sz w:val="24"/>
                <w:szCs w:val="24"/>
                <w:lang w:eastAsia="ru-RU"/>
              </w:rPr>
              <w:t>р</w:t>
            </w:r>
            <w:proofErr w:type="spellEnd"/>
            <w:r w:rsidRPr="00F14150">
              <w:rPr>
                <w:rFonts w:ascii="Times New Roman" w:eastAsia="Times New Roman" w:hAnsi="Times New Roman" w:cs="Times New Roman"/>
                <w:bCs/>
                <w:sz w:val="24"/>
                <w:szCs w:val="24"/>
                <w:lang w:eastAsia="ru-RU"/>
              </w:rPr>
              <w:t>(</w:t>
            </w:r>
            <w:proofErr w:type="spellStart"/>
            <w:proofErr w:type="gramEnd"/>
            <w:r w:rsidRPr="00F14150">
              <w:rPr>
                <w:rFonts w:ascii="Times New Roman" w:eastAsia="Times New Roman" w:hAnsi="Times New Roman" w:cs="Times New Roman"/>
                <w:bCs/>
                <w:sz w:val="24"/>
                <w:szCs w:val="24"/>
                <w:lang w:eastAsia="ru-RU"/>
              </w:rPr>
              <w:t>саңгырау</w:t>
            </w:r>
            <w:proofErr w:type="spellEnd"/>
            <w:r w:rsidRPr="00F14150">
              <w:rPr>
                <w:rFonts w:ascii="Times New Roman" w:eastAsia="Times New Roman" w:hAnsi="Times New Roman" w:cs="Times New Roman"/>
                <w:bCs/>
                <w:sz w:val="24"/>
                <w:szCs w:val="24"/>
                <w:lang w:eastAsia="ru-RU"/>
              </w:rPr>
              <w:t>)</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35"/>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2</w:t>
            </w:r>
            <w:r w:rsidRPr="00F14150">
              <w:rPr>
                <w:rFonts w:ascii="Times New Roman" w:eastAsia="Times New Roman" w:hAnsi="Times New Roman" w:cs="Times New Roman"/>
                <w:bCs/>
                <w:sz w:val="24"/>
                <w:szCs w:val="24"/>
                <w:lang w:val="tt-RU" w:eastAsia="ru-RU"/>
              </w:rPr>
              <w:t>0</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[w] </w:t>
            </w:r>
            <w:proofErr w:type="spellStart"/>
            <w:r w:rsidRPr="00F14150">
              <w:rPr>
                <w:rFonts w:ascii="Times New Roman" w:eastAsia="Times New Roman" w:hAnsi="Times New Roman" w:cs="Times New Roman"/>
                <w:bCs/>
                <w:sz w:val="24"/>
                <w:szCs w:val="24"/>
                <w:lang w:eastAsia="ru-RU"/>
              </w:rPr>
              <w:t>Һәм</w:t>
            </w:r>
            <w:proofErr w:type="spellEnd"/>
            <w:r w:rsidRPr="00F14150">
              <w:rPr>
                <w:rFonts w:ascii="Times New Roman" w:eastAsia="Times New Roman" w:hAnsi="Times New Roman" w:cs="Times New Roman"/>
                <w:bCs/>
                <w:sz w:val="24"/>
                <w:szCs w:val="24"/>
                <w:lang w:eastAsia="ru-RU"/>
              </w:rPr>
              <w:t xml:space="preserve"> [в] </w:t>
            </w:r>
            <w:proofErr w:type="spellStart"/>
            <w:r w:rsidRPr="00F14150">
              <w:rPr>
                <w:rFonts w:ascii="Times New Roman" w:eastAsia="Times New Roman" w:hAnsi="Times New Roman" w:cs="Times New Roman"/>
                <w:bCs/>
                <w:sz w:val="24"/>
                <w:szCs w:val="24"/>
                <w:lang w:eastAsia="ru-RU"/>
              </w:rPr>
              <w:t>тар</w:t>
            </w:r>
            <w:r w:rsidRPr="00F14150">
              <w:rPr>
                <w:rFonts w:ascii="Times New Roman" w:eastAsia="Times New Roman" w:hAnsi="Times New Roman" w:cs="Times New Roman"/>
                <w:bCs/>
                <w:sz w:val="24"/>
                <w:szCs w:val="24"/>
                <w:lang w:eastAsia="ru-RU"/>
              </w:rPr>
              <w:softHyphen/>
              <w:t>тыклары</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bCs/>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325"/>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2</w:t>
            </w:r>
            <w:r w:rsidRPr="00F14150">
              <w:rPr>
                <w:rFonts w:ascii="Times New Roman" w:eastAsia="Times New Roman" w:hAnsi="Times New Roman" w:cs="Times New Roman"/>
                <w:bCs/>
                <w:sz w:val="24"/>
                <w:szCs w:val="24"/>
                <w:lang w:val="tt-RU" w:eastAsia="ru-RU"/>
              </w:rPr>
              <w:t>1</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[w] </w:t>
            </w:r>
            <w:proofErr w:type="spellStart"/>
            <w:r w:rsidRPr="00F14150">
              <w:rPr>
                <w:rFonts w:ascii="Times New Roman" w:eastAsia="Times New Roman" w:hAnsi="Times New Roman" w:cs="Times New Roman"/>
                <w:bCs/>
                <w:sz w:val="24"/>
                <w:szCs w:val="24"/>
                <w:lang w:eastAsia="ru-RU"/>
              </w:rPr>
              <w:t>Һәм</w:t>
            </w:r>
            <w:proofErr w:type="spellEnd"/>
            <w:r w:rsidRPr="00F14150">
              <w:rPr>
                <w:rFonts w:ascii="Times New Roman" w:eastAsia="Times New Roman" w:hAnsi="Times New Roman" w:cs="Times New Roman"/>
                <w:bCs/>
                <w:sz w:val="24"/>
                <w:szCs w:val="24"/>
                <w:lang w:eastAsia="ru-RU"/>
              </w:rPr>
              <w:t xml:space="preserve"> [в] </w:t>
            </w:r>
            <w:proofErr w:type="spellStart"/>
            <w:r w:rsidRPr="00F14150">
              <w:rPr>
                <w:rFonts w:ascii="Times New Roman" w:eastAsia="Times New Roman" w:hAnsi="Times New Roman" w:cs="Times New Roman"/>
                <w:bCs/>
                <w:sz w:val="24"/>
                <w:szCs w:val="24"/>
                <w:lang w:eastAsia="ru-RU"/>
              </w:rPr>
              <w:t>тар</w:t>
            </w:r>
            <w:r w:rsidRPr="00F14150">
              <w:rPr>
                <w:rFonts w:ascii="Times New Roman" w:eastAsia="Times New Roman" w:hAnsi="Times New Roman" w:cs="Times New Roman"/>
                <w:bCs/>
                <w:sz w:val="24"/>
                <w:szCs w:val="24"/>
                <w:lang w:eastAsia="ru-RU"/>
              </w:rPr>
              <w:softHyphen/>
              <w:t>тыклары</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59"/>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2</w:t>
            </w:r>
            <w:r w:rsidRPr="00F14150">
              <w:rPr>
                <w:rFonts w:ascii="Times New Roman" w:eastAsia="Times New Roman" w:hAnsi="Times New Roman" w:cs="Times New Roman"/>
                <w:bCs/>
                <w:sz w:val="24"/>
                <w:szCs w:val="24"/>
                <w:lang w:val="tt-RU" w:eastAsia="ru-RU"/>
              </w:rPr>
              <w:t>2</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[х] </w:t>
            </w:r>
            <w:proofErr w:type="spellStart"/>
            <w:r w:rsidRPr="00F14150">
              <w:rPr>
                <w:rFonts w:ascii="Times New Roman" w:eastAsia="Times New Roman" w:hAnsi="Times New Roman" w:cs="Times New Roman"/>
                <w:bCs/>
                <w:sz w:val="24"/>
                <w:szCs w:val="24"/>
                <w:lang w:eastAsia="ru-RU"/>
              </w:rPr>
              <w:t>һә</w:t>
            </w:r>
            <w:proofErr w:type="gramStart"/>
            <w:r w:rsidRPr="00F14150">
              <w:rPr>
                <w:rFonts w:ascii="Times New Roman" w:eastAsia="Times New Roman" w:hAnsi="Times New Roman" w:cs="Times New Roman"/>
                <w:bCs/>
                <w:sz w:val="24"/>
                <w:szCs w:val="24"/>
                <w:lang w:eastAsia="ru-RU"/>
              </w:rPr>
              <w:t>м</w:t>
            </w:r>
            <w:proofErr w:type="spellEnd"/>
            <w:proofErr w:type="gramEnd"/>
            <w:r w:rsidRPr="00F14150">
              <w:rPr>
                <w:rFonts w:ascii="Times New Roman" w:eastAsia="Times New Roman" w:hAnsi="Times New Roman" w:cs="Times New Roman"/>
                <w:bCs/>
                <w:sz w:val="24"/>
                <w:szCs w:val="24"/>
                <w:lang w:eastAsia="ru-RU"/>
              </w:rPr>
              <w:t xml:space="preserve"> [һ]</w:t>
            </w:r>
            <w:proofErr w:type="spellStart"/>
            <w:r w:rsidRPr="00F14150">
              <w:rPr>
                <w:rFonts w:ascii="Times New Roman" w:eastAsia="Times New Roman" w:hAnsi="Times New Roman" w:cs="Times New Roman"/>
                <w:bCs/>
                <w:sz w:val="24"/>
                <w:szCs w:val="24"/>
                <w:lang w:eastAsia="ru-RU"/>
              </w:rPr>
              <w:t>тартык</w:t>
            </w:r>
            <w:r w:rsidRPr="00F14150">
              <w:rPr>
                <w:rFonts w:ascii="Times New Roman" w:eastAsia="Times New Roman" w:hAnsi="Times New Roman" w:cs="Times New Roman"/>
                <w:bCs/>
                <w:sz w:val="24"/>
                <w:szCs w:val="24"/>
                <w:lang w:eastAsia="ru-RU"/>
              </w:rPr>
              <w:softHyphen/>
              <w:t>лары</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2</w:t>
            </w:r>
            <w:r w:rsidRPr="00F14150">
              <w:rPr>
                <w:rFonts w:ascii="Times New Roman" w:eastAsia="Times New Roman" w:hAnsi="Times New Roman" w:cs="Times New Roman"/>
                <w:bCs/>
                <w:sz w:val="24"/>
                <w:szCs w:val="24"/>
                <w:lang w:val="tt-RU" w:eastAsia="ru-RU"/>
              </w:rPr>
              <w:t>3</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[к] </w:t>
            </w:r>
            <w:proofErr w:type="spellStart"/>
            <w:r w:rsidRPr="00F14150">
              <w:rPr>
                <w:rFonts w:ascii="Times New Roman" w:eastAsia="Times New Roman" w:hAnsi="Times New Roman" w:cs="Times New Roman"/>
                <w:bCs/>
                <w:sz w:val="24"/>
                <w:szCs w:val="24"/>
                <w:lang w:eastAsia="ru-RU"/>
              </w:rPr>
              <w:t>һә</w:t>
            </w:r>
            <w:proofErr w:type="gramStart"/>
            <w:r w:rsidRPr="00F14150">
              <w:rPr>
                <w:rFonts w:ascii="Times New Roman" w:eastAsia="Times New Roman" w:hAnsi="Times New Roman" w:cs="Times New Roman"/>
                <w:bCs/>
                <w:sz w:val="24"/>
                <w:szCs w:val="24"/>
                <w:lang w:eastAsia="ru-RU"/>
              </w:rPr>
              <w:t>м</w:t>
            </w:r>
            <w:proofErr w:type="spellEnd"/>
            <w:proofErr w:type="gramEnd"/>
            <w:r w:rsidRPr="00F14150">
              <w:rPr>
                <w:rFonts w:ascii="Times New Roman" w:eastAsia="Times New Roman" w:hAnsi="Times New Roman" w:cs="Times New Roman"/>
                <w:bCs/>
                <w:sz w:val="24"/>
                <w:szCs w:val="24"/>
                <w:lang w:eastAsia="ru-RU"/>
              </w:rPr>
              <w:t xml:space="preserve"> [г], [</w:t>
            </w:r>
            <w:proofErr w:type="spellStart"/>
            <w:r w:rsidRPr="00F14150">
              <w:rPr>
                <w:rFonts w:ascii="Times New Roman" w:eastAsia="Times New Roman" w:hAnsi="Times New Roman" w:cs="Times New Roman"/>
                <w:bCs/>
                <w:sz w:val="24"/>
                <w:szCs w:val="24"/>
                <w:lang w:eastAsia="ru-RU"/>
              </w:rPr>
              <w:t>къ</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һәм</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гъ</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тартык</w:t>
            </w:r>
            <w:r w:rsidRPr="00F14150">
              <w:rPr>
                <w:rFonts w:ascii="Times New Roman" w:eastAsia="Times New Roman" w:hAnsi="Times New Roman" w:cs="Times New Roman"/>
                <w:bCs/>
                <w:sz w:val="24"/>
                <w:szCs w:val="24"/>
                <w:lang w:eastAsia="ru-RU"/>
              </w:rPr>
              <w:softHyphen/>
              <w:t>лары</w:t>
            </w:r>
            <w:proofErr w:type="spellEnd"/>
          </w:p>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Күнегүлә</w:t>
            </w:r>
            <w:proofErr w:type="gramStart"/>
            <w:r w:rsidRPr="00F14150">
              <w:rPr>
                <w:rFonts w:ascii="Times New Roman" w:eastAsia="Times New Roman" w:hAnsi="Times New Roman" w:cs="Times New Roman"/>
                <w:bCs/>
                <w:sz w:val="24"/>
                <w:szCs w:val="24"/>
                <w:lang w:eastAsia="ru-RU"/>
              </w:rPr>
              <w:t>р</w:t>
            </w:r>
            <w:proofErr w:type="spellEnd"/>
            <w:proofErr w:type="gram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эшләү</w:t>
            </w:r>
            <w:proofErr w:type="spellEnd"/>
            <w:r w:rsidRPr="00F14150">
              <w:rPr>
                <w:rFonts w:ascii="Times New Roman" w:eastAsia="Times New Roman" w:hAnsi="Times New Roman" w:cs="Times New Roman"/>
                <w:bCs/>
                <w:sz w:val="24"/>
                <w:szCs w:val="24"/>
                <w:lang w:eastAsia="ru-RU"/>
              </w:rPr>
              <w:t xml:space="preserve">.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159"/>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2</w:t>
            </w:r>
            <w:r w:rsidRPr="00F14150">
              <w:rPr>
                <w:rFonts w:ascii="Times New Roman" w:eastAsia="Times New Roman" w:hAnsi="Times New Roman" w:cs="Times New Roman"/>
                <w:bCs/>
                <w:sz w:val="24"/>
                <w:szCs w:val="24"/>
                <w:lang w:val="tt-RU" w:eastAsia="ru-RU"/>
              </w:rPr>
              <w:t>4</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Кабатлау дәрес</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49"/>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2</w:t>
            </w:r>
            <w:r w:rsidRPr="00F14150">
              <w:rPr>
                <w:rFonts w:ascii="Times New Roman" w:eastAsia="Times New Roman" w:hAnsi="Times New Roman" w:cs="Times New Roman"/>
                <w:bCs/>
                <w:sz w:val="24"/>
                <w:szCs w:val="24"/>
                <w:lang w:val="tt-RU" w:eastAsia="ru-RU"/>
              </w:rPr>
              <w:t>5</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[м]</w:t>
            </w:r>
            <w:proofErr w:type="gramStart"/>
            <w:r w:rsidRPr="00F14150">
              <w:rPr>
                <w:rFonts w:ascii="Times New Roman" w:eastAsia="Times New Roman" w:hAnsi="Times New Roman" w:cs="Times New Roman"/>
                <w:bCs/>
                <w:sz w:val="24"/>
                <w:szCs w:val="24"/>
                <w:lang w:eastAsia="ru-RU"/>
              </w:rPr>
              <w:t>,[</w:t>
            </w:r>
            <w:proofErr w:type="gramEnd"/>
            <w:r w:rsidRPr="00F14150">
              <w:rPr>
                <w:rFonts w:ascii="Times New Roman" w:eastAsia="Times New Roman" w:hAnsi="Times New Roman" w:cs="Times New Roman"/>
                <w:bCs/>
                <w:sz w:val="24"/>
                <w:szCs w:val="24"/>
                <w:lang w:eastAsia="ru-RU"/>
              </w:rPr>
              <w:t xml:space="preserve">н] </w:t>
            </w:r>
            <w:proofErr w:type="spellStart"/>
            <w:r w:rsidRPr="00F14150">
              <w:rPr>
                <w:rFonts w:ascii="Times New Roman" w:eastAsia="Times New Roman" w:hAnsi="Times New Roman" w:cs="Times New Roman"/>
                <w:bCs/>
                <w:sz w:val="24"/>
                <w:szCs w:val="24"/>
                <w:lang w:eastAsia="ru-RU"/>
              </w:rPr>
              <w:t>һәм</w:t>
            </w:r>
            <w:proofErr w:type="spellEnd"/>
            <w:r w:rsidRPr="00F14150">
              <w:rPr>
                <w:rFonts w:ascii="Times New Roman" w:eastAsia="Times New Roman" w:hAnsi="Times New Roman" w:cs="Times New Roman"/>
                <w:bCs/>
                <w:sz w:val="24"/>
                <w:szCs w:val="24"/>
                <w:lang w:eastAsia="ru-RU"/>
              </w:rPr>
              <w:t xml:space="preserve"> [ң] </w:t>
            </w:r>
            <w:proofErr w:type="spellStart"/>
            <w:r w:rsidRPr="00F14150">
              <w:rPr>
                <w:rFonts w:ascii="Times New Roman" w:eastAsia="Times New Roman" w:hAnsi="Times New Roman" w:cs="Times New Roman"/>
                <w:bCs/>
                <w:sz w:val="24"/>
                <w:szCs w:val="24"/>
                <w:lang w:eastAsia="ru-RU"/>
              </w:rPr>
              <w:t>тар</w:t>
            </w:r>
            <w:r w:rsidRPr="00F14150">
              <w:rPr>
                <w:rFonts w:ascii="Times New Roman" w:eastAsia="Times New Roman" w:hAnsi="Times New Roman" w:cs="Times New Roman"/>
                <w:bCs/>
                <w:sz w:val="24"/>
                <w:szCs w:val="24"/>
                <w:lang w:eastAsia="ru-RU"/>
              </w:rPr>
              <w:softHyphen/>
              <w:t>тыклары</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2</w:t>
            </w:r>
            <w:r w:rsidRPr="00F14150">
              <w:rPr>
                <w:rFonts w:ascii="Times New Roman" w:eastAsia="Times New Roman" w:hAnsi="Times New Roman" w:cs="Times New Roman"/>
                <w:bCs/>
                <w:sz w:val="24"/>
                <w:szCs w:val="24"/>
                <w:lang w:val="tt-RU" w:eastAsia="ru-RU"/>
              </w:rPr>
              <w:t>5</w:t>
            </w:r>
          </w:p>
        </w:tc>
        <w:tc>
          <w:tcPr>
            <w:tcW w:w="6007" w:type="dxa"/>
            <w:gridSpan w:val="2"/>
          </w:tcPr>
          <w:p w:rsidR="00F14150" w:rsidRPr="00F14150" w:rsidRDefault="00F14150" w:rsidP="00F14150">
            <w:pPr>
              <w:spacing w:after="0"/>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noProof/>
                <w:sz w:val="24"/>
                <w:szCs w:val="24"/>
                <w:lang w:eastAsia="ru-RU"/>
              </w:rPr>
              <mc:AlternateContent>
                <mc:Choice Requires="wps">
                  <w:drawing>
                    <wp:anchor distT="0" distB="0" distL="114300" distR="114300" simplePos="0" relativeHeight="251661312" behindDoc="0" locked="0" layoutInCell="1" allowOverlap="1" wp14:anchorId="33D19CD7" wp14:editId="0B7AA4EC">
                      <wp:simplePos x="0" y="0"/>
                      <wp:positionH relativeFrom="column">
                        <wp:posOffset>5420995</wp:posOffset>
                      </wp:positionH>
                      <wp:positionV relativeFrom="paragraph">
                        <wp:posOffset>3175</wp:posOffset>
                      </wp:positionV>
                      <wp:extent cx="0" cy="0"/>
                      <wp:effectExtent l="12700" t="13335" r="6350" b="571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85pt,.25pt" to="426.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"/>
                  </w:pict>
                </mc:Fallback>
              </mc:AlternateContent>
            </w:r>
            <w:r w:rsidRPr="00F14150">
              <w:rPr>
                <w:rFonts w:ascii="Times New Roman" w:eastAsia="Times New Roman" w:hAnsi="Times New Roman" w:cs="Times New Roman"/>
                <w:b/>
                <w:sz w:val="24"/>
                <w:szCs w:val="24"/>
                <w:lang w:eastAsia="ru-RU"/>
              </w:rPr>
              <w:t xml:space="preserve">Изложение </w:t>
            </w:r>
          </w:p>
          <w:p w:rsidR="00F14150" w:rsidRPr="00F14150" w:rsidRDefault="00F14150" w:rsidP="00F14150">
            <w:pPr>
              <w:spacing w:after="0"/>
              <w:jc w:val="both"/>
              <w:rPr>
                <w:rFonts w:ascii="Times New Roman" w:eastAsia="Times New Roman" w:hAnsi="Times New Roman" w:cs="Times New Roman"/>
                <w:b/>
                <w:sz w:val="24"/>
                <w:szCs w:val="24"/>
                <w:lang w:eastAsia="ru-RU"/>
              </w:rPr>
            </w:pPr>
            <w:r w:rsidRPr="00F14150">
              <w:rPr>
                <w:rFonts w:ascii="Times New Roman" w:eastAsia="Times New Roman" w:hAnsi="Times New Roman" w:cs="Times New Roman"/>
                <w:b/>
                <w:sz w:val="24"/>
                <w:szCs w:val="24"/>
                <w:lang w:eastAsia="ru-RU"/>
              </w:rPr>
              <w:t>“ Урман</w:t>
            </w:r>
            <w:r w:rsidRPr="00F14150">
              <w:rPr>
                <w:rFonts w:ascii="Times New Roman" w:eastAsia="Times New Roman" w:hAnsi="Times New Roman" w:cs="Times New Roman"/>
                <w:b/>
                <w:sz w:val="24"/>
                <w:szCs w:val="24"/>
                <w:lang w:val="tt-RU" w:eastAsia="ru-RU"/>
              </w:rPr>
              <w:t xml:space="preserve"> </w:t>
            </w:r>
            <w:r w:rsidRPr="00F14150">
              <w:rPr>
                <w:rFonts w:ascii="Times New Roman" w:eastAsia="Times New Roman" w:hAnsi="Times New Roman" w:cs="Times New Roman"/>
                <w:b/>
                <w:sz w:val="24"/>
                <w:szCs w:val="24"/>
                <w:lang w:eastAsia="ru-RU"/>
              </w:rPr>
              <w:t xml:space="preserve">- </w:t>
            </w:r>
            <w:proofErr w:type="spellStart"/>
            <w:r w:rsidRPr="00F14150">
              <w:rPr>
                <w:rFonts w:ascii="Times New Roman" w:eastAsia="Times New Roman" w:hAnsi="Times New Roman" w:cs="Times New Roman"/>
                <w:b/>
                <w:sz w:val="24"/>
                <w:szCs w:val="24"/>
                <w:lang w:eastAsia="ru-RU"/>
              </w:rPr>
              <w:t>кешене</w:t>
            </w:r>
            <w:proofErr w:type="spellEnd"/>
            <w:r w:rsidRPr="00F14150">
              <w:rPr>
                <w:rFonts w:ascii="Times New Roman" w:eastAsia="Times New Roman" w:hAnsi="Times New Roman" w:cs="Times New Roman"/>
                <w:b/>
                <w:sz w:val="24"/>
                <w:szCs w:val="24"/>
                <w:lang w:val="tt-RU" w:eastAsia="ru-RU"/>
              </w:rPr>
              <w:t>ң якын дусты</w:t>
            </w:r>
            <w:r w:rsidRPr="00F14150">
              <w:rPr>
                <w:rFonts w:ascii="Times New Roman" w:eastAsia="Times New Roman" w:hAnsi="Times New Roman" w:cs="Times New Roman"/>
                <w:b/>
                <w:sz w:val="24"/>
                <w:szCs w:val="24"/>
                <w:lang w:eastAsia="ru-RU"/>
              </w:rPr>
              <w:t xml:space="preserve">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63"/>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27</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Хаталар</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өстендә</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эш</w:t>
            </w:r>
            <w:proofErr w:type="spellEnd"/>
            <w:r w:rsidRPr="00F14150">
              <w:rPr>
                <w:rFonts w:ascii="Times New Roman" w:eastAsia="Times New Roman" w:hAnsi="Times New Roman" w:cs="Times New Roman"/>
                <w:bCs/>
                <w:sz w:val="24"/>
                <w:szCs w:val="24"/>
                <w:lang w:eastAsia="ru-RU"/>
              </w:rPr>
              <w:t xml:space="preserve">. [ч], [ц], [щ] </w:t>
            </w:r>
            <w:proofErr w:type="spellStart"/>
            <w:r w:rsidRPr="00F14150">
              <w:rPr>
                <w:rFonts w:ascii="Times New Roman" w:eastAsia="Times New Roman" w:hAnsi="Times New Roman" w:cs="Times New Roman"/>
                <w:bCs/>
                <w:sz w:val="24"/>
                <w:szCs w:val="24"/>
                <w:lang w:eastAsia="ru-RU"/>
              </w:rPr>
              <w:t>тартыклары</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28</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 (хәмзә) тар</w:t>
            </w:r>
            <w:r w:rsidRPr="00F14150">
              <w:rPr>
                <w:rFonts w:ascii="Times New Roman" w:eastAsia="Times New Roman" w:hAnsi="Times New Roman" w:cs="Times New Roman"/>
                <w:bCs/>
                <w:sz w:val="24"/>
                <w:szCs w:val="24"/>
                <w:lang w:val="tt-RU" w:eastAsia="ru-RU"/>
              </w:rPr>
              <w:softHyphen/>
              <w:t>тыгы.</w:t>
            </w:r>
          </w:p>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 xml:space="preserve">Күнегүләр эшләү.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29</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Сөйләмдә</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тартыкларның</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үзгәреше</w:t>
            </w:r>
            <w:proofErr w:type="spellEnd"/>
          </w:p>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w:t>
            </w:r>
            <w:proofErr w:type="spellStart"/>
            <w:r w:rsidRPr="00F14150">
              <w:rPr>
                <w:rFonts w:ascii="Times New Roman" w:eastAsia="Times New Roman" w:hAnsi="Times New Roman" w:cs="Times New Roman"/>
                <w:bCs/>
                <w:sz w:val="24"/>
                <w:szCs w:val="24"/>
                <w:lang w:eastAsia="ru-RU"/>
              </w:rPr>
              <w:t>җайлашу</w:t>
            </w:r>
            <w:proofErr w:type="spellEnd"/>
            <w:r w:rsidRPr="00F14150">
              <w:rPr>
                <w:rFonts w:ascii="Times New Roman" w:eastAsia="Times New Roman" w:hAnsi="Times New Roman" w:cs="Times New Roman"/>
                <w:bCs/>
                <w:sz w:val="24"/>
                <w:szCs w:val="24"/>
                <w:lang w:eastAsia="ru-RU"/>
              </w:rPr>
              <w:t xml:space="preserve">)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01"/>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3</w:t>
            </w:r>
            <w:r w:rsidRPr="00F14150">
              <w:rPr>
                <w:rFonts w:ascii="Times New Roman" w:eastAsia="Times New Roman" w:hAnsi="Times New Roman" w:cs="Times New Roman"/>
                <w:bCs/>
                <w:sz w:val="24"/>
                <w:szCs w:val="24"/>
                <w:lang w:val="tt-RU" w:eastAsia="ru-RU"/>
              </w:rPr>
              <w:t>0</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Сөйләмдә</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тартыкларның</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үзгәреше</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охшашлану</w:t>
            </w:r>
            <w:proofErr w:type="spellEnd"/>
            <w:r w:rsidRPr="00F14150">
              <w:rPr>
                <w:rFonts w:ascii="Times New Roman" w:eastAsia="Times New Roman" w:hAnsi="Times New Roman" w:cs="Times New Roman"/>
                <w:bCs/>
                <w:sz w:val="24"/>
                <w:szCs w:val="24"/>
                <w:lang w:eastAsia="ru-RU"/>
              </w:rPr>
              <w:t>)</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305"/>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3</w:t>
            </w:r>
            <w:r w:rsidRPr="00F14150">
              <w:rPr>
                <w:rFonts w:ascii="Times New Roman" w:eastAsia="Times New Roman" w:hAnsi="Times New Roman" w:cs="Times New Roman"/>
                <w:bCs/>
                <w:sz w:val="24"/>
                <w:szCs w:val="24"/>
                <w:lang w:val="tt-RU" w:eastAsia="ru-RU"/>
              </w:rPr>
              <w:t>1</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Тартык</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авазлар</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темасын</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кабатлау</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67"/>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3</w:t>
            </w:r>
            <w:r w:rsidRPr="00F14150">
              <w:rPr>
                <w:rFonts w:ascii="Times New Roman" w:eastAsia="Times New Roman" w:hAnsi="Times New Roman" w:cs="Times New Roman"/>
                <w:bCs/>
                <w:sz w:val="24"/>
                <w:szCs w:val="24"/>
                <w:lang w:val="tt-RU" w:eastAsia="ru-RU"/>
              </w:rPr>
              <w:t>2</w:t>
            </w:r>
          </w:p>
        </w:tc>
        <w:tc>
          <w:tcPr>
            <w:tcW w:w="6007" w:type="dxa"/>
            <w:gridSpan w:val="2"/>
          </w:tcPr>
          <w:p w:rsidR="00F14150" w:rsidRPr="00F14150" w:rsidRDefault="00F14150" w:rsidP="00F14150">
            <w:pPr>
              <w:spacing w:after="0"/>
              <w:jc w:val="both"/>
              <w:rPr>
                <w:rFonts w:ascii="Times New Roman" w:eastAsia="Times New Roman" w:hAnsi="Times New Roman" w:cs="Times New Roman"/>
                <w:b/>
                <w:sz w:val="24"/>
                <w:szCs w:val="24"/>
                <w:lang w:eastAsia="ru-RU"/>
              </w:rPr>
            </w:pPr>
            <w:r w:rsidRPr="00F14150">
              <w:rPr>
                <w:rFonts w:ascii="Times New Roman" w:eastAsia="Times New Roman" w:hAnsi="Times New Roman" w:cs="Times New Roman"/>
                <w:b/>
                <w:sz w:val="24"/>
                <w:szCs w:val="24"/>
                <w:lang w:eastAsia="ru-RU"/>
              </w:rPr>
              <w:t>Сочинение “</w:t>
            </w:r>
            <w:proofErr w:type="spellStart"/>
            <w:r w:rsidRPr="00F14150">
              <w:rPr>
                <w:rFonts w:ascii="Times New Roman" w:eastAsia="Times New Roman" w:hAnsi="Times New Roman" w:cs="Times New Roman"/>
                <w:b/>
                <w:sz w:val="24"/>
                <w:szCs w:val="24"/>
                <w:lang w:eastAsia="ru-RU"/>
              </w:rPr>
              <w:t>Соңлаган</w:t>
            </w:r>
            <w:proofErr w:type="spellEnd"/>
            <w:r w:rsidRPr="00F14150">
              <w:rPr>
                <w:rFonts w:ascii="Times New Roman" w:eastAsia="Times New Roman" w:hAnsi="Times New Roman" w:cs="Times New Roman"/>
                <w:b/>
                <w:sz w:val="24"/>
                <w:szCs w:val="24"/>
                <w:lang w:eastAsia="ru-RU"/>
              </w:rPr>
              <w:t xml:space="preserve"> кыш”</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3</w:t>
            </w:r>
            <w:r w:rsidRPr="00F14150">
              <w:rPr>
                <w:rFonts w:ascii="Times New Roman" w:eastAsia="Times New Roman" w:hAnsi="Times New Roman" w:cs="Times New Roman"/>
                <w:bCs/>
                <w:sz w:val="24"/>
                <w:szCs w:val="24"/>
                <w:lang w:val="tt-RU" w:eastAsia="ru-RU"/>
              </w:rPr>
              <w:t>3</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Хаталар өстендә эш. Тартык авазлар таблицасын төзү.</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3</w:t>
            </w:r>
            <w:r w:rsidRPr="00F14150">
              <w:rPr>
                <w:rFonts w:ascii="Times New Roman" w:eastAsia="Times New Roman" w:hAnsi="Times New Roman" w:cs="Times New Roman"/>
                <w:bCs/>
                <w:sz w:val="24"/>
                <w:szCs w:val="24"/>
                <w:lang w:val="tt-RU" w:eastAsia="ru-RU"/>
              </w:rPr>
              <w:t>4</w:t>
            </w:r>
          </w:p>
        </w:tc>
        <w:tc>
          <w:tcPr>
            <w:tcW w:w="6007" w:type="dxa"/>
            <w:gridSpan w:val="2"/>
          </w:tcPr>
          <w:p w:rsidR="00F14150" w:rsidRPr="00F14150" w:rsidRDefault="00F14150" w:rsidP="00F14150">
            <w:pPr>
              <w:spacing w:after="0"/>
              <w:jc w:val="both"/>
              <w:rPr>
                <w:rFonts w:ascii="Times New Roman" w:eastAsia="Times New Roman" w:hAnsi="Times New Roman" w:cs="Times New Roman"/>
                <w:b/>
                <w:sz w:val="24"/>
                <w:szCs w:val="24"/>
                <w:lang w:val="tt-RU" w:eastAsia="ru-RU"/>
              </w:rPr>
            </w:pPr>
            <w:r w:rsidRPr="00F14150">
              <w:rPr>
                <w:rFonts w:ascii="Times New Roman" w:eastAsia="Times New Roman" w:hAnsi="Times New Roman" w:cs="Times New Roman"/>
                <w:b/>
                <w:sz w:val="24"/>
                <w:szCs w:val="24"/>
                <w:lang w:eastAsia="ru-RU"/>
              </w:rPr>
              <w:t xml:space="preserve">Изложение. </w:t>
            </w:r>
          </w:p>
          <w:p w:rsidR="00F14150" w:rsidRPr="00F14150" w:rsidRDefault="00F14150" w:rsidP="00F14150">
            <w:pPr>
              <w:spacing w:after="0"/>
              <w:jc w:val="both"/>
              <w:rPr>
                <w:rFonts w:ascii="Times New Roman" w:eastAsia="Times New Roman" w:hAnsi="Times New Roman" w:cs="Times New Roman"/>
                <w:b/>
                <w:sz w:val="24"/>
                <w:szCs w:val="24"/>
                <w:lang w:eastAsia="ru-RU"/>
              </w:rPr>
            </w:pPr>
            <w:r w:rsidRPr="00F14150">
              <w:rPr>
                <w:rFonts w:ascii="Times New Roman" w:eastAsia="Times New Roman" w:hAnsi="Times New Roman" w:cs="Times New Roman"/>
                <w:b/>
                <w:sz w:val="24"/>
                <w:szCs w:val="24"/>
                <w:lang w:eastAsia="ru-RU"/>
              </w:rPr>
              <w:t>“</w:t>
            </w:r>
            <w:r w:rsidRPr="00F14150">
              <w:rPr>
                <w:rFonts w:ascii="Times New Roman" w:eastAsia="Times New Roman" w:hAnsi="Times New Roman" w:cs="Times New Roman"/>
                <w:b/>
                <w:sz w:val="24"/>
                <w:szCs w:val="24"/>
                <w:lang w:val="tt-RU" w:eastAsia="ru-RU"/>
              </w:rPr>
              <w:t xml:space="preserve"> Песнә</w:t>
            </w:r>
            <w:proofErr w:type="gramStart"/>
            <w:r w:rsidRPr="00F14150">
              <w:rPr>
                <w:rFonts w:ascii="Times New Roman" w:eastAsia="Times New Roman" w:hAnsi="Times New Roman" w:cs="Times New Roman"/>
                <w:b/>
                <w:sz w:val="24"/>
                <w:szCs w:val="24"/>
                <w:lang w:val="tt-RU" w:eastAsia="ru-RU"/>
              </w:rPr>
              <w:t>к</w:t>
            </w:r>
            <w:proofErr w:type="gramEnd"/>
            <w:r w:rsidRPr="00F14150">
              <w:rPr>
                <w:rFonts w:ascii="Times New Roman" w:eastAsia="Times New Roman" w:hAnsi="Times New Roman" w:cs="Times New Roman"/>
                <w:b/>
                <w:sz w:val="24"/>
                <w:szCs w:val="24"/>
                <w:lang w:val="tt-RU" w:eastAsia="ru-RU"/>
              </w:rPr>
              <w:t xml:space="preserve"> белән Әнисә”</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3</w:t>
            </w:r>
            <w:r w:rsidRPr="00F14150">
              <w:rPr>
                <w:rFonts w:ascii="Times New Roman" w:eastAsia="Times New Roman" w:hAnsi="Times New Roman" w:cs="Times New Roman"/>
                <w:bCs/>
                <w:sz w:val="24"/>
                <w:szCs w:val="24"/>
                <w:lang w:val="tt-RU" w:eastAsia="ru-RU"/>
              </w:rPr>
              <w:t>5</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Хаталар</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өстендә</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эш</w:t>
            </w:r>
            <w:proofErr w:type="spellEnd"/>
            <w:r w:rsidRPr="00F14150">
              <w:rPr>
                <w:rFonts w:ascii="Times New Roman" w:eastAsia="Times New Roman" w:hAnsi="Times New Roman" w:cs="Times New Roman"/>
                <w:bCs/>
                <w:sz w:val="24"/>
                <w:szCs w:val="24"/>
                <w:lang w:eastAsia="ru-RU"/>
              </w:rPr>
              <w:t xml:space="preserve"> </w:t>
            </w:r>
          </w:p>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Иҗек</w:t>
            </w:r>
            <w:proofErr w:type="spellEnd"/>
            <w:r w:rsidRPr="00F14150">
              <w:rPr>
                <w:rFonts w:ascii="Times New Roman" w:eastAsia="Times New Roman" w:hAnsi="Times New Roman" w:cs="Times New Roman"/>
                <w:bCs/>
                <w:sz w:val="24"/>
                <w:szCs w:val="24"/>
                <w:lang w:eastAsia="ru-RU"/>
              </w:rPr>
              <w:t xml:space="preserve">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71"/>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3</w:t>
            </w:r>
            <w:r w:rsidRPr="00F14150">
              <w:rPr>
                <w:rFonts w:ascii="Times New Roman" w:eastAsia="Times New Roman" w:hAnsi="Times New Roman" w:cs="Times New Roman"/>
                <w:bCs/>
                <w:sz w:val="24"/>
                <w:szCs w:val="24"/>
                <w:lang w:val="tt-RU" w:eastAsia="ru-RU"/>
              </w:rPr>
              <w:t>6</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Басым</w:t>
            </w:r>
            <w:proofErr w:type="spellEnd"/>
            <w:r w:rsidRPr="00F14150">
              <w:rPr>
                <w:rFonts w:ascii="Times New Roman" w:eastAsia="Times New Roman" w:hAnsi="Times New Roman" w:cs="Times New Roman"/>
                <w:bCs/>
                <w:sz w:val="24"/>
                <w:szCs w:val="24"/>
                <w:lang w:eastAsia="ru-RU"/>
              </w:rPr>
              <w:t>.</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70"/>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37</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Интонация</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31"/>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38</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Сүзгә</w:t>
            </w:r>
            <w:proofErr w:type="spellEnd"/>
            <w:r w:rsidRPr="00F14150">
              <w:rPr>
                <w:rFonts w:ascii="Times New Roman" w:eastAsia="Times New Roman" w:hAnsi="Times New Roman" w:cs="Times New Roman"/>
                <w:bCs/>
                <w:sz w:val="24"/>
                <w:szCs w:val="24"/>
                <w:lang w:eastAsia="ru-RU"/>
              </w:rPr>
              <w:t xml:space="preserve"> фонетик анализ</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179"/>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39</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Графика </w:t>
            </w:r>
            <w:proofErr w:type="spellStart"/>
            <w:r w:rsidRPr="00F14150">
              <w:rPr>
                <w:rFonts w:ascii="Times New Roman" w:eastAsia="Times New Roman" w:hAnsi="Times New Roman" w:cs="Times New Roman"/>
                <w:bCs/>
                <w:sz w:val="24"/>
                <w:szCs w:val="24"/>
                <w:lang w:eastAsia="ru-RU"/>
              </w:rPr>
              <w:t>һә</w:t>
            </w:r>
            <w:proofErr w:type="gramStart"/>
            <w:r w:rsidRPr="00F14150">
              <w:rPr>
                <w:rFonts w:ascii="Times New Roman" w:eastAsia="Times New Roman" w:hAnsi="Times New Roman" w:cs="Times New Roman"/>
                <w:bCs/>
                <w:sz w:val="24"/>
                <w:szCs w:val="24"/>
                <w:lang w:eastAsia="ru-RU"/>
              </w:rPr>
              <w:t>м</w:t>
            </w:r>
            <w:proofErr w:type="spellEnd"/>
            <w:proofErr w:type="gramEnd"/>
            <w:r w:rsidRPr="00F14150">
              <w:rPr>
                <w:rFonts w:ascii="Times New Roman" w:eastAsia="Times New Roman" w:hAnsi="Times New Roman" w:cs="Times New Roman"/>
                <w:bCs/>
                <w:sz w:val="24"/>
                <w:szCs w:val="24"/>
                <w:lang w:eastAsia="ru-RU"/>
              </w:rPr>
              <w:t xml:space="preserve"> орфография</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83"/>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4</w:t>
            </w:r>
            <w:r w:rsidRPr="00F14150">
              <w:rPr>
                <w:rFonts w:ascii="Times New Roman" w:eastAsia="Times New Roman" w:hAnsi="Times New Roman" w:cs="Times New Roman"/>
                <w:bCs/>
                <w:sz w:val="24"/>
                <w:szCs w:val="24"/>
                <w:lang w:val="tt-RU" w:eastAsia="ru-RU"/>
              </w:rPr>
              <w:t>0</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Сузык</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аваз</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хәрефләре</w:t>
            </w:r>
            <w:proofErr w:type="spellEnd"/>
            <w:r w:rsidRPr="00F14150">
              <w:rPr>
                <w:rFonts w:ascii="Times New Roman" w:eastAsia="Times New Roman" w:hAnsi="Times New Roman" w:cs="Times New Roman"/>
                <w:bCs/>
                <w:sz w:val="24"/>
                <w:szCs w:val="24"/>
                <w:lang w:eastAsia="ru-RU"/>
              </w:rPr>
              <w:t>.</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45"/>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lastRenderedPageBreak/>
              <w:t>4</w:t>
            </w:r>
            <w:r w:rsidRPr="00F14150">
              <w:rPr>
                <w:rFonts w:ascii="Times New Roman" w:eastAsia="Times New Roman" w:hAnsi="Times New Roman" w:cs="Times New Roman"/>
                <w:bCs/>
                <w:sz w:val="24"/>
                <w:szCs w:val="24"/>
                <w:lang w:val="tt-RU" w:eastAsia="ru-RU"/>
              </w:rPr>
              <w:t>1</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Сузык аваз хәрефләре (алынма сүзләрдә)</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193"/>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4</w:t>
            </w:r>
            <w:r w:rsidRPr="00F14150">
              <w:rPr>
                <w:rFonts w:ascii="Times New Roman" w:eastAsia="Times New Roman" w:hAnsi="Times New Roman" w:cs="Times New Roman"/>
                <w:bCs/>
                <w:sz w:val="24"/>
                <w:szCs w:val="24"/>
                <w:lang w:val="tt-RU" w:eastAsia="ru-RU"/>
              </w:rPr>
              <w:t>2</w:t>
            </w:r>
          </w:p>
        </w:tc>
        <w:tc>
          <w:tcPr>
            <w:tcW w:w="6007" w:type="dxa"/>
            <w:gridSpan w:val="2"/>
          </w:tcPr>
          <w:p w:rsidR="00F14150" w:rsidRPr="00F14150" w:rsidRDefault="00F14150" w:rsidP="00F14150">
            <w:pPr>
              <w:spacing w:after="0"/>
              <w:jc w:val="both"/>
              <w:rPr>
                <w:rFonts w:ascii="Times New Roman" w:eastAsia="Times New Roman" w:hAnsi="Times New Roman" w:cs="Times New Roman"/>
                <w:b/>
                <w:sz w:val="24"/>
                <w:szCs w:val="24"/>
                <w:lang w:eastAsia="ru-RU"/>
              </w:rPr>
            </w:pPr>
            <w:r w:rsidRPr="00F14150">
              <w:rPr>
                <w:rFonts w:ascii="Times New Roman" w:eastAsia="Times New Roman" w:hAnsi="Times New Roman" w:cs="Times New Roman"/>
                <w:b/>
                <w:sz w:val="24"/>
                <w:szCs w:val="24"/>
                <w:lang w:eastAsia="ru-RU"/>
              </w:rPr>
              <w:t>Сочинение “</w:t>
            </w:r>
            <w:proofErr w:type="spellStart"/>
            <w:r w:rsidRPr="00F14150">
              <w:rPr>
                <w:rFonts w:ascii="Times New Roman" w:eastAsia="Times New Roman" w:hAnsi="Times New Roman" w:cs="Times New Roman"/>
                <w:b/>
                <w:sz w:val="24"/>
                <w:szCs w:val="24"/>
                <w:lang w:eastAsia="ru-RU"/>
              </w:rPr>
              <w:t>Яңа</w:t>
            </w:r>
            <w:proofErr w:type="spellEnd"/>
            <w:r w:rsidRPr="00F14150">
              <w:rPr>
                <w:rFonts w:ascii="Times New Roman" w:eastAsia="Times New Roman" w:hAnsi="Times New Roman" w:cs="Times New Roman"/>
                <w:b/>
                <w:sz w:val="24"/>
                <w:szCs w:val="24"/>
                <w:lang w:eastAsia="ru-RU"/>
              </w:rPr>
              <w:t xml:space="preserve"> </w:t>
            </w:r>
            <w:proofErr w:type="gramStart"/>
            <w:r w:rsidRPr="00F14150">
              <w:rPr>
                <w:rFonts w:ascii="Times New Roman" w:eastAsia="Times New Roman" w:hAnsi="Times New Roman" w:cs="Times New Roman"/>
                <w:b/>
                <w:sz w:val="24"/>
                <w:szCs w:val="24"/>
                <w:lang w:eastAsia="ru-RU"/>
              </w:rPr>
              <w:t xml:space="preserve">ел </w:t>
            </w:r>
            <w:proofErr w:type="spellStart"/>
            <w:r w:rsidRPr="00F14150">
              <w:rPr>
                <w:rFonts w:ascii="Times New Roman" w:eastAsia="Times New Roman" w:hAnsi="Times New Roman" w:cs="Times New Roman"/>
                <w:b/>
                <w:sz w:val="24"/>
                <w:szCs w:val="24"/>
                <w:lang w:eastAsia="ru-RU"/>
              </w:rPr>
              <w:t>б</w:t>
            </w:r>
            <w:proofErr w:type="gramEnd"/>
            <w:r w:rsidRPr="00F14150">
              <w:rPr>
                <w:rFonts w:ascii="Times New Roman" w:eastAsia="Times New Roman" w:hAnsi="Times New Roman" w:cs="Times New Roman"/>
                <w:b/>
                <w:sz w:val="24"/>
                <w:szCs w:val="24"/>
                <w:lang w:eastAsia="ru-RU"/>
              </w:rPr>
              <w:t>әйрәме</w:t>
            </w:r>
            <w:proofErr w:type="spellEnd"/>
            <w:r w:rsidRPr="00F14150">
              <w:rPr>
                <w:rFonts w:ascii="Times New Roman" w:eastAsia="Times New Roman" w:hAnsi="Times New Roman" w:cs="Times New Roman"/>
                <w:b/>
                <w:sz w:val="24"/>
                <w:szCs w:val="24"/>
                <w:lang w:eastAsia="ru-RU"/>
              </w:rPr>
              <w:t xml:space="preserve">”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4</w:t>
            </w:r>
            <w:r w:rsidRPr="00F14150">
              <w:rPr>
                <w:rFonts w:ascii="Times New Roman" w:eastAsia="Times New Roman" w:hAnsi="Times New Roman" w:cs="Times New Roman"/>
                <w:bCs/>
                <w:sz w:val="24"/>
                <w:szCs w:val="24"/>
                <w:lang w:val="tt-RU" w:eastAsia="ru-RU"/>
              </w:rPr>
              <w:t>3</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 xml:space="preserve">Хаталар өстендә эш </w:t>
            </w:r>
          </w:p>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Тартык аваз хәрефләре</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bCs/>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491"/>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4</w:t>
            </w:r>
            <w:r w:rsidRPr="00F14150">
              <w:rPr>
                <w:rFonts w:ascii="Times New Roman" w:eastAsia="Times New Roman" w:hAnsi="Times New Roman" w:cs="Times New Roman"/>
                <w:bCs/>
                <w:sz w:val="24"/>
                <w:szCs w:val="24"/>
                <w:lang w:val="tt-RU" w:eastAsia="ru-RU"/>
              </w:rPr>
              <w:t>4</w:t>
            </w:r>
          </w:p>
        </w:tc>
        <w:tc>
          <w:tcPr>
            <w:tcW w:w="6007" w:type="dxa"/>
            <w:gridSpan w:val="2"/>
          </w:tcPr>
          <w:p w:rsidR="00F14150" w:rsidRPr="00F14150" w:rsidRDefault="00F14150" w:rsidP="00F14150">
            <w:pPr>
              <w:spacing w:after="0"/>
              <w:jc w:val="both"/>
              <w:rPr>
                <w:rFonts w:ascii="Times New Roman" w:eastAsia="Times New Roman" w:hAnsi="Times New Roman" w:cs="Times New Roman"/>
                <w:b/>
                <w:sz w:val="24"/>
                <w:szCs w:val="24"/>
                <w:lang w:val="tt-RU" w:eastAsia="ru-RU"/>
              </w:rPr>
            </w:pPr>
            <w:r w:rsidRPr="00F14150">
              <w:rPr>
                <w:rFonts w:ascii="Times New Roman" w:eastAsia="Times New Roman" w:hAnsi="Times New Roman" w:cs="Times New Roman"/>
                <w:b/>
                <w:sz w:val="24"/>
                <w:szCs w:val="24"/>
                <w:lang w:eastAsia="ru-RU"/>
              </w:rPr>
              <w:t xml:space="preserve">Контроль диктант </w:t>
            </w:r>
          </w:p>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
                <w:sz w:val="24"/>
                <w:szCs w:val="24"/>
                <w:lang w:eastAsia="ru-RU"/>
              </w:rPr>
              <w:t>“</w:t>
            </w:r>
            <w:r w:rsidRPr="00F14150">
              <w:rPr>
                <w:rFonts w:ascii="Times New Roman" w:eastAsia="Times New Roman" w:hAnsi="Times New Roman" w:cs="Times New Roman"/>
                <w:b/>
                <w:sz w:val="24"/>
                <w:szCs w:val="24"/>
                <w:lang w:val="tt-RU" w:eastAsia="ru-RU"/>
              </w:rPr>
              <w:t xml:space="preserve"> Кар ява”</w:t>
            </w:r>
            <w:r w:rsidRPr="00F14150">
              <w:rPr>
                <w:rFonts w:ascii="Times New Roman" w:eastAsia="Times New Roman" w:hAnsi="Times New Roman" w:cs="Times New Roman"/>
                <w:bCs/>
                <w:sz w:val="24"/>
                <w:szCs w:val="24"/>
                <w:lang w:val="tt-RU" w:eastAsia="ru-RU"/>
              </w:rPr>
              <w:t xml:space="preserve">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jc w:val="both"/>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4</w:t>
            </w:r>
            <w:r w:rsidRPr="00F14150">
              <w:rPr>
                <w:rFonts w:ascii="Times New Roman" w:eastAsia="Times New Roman" w:hAnsi="Times New Roman" w:cs="Times New Roman"/>
                <w:bCs/>
                <w:sz w:val="24"/>
                <w:szCs w:val="24"/>
                <w:lang w:val="tt-RU" w:eastAsia="ru-RU"/>
              </w:rPr>
              <w:t>5</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Хаталар өстендә эш</w:t>
            </w:r>
          </w:p>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[къ] һәм [гь] авазларының язуда белдерелүе</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339"/>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46</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ь </w:t>
            </w:r>
            <w:proofErr w:type="spellStart"/>
            <w:r w:rsidRPr="00F14150">
              <w:rPr>
                <w:rFonts w:ascii="Times New Roman" w:eastAsia="Times New Roman" w:hAnsi="Times New Roman" w:cs="Times New Roman"/>
                <w:bCs/>
                <w:sz w:val="24"/>
                <w:szCs w:val="24"/>
                <w:lang w:eastAsia="ru-RU"/>
              </w:rPr>
              <w:t>һәм</w:t>
            </w:r>
            <w:proofErr w:type="spellEnd"/>
            <w:r w:rsidRPr="00F14150">
              <w:rPr>
                <w:rFonts w:ascii="Times New Roman" w:eastAsia="Times New Roman" w:hAnsi="Times New Roman" w:cs="Times New Roman"/>
                <w:bCs/>
                <w:sz w:val="24"/>
                <w:szCs w:val="24"/>
                <w:lang w:eastAsia="ru-RU"/>
              </w:rPr>
              <w:t xml:space="preserve"> ъ </w:t>
            </w:r>
            <w:proofErr w:type="spellStart"/>
            <w:r w:rsidRPr="00F14150">
              <w:rPr>
                <w:rFonts w:ascii="Times New Roman" w:eastAsia="Times New Roman" w:hAnsi="Times New Roman" w:cs="Times New Roman"/>
                <w:bCs/>
                <w:sz w:val="24"/>
                <w:szCs w:val="24"/>
                <w:lang w:eastAsia="ru-RU"/>
              </w:rPr>
              <w:t>хәрефләре</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jc w:val="both"/>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8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47</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Тартык</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авазлар</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темасын</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кабатлау</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jc w:val="both"/>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79"/>
          <w:jc w:val="center"/>
        </w:trPr>
        <w:tc>
          <w:tcPr>
            <w:tcW w:w="716" w:type="dxa"/>
            <w:gridSpan w:val="2"/>
          </w:tcPr>
          <w:p w:rsidR="00F14150" w:rsidRPr="00F14150" w:rsidRDefault="00F14150" w:rsidP="00F14150">
            <w:pPr>
              <w:spacing w:after="0"/>
              <w:rPr>
                <w:rFonts w:ascii="Times New Roman" w:eastAsia="Times New Roman" w:hAnsi="Times New Roman" w:cs="Times New Roman"/>
                <w:b/>
                <w:sz w:val="24"/>
                <w:szCs w:val="24"/>
                <w:lang w:val="tt-RU" w:eastAsia="ru-RU"/>
              </w:rPr>
            </w:pPr>
          </w:p>
        </w:tc>
        <w:tc>
          <w:tcPr>
            <w:tcW w:w="6007" w:type="dxa"/>
            <w:gridSpan w:val="2"/>
          </w:tcPr>
          <w:p w:rsidR="00F14150" w:rsidRPr="00F14150" w:rsidRDefault="00F14150" w:rsidP="00F14150">
            <w:pPr>
              <w:spacing w:after="0"/>
              <w:rPr>
                <w:rFonts w:ascii="Times New Roman" w:eastAsia="Times New Roman" w:hAnsi="Times New Roman" w:cs="Times New Roman"/>
                <w:b/>
                <w:sz w:val="24"/>
                <w:szCs w:val="24"/>
                <w:lang w:val="tt-RU" w:eastAsia="ru-RU"/>
              </w:rPr>
            </w:pPr>
            <w:r w:rsidRPr="00F14150">
              <w:rPr>
                <w:rFonts w:ascii="Times New Roman" w:eastAsia="Times New Roman" w:hAnsi="Times New Roman" w:cs="Times New Roman"/>
                <w:b/>
                <w:sz w:val="24"/>
                <w:szCs w:val="24"/>
                <w:lang w:eastAsia="ru-RU"/>
              </w:rPr>
              <w:t xml:space="preserve">III. Лексикология </w:t>
            </w:r>
            <w:proofErr w:type="spellStart"/>
            <w:r w:rsidRPr="00F14150">
              <w:rPr>
                <w:rFonts w:ascii="Times New Roman" w:eastAsia="Times New Roman" w:hAnsi="Times New Roman" w:cs="Times New Roman"/>
                <w:b/>
                <w:sz w:val="24"/>
                <w:szCs w:val="24"/>
                <w:lang w:eastAsia="ru-RU"/>
              </w:rPr>
              <w:t>һәм</w:t>
            </w:r>
            <w:proofErr w:type="spellEnd"/>
            <w:r w:rsidRPr="00F14150">
              <w:rPr>
                <w:rFonts w:ascii="Times New Roman" w:eastAsia="Times New Roman" w:hAnsi="Times New Roman" w:cs="Times New Roman"/>
                <w:b/>
                <w:sz w:val="24"/>
                <w:szCs w:val="24"/>
                <w:lang w:eastAsia="ru-RU"/>
              </w:rPr>
              <w:t xml:space="preserve"> </w:t>
            </w:r>
            <w:r w:rsidRPr="00F14150">
              <w:rPr>
                <w:rFonts w:ascii="Times New Roman" w:eastAsia="Times New Roman" w:hAnsi="Times New Roman" w:cs="Times New Roman"/>
                <w:b/>
                <w:sz w:val="24"/>
                <w:szCs w:val="24"/>
                <w:lang w:val="tt-RU" w:eastAsia="ru-RU"/>
              </w:rPr>
              <w:t xml:space="preserve">лексикография </w:t>
            </w:r>
            <w:proofErr w:type="gramStart"/>
            <w:r w:rsidRPr="00F14150">
              <w:rPr>
                <w:rFonts w:ascii="Times New Roman" w:eastAsia="Times New Roman" w:hAnsi="Times New Roman" w:cs="Times New Roman"/>
                <w:b/>
                <w:sz w:val="24"/>
                <w:szCs w:val="24"/>
                <w:lang w:val="tt-RU" w:eastAsia="ru-RU"/>
              </w:rPr>
              <w:t xml:space="preserve">( </w:t>
            </w:r>
            <w:proofErr w:type="gramEnd"/>
            <w:r w:rsidRPr="00F14150">
              <w:rPr>
                <w:rFonts w:ascii="Times New Roman" w:eastAsia="Times New Roman" w:hAnsi="Times New Roman" w:cs="Times New Roman"/>
                <w:b/>
                <w:sz w:val="24"/>
                <w:szCs w:val="24"/>
                <w:lang w:val="tt-RU" w:eastAsia="ru-RU"/>
              </w:rPr>
              <w:t>14 + 4 сәг)</w:t>
            </w:r>
          </w:p>
        </w:tc>
        <w:tc>
          <w:tcPr>
            <w:tcW w:w="540" w:type="dxa"/>
          </w:tcPr>
          <w:p w:rsidR="00F14150" w:rsidRPr="00F14150" w:rsidRDefault="00F14150" w:rsidP="00F14150">
            <w:pPr>
              <w:spacing w:after="0"/>
              <w:rPr>
                <w:rFonts w:ascii="Times New Roman" w:eastAsia="Times New Roman" w:hAnsi="Times New Roman" w:cs="Times New Roman"/>
                <w:b/>
                <w:sz w:val="24"/>
                <w:szCs w:val="24"/>
                <w:lang w:val="tt-RU" w:eastAsia="ru-RU"/>
              </w:rPr>
            </w:pPr>
          </w:p>
        </w:tc>
        <w:tc>
          <w:tcPr>
            <w:tcW w:w="900" w:type="dxa"/>
          </w:tcPr>
          <w:p w:rsidR="00F14150" w:rsidRPr="00F14150" w:rsidRDefault="00F14150" w:rsidP="00F14150">
            <w:pPr>
              <w:spacing w:after="0"/>
              <w:rPr>
                <w:rFonts w:ascii="Times New Roman" w:eastAsia="Times New Roman" w:hAnsi="Times New Roman" w:cs="Times New Roman"/>
                <w:b/>
                <w:sz w:val="24"/>
                <w:szCs w:val="24"/>
                <w:lang w:val="tt-RU" w:eastAsia="ru-RU"/>
              </w:rPr>
            </w:pPr>
          </w:p>
        </w:tc>
        <w:tc>
          <w:tcPr>
            <w:tcW w:w="900" w:type="dxa"/>
            <w:gridSpan w:val="2"/>
          </w:tcPr>
          <w:p w:rsidR="00F14150" w:rsidRPr="00F14150" w:rsidRDefault="00F14150" w:rsidP="00F14150">
            <w:pPr>
              <w:spacing w:after="0"/>
              <w:rPr>
                <w:rFonts w:ascii="Times New Roman" w:eastAsia="Times New Roman" w:hAnsi="Times New Roman" w:cs="Times New Roman"/>
                <w:b/>
                <w:sz w:val="24"/>
                <w:szCs w:val="24"/>
                <w:lang w:val="tt-RU" w:eastAsia="ru-RU"/>
              </w:rPr>
            </w:pPr>
          </w:p>
        </w:tc>
        <w:tc>
          <w:tcPr>
            <w:tcW w:w="3099" w:type="dxa"/>
            <w:gridSpan w:val="4"/>
          </w:tcPr>
          <w:p w:rsidR="00F14150" w:rsidRPr="00F14150" w:rsidRDefault="00F14150" w:rsidP="00F14150">
            <w:pPr>
              <w:spacing w:after="0"/>
              <w:rPr>
                <w:rFonts w:ascii="Times New Roman" w:eastAsia="Times New Roman" w:hAnsi="Times New Roman" w:cs="Times New Roman"/>
                <w:b/>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48</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Лексикология </w:t>
            </w:r>
            <w:proofErr w:type="spellStart"/>
            <w:r w:rsidRPr="00F14150">
              <w:rPr>
                <w:rFonts w:ascii="Times New Roman" w:eastAsia="Times New Roman" w:hAnsi="Times New Roman" w:cs="Times New Roman"/>
                <w:bCs/>
                <w:sz w:val="24"/>
                <w:szCs w:val="24"/>
                <w:lang w:eastAsia="ru-RU"/>
              </w:rPr>
              <w:t>һә</w:t>
            </w:r>
            <w:proofErr w:type="gramStart"/>
            <w:r w:rsidRPr="00F14150">
              <w:rPr>
                <w:rFonts w:ascii="Times New Roman" w:eastAsia="Times New Roman" w:hAnsi="Times New Roman" w:cs="Times New Roman"/>
                <w:bCs/>
                <w:sz w:val="24"/>
                <w:szCs w:val="24"/>
                <w:lang w:eastAsia="ru-RU"/>
              </w:rPr>
              <w:t>м</w:t>
            </w:r>
            <w:proofErr w:type="spellEnd"/>
            <w:proofErr w:type="gram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сөйләм</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культурасы</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ту</w:t>
            </w:r>
            <w:r w:rsidRPr="00F14150">
              <w:rPr>
                <w:rFonts w:ascii="Times New Roman" w:eastAsia="Times New Roman" w:hAnsi="Times New Roman" w:cs="Times New Roman"/>
                <w:bCs/>
                <w:sz w:val="24"/>
                <w:szCs w:val="24"/>
                <w:lang w:eastAsia="ru-RU"/>
              </w:rPr>
              <w:softHyphen/>
              <w:t>рыңда</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төшенчә</w:t>
            </w:r>
            <w:proofErr w:type="spellEnd"/>
            <w:r w:rsidRPr="00F14150">
              <w:rPr>
                <w:rFonts w:ascii="Times New Roman" w:eastAsia="Times New Roman" w:hAnsi="Times New Roman" w:cs="Times New Roman"/>
                <w:bCs/>
                <w:sz w:val="24"/>
                <w:szCs w:val="24"/>
                <w:lang w:eastAsia="ru-RU"/>
              </w:rPr>
              <w:t xml:space="preserve">.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49</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Лексикология </w:t>
            </w:r>
            <w:proofErr w:type="spellStart"/>
            <w:r w:rsidRPr="00F14150">
              <w:rPr>
                <w:rFonts w:ascii="Times New Roman" w:eastAsia="Times New Roman" w:hAnsi="Times New Roman" w:cs="Times New Roman"/>
                <w:bCs/>
                <w:sz w:val="24"/>
                <w:szCs w:val="24"/>
                <w:lang w:eastAsia="ru-RU"/>
              </w:rPr>
              <w:t>һә</w:t>
            </w:r>
            <w:proofErr w:type="gramStart"/>
            <w:r w:rsidRPr="00F14150">
              <w:rPr>
                <w:rFonts w:ascii="Times New Roman" w:eastAsia="Times New Roman" w:hAnsi="Times New Roman" w:cs="Times New Roman"/>
                <w:bCs/>
                <w:sz w:val="24"/>
                <w:szCs w:val="24"/>
                <w:lang w:eastAsia="ru-RU"/>
              </w:rPr>
              <w:t>м</w:t>
            </w:r>
            <w:proofErr w:type="spellEnd"/>
            <w:proofErr w:type="gram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сөйләм</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культурасы</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ту</w:t>
            </w:r>
            <w:r w:rsidRPr="00F14150">
              <w:rPr>
                <w:rFonts w:ascii="Times New Roman" w:eastAsia="Times New Roman" w:hAnsi="Times New Roman" w:cs="Times New Roman"/>
                <w:bCs/>
                <w:sz w:val="24"/>
                <w:szCs w:val="24"/>
                <w:lang w:eastAsia="ru-RU"/>
              </w:rPr>
              <w:softHyphen/>
              <w:t>рыңда</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төшенчә</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5</w:t>
            </w:r>
            <w:r w:rsidRPr="00F14150">
              <w:rPr>
                <w:rFonts w:ascii="Times New Roman" w:eastAsia="Times New Roman" w:hAnsi="Times New Roman" w:cs="Times New Roman"/>
                <w:bCs/>
                <w:sz w:val="24"/>
                <w:szCs w:val="24"/>
                <w:lang w:val="tt-RU" w:eastAsia="ru-RU"/>
              </w:rPr>
              <w:t>0</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Килеп</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чыгышы</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ягын</w:t>
            </w:r>
            <w:r w:rsidRPr="00F14150">
              <w:rPr>
                <w:rFonts w:ascii="Times New Roman" w:eastAsia="Times New Roman" w:hAnsi="Times New Roman" w:cs="Times New Roman"/>
                <w:bCs/>
                <w:sz w:val="24"/>
                <w:szCs w:val="24"/>
                <w:lang w:eastAsia="ru-RU"/>
              </w:rPr>
              <w:softHyphen/>
              <w:t>нан</w:t>
            </w:r>
            <w:proofErr w:type="spellEnd"/>
            <w:r w:rsidRPr="00F14150">
              <w:rPr>
                <w:rFonts w:ascii="Times New Roman" w:eastAsia="Times New Roman" w:hAnsi="Times New Roman" w:cs="Times New Roman"/>
                <w:bCs/>
                <w:sz w:val="24"/>
                <w:szCs w:val="24"/>
                <w:lang w:eastAsia="ru-RU"/>
              </w:rPr>
              <w:t xml:space="preserve"> татар </w:t>
            </w:r>
            <w:proofErr w:type="spellStart"/>
            <w:r w:rsidRPr="00F14150">
              <w:rPr>
                <w:rFonts w:ascii="Times New Roman" w:eastAsia="Times New Roman" w:hAnsi="Times New Roman" w:cs="Times New Roman"/>
                <w:bCs/>
                <w:sz w:val="24"/>
                <w:szCs w:val="24"/>
                <w:lang w:eastAsia="ru-RU"/>
              </w:rPr>
              <w:t>теленең</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сүзлек</w:t>
            </w:r>
            <w:proofErr w:type="spellEnd"/>
            <w:r w:rsidRPr="00F14150">
              <w:rPr>
                <w:rFonts w:ascii="Times New Roman" w:eastAsia="Times New Roman" w:hAnsi="Times New Roman" w:cs="Times New Roman"/>
                <w:bCs/>
                <w:sz w:val="24"/>
                <w:szCs w:val="24"/>
                <w:lang w:eastAsia="ru-RU"/>
              </w:rPr>
              <w:t xml:space="preserve"> составы</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5</w:t>
            </w:r>
            <w:r w:rsidRPr="00F14150">
              <w:rPr>
                <w:rFonts w:ascii="Times New Roman" w:eastAsia="Times New Roman" w:hAnsi="Times New Roman" w:cs="Times New Roman"/>
                <w:bCs/>
                <w:sz w:val="24"/>
                <w:szCs w:val="24"/>
                <w:lang w:val="tt-RU" w:eastAsia="ru-RU"/>
              </w:rPr>
              <w:t>1</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Килеп</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чыгышы</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ягын</w:t>
            </w:r>
            <w:r w:rsidRPr="00F14150">
              <w:rPr>
                <w:rFonts w:ascii="Times New Roman" w:eastAsia="Times New Roman" w:hAnsi="Times New Roman" w:cs="Times New Roman"/>
                <w:bCs/>
                <w:sz w:val="24"/>
                <w:szCs w:val="24"/>
                <w:lang w:eastAsia="ru-RU"/>
              </w:rPr>
              <w:softHyphen/>
              <w:t>нан</w:t>
            </w:r>
            <w:proofErr w:type="spellEnd"/>
            <w:r w:rsidRPr="00F14150">
              <w:rPr>
                <w:rFonts w:ascii="Times New Roman" w:eastAsia="Times New Roman" w:hAnsi="Times New Roman" w:cs="Times New Roman"/>
                <w:bCs/>
                <w:sz w:val="24"/>
                <w:szCs w:val="24"/>
                <w:lang w:eastAsia="ru-RU"/>
              </w:rPr>
              <w:t xml:space="preserve"> татар </w:t>
            </w:r>
            <w:proofErr w:type="spellStart"/>
            <w:r w:rsidRPr="00F14150">
              <w:rPr>
                <w:rFonts w:ascii="Times New Roman" w:eastAsia="Times New Roman" w:hAnsi="Times New Roman" w:cs="Times New Roman"/>
                <w:bCs/>
                <w:sz w:val="24"/>
                <w:szCs w:val="24"/>
                <w:lang w:eastAsia="ru-RU"/>
              </w:rPr>
              <w:t>теленең</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сүзлек</w:t>
            </w:r>
            <w:proofErr w:type="spellEnd"/>
            <w:r w:rsidRPr="00F14150">
              <w:rPr>
                <w:rFonts w:ascii="Times New Roman" w:eastAsia="Times New Roman" w:hAnsi="Times New Roman" w:cs="Times New Roman"/>
                <w:bCs/>
                <w:sz w:val="24"/>
                <w:szCs w:val="24"/>
                <w:lang w:eastAsia="ru-RU"/>
              </w:rPr>
              <w:t xml:space="preserve"> составы</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67"/>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5</w:t>
            </w:r>
            <w:r w:rsidRPr="00F14150">
              <w:rPr>
                <w:rFonts w:ascii="Times New Roman" w:eastAsia="Times New Roman" w:hAnsi="Times New Roman" w:cs="Times New Roman"/>
                <w:bCs/>
                <w:sz w:val="24"/>
                <w:szCs w:val="24"/>
                <w:lang w:val="tt-RU" w:eastAsia="ru-RU"/>
              </w:rPr>
              <w:t>2</w:t>
            </w:r>
          </w:p>
        </w:tc>
        <w:tc>
          <w:tcPr>
            <w:tcW w:w="6007" w:type="dxa"/>
            <w:gridSpan w:val="2"/>
          </w:tcPr>
          <w:p w:rsidR="00F14150" w:rsidRPr="00F14150" w:rsidRDefault="00F14150" w:rsidP="00F14150">
            <w:pPr>
              <w:spacing w:after="0"/>
              <w:jc w:val="both"/>
              <w:rPr>
                <w:rFonts w:ascii="Times New Roman" w:eastAsia="Times New Roman" w:hAnsi="Times New Roman" w:cs="Times New Roman"/>
                <w:b/>
                <w:sz w:val="24"/>
                <w:szCs w:val="24"/>
                <w:lang w:eastAsia="ru-RU"/>
              </w:rPr>
            </w:pPr>
            <w:r w:rsidRPr="00F14150">
              <w:rPr>
                <w:rFonts w:ascii="Times New Roman" w:eastAsia="Times New Roman" w:hAnsi="Times New Roman" w:cs="Times New Roman"/>
                <w:b/>
                <w:sz w:val="24"/>
                <w:szCs w:val="24"/>
                <w:lang w:eastAsia="ru-RU"/>
              </w:rPr>
              <w:t>Диктант “</w:t>
            </w:r>
            <w:r w:rsidRPr="00F14150">
              <w:rPr>
                <w:rFonts w:ascii="Times New Roman" w:eastAsia="Times New Roman" w:hAnsi="Times New Roman" w:cs="Times New Roman"/>
                <w:b/>
                <w:sz w:val="24"/>
                <w:szCs w:val="24"/>
                <w:lang w:val="tt-RU" w:eastAsia="ru-RU"/>
              </w:rPr>
              <w:t xml:space="preserve"> Зирә</w:t>
            </w:r>
            <w:proofErr w:type="gramStart"/>
            <w:r w:rsidRPr="00F14150">
              <w:rPr>
                <w:rFonts w:ascii="Times New Roman" w:eastAsia="Times New Roman" w:hAnsi="Times New Roman" w:cs="Times New Roman"/>
                <w:b/>
                <w:sz w:val="24"/>
                <w:szCs w:val="24"/>
                <w:lang w:val="tt-RU" w:eastAsia="ru-RU"/>
              </w:rPr>
              <w:t>к</w:t>
            </w:r>
            <w:proofErr w:type="gramEnd"/>
            <w:r w:rsidRPr="00F14150">
              <w:rPr>
                <w:rFonts w:ascii="Times New Roman" w:eastAsia="Times New Roman" w:hAnsi="Times New Roman" w:cs="Times New Roman"/>
                <w:b/>
                <w:sz w:val="24"/>
                <w:szCs w:val="24"/>
                <w:lang w:val="tt-RU" w:eastAsia="ru-RU"/>
              </w:rPr>
              <w:t xml:space="preserve"> карга</w:t>
            </w:r>
            <w:r w:rsidRPr="00F14150">
              <w:rPr>
                <w:rFonts w:ascii="Times New Roman" w:eastAsia="Times New Roman" w:hAnsi="Times New Roman" w:cs="Times New Roman"/>
                <w:b/>
                <w:sz w:val="24"/>
                <w:szCs w:val="24"/>
                <w:lang w:eastAsia="ru-RU"/>
              </w:rPr>
              <w:t xml:space="preserve">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12"/>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5</w:t>
            </w:r>
            <w:r w:rsidRPr="00F14150">
              <w:rPr>
                <w:rFonts w:ascii="Times New Roman" w:eastAsia="Times New Roman" w:hAnsi="Times New Roman" w:cs="Times New Roman"/>
                <w:bCs/>
                <w:sz w:val="24"/>
                <w:szCs w:val="24"/>
                <w:lang w:val="tt-RU" w:eastAsia="ru-RU"/>
              </w:rPr>
              <w:t>3</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roofErr w:type="spellStart"/>
            <w:r w:rsidRPr="00F14150">
              <w:rPr>
                <w:rFonts w:ascii="Times New Roman" w:eastAsia="Times New Roman" w:hAnsi="Times New Roman" w:cs="Times New Roman"/>
                <w:bCs/>
                <w:sz w:val="24"/>
                <w:szCs w:val="24"/>
                <w:lang w:eastAsia="ru-RU"/>
              </w:rPr>
              <w:t>Кулланылышы</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буенча</w:t>
            </w:r>
            <w:proofErr w:type="spellEnd"/>
            <w:r w:rsidRPr="00F14150">
              <w:rPr>
                <w:rFonts w:ascii="Times New Roman" w:eastAsia="Times New Roman" w:hAnsi="Times New Roman" w:cs="Times New Roman"/>
                <w:bCs/>
                <w:sz w:val="24"/>
                <w:szCs w:val="24"/>
                <w:lang w:eastAsia="ru-RU"/>
              </w:rPr>
              <w:t xml:space="preserve"> татар </w:t>
            </w:r>
            <w:proofErr w:type="spellStart"/>
            <w:r w:rsidRPr="00F14150">
              <w:rPr>
                <w:rFonts w:ascii="Times New Roman" w:eastAsia="Times New Roman" w:hAnsi="Times New Roman" w:cs="Times New Roman"/>
                <w:bCs/>
                <w:sz w:val="24"/>
                <w:szCs w:val="24"/>
                <w:lang w:eastAsia="ru-RU"/>
              </w:rPr>
              <w:t>теленең</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сүзлек</w:t>
            </w:r>
            <w:proofErr w:type="spellEnd"/>
            <w:r w:rsidRPr="00F14150">
              <w:rPr>
                <w:rFonts w:ascii="Times New Roman" w:eastAsia="Times New Roman" w:hAnsi="Times New Roman" w:cs="Times New Roman"/>
                <w:bCs/>
                <w:sz w:val="24"/>
                <w:szCs w:val="24"/>
                <w:lang w:eastAsia="ru-RU"/>
              </w:rPr>
              <w:t xml:space="preserve"> составы</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 xml:space="preserve">     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5</w:t>
            </w:r>
            <w:r w:rsidRPr="00F14150">
              <w:rPr>
                <w:rFonts w:ascii="Times New Roman" w:eastAsia="Times New Roman" w:hAnsi="Times New Roman" w:cs="Times New Roman"/>
                <w:bCs/>
                <w:sz w:val="24"/>
                <w:szCs w:val="24"/>
                <w:lang w:val="tt-RU" w:eastAsia="ru-RU"/>
              </w:rPr>
              <w:t>4</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Гомумхалык</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сүзләре</w:t>
            </w:r>
            <w:proofErr w:type="spellEnd"/>
          </w:p>
          <w:p w:rsidR="00F14150" w:rsidRPr="00F14150" w:rsidRDefault="00F14150" w:rsidP="00F14150">
            <w:pPr>
              <w:spacing w:after="0"/>
              <w:jc w:val="both"/>
              <w:rPr>
                <w:rFonts w:ascii="Times New Roman" w:eastAsia="Times New Roman" w:hAnsi="Times New Roman" w:cs="Times New Roman"/>
                <w:bCs/>
                <w:sz w:val="24"/>
                <w:szCs w:val="24"/>
                <w:lang w:val="tt-RU" w:eastAsia="ru-RU"/>
              </w:rPr>
            </w:pPr>
            <w:proofErr w:type="spellStart"/>
            <w:r w:rsidRPr="00F14150">
              <w:rPr>
                <w:rFonts w:ascii="Times New Roman" w:eastAsia="Times New Roman" w:hAnsi="Times New Roman" w:cs="Times New Roman"/>
                <w:bCs/>
                <w:sz w:val="24"/>
                <w:szCs w:val="24"/>
                <w:lang w:eastAsia="ru-RU"/>
              </w:rPr>
              <w:t>Һөнәрчелек</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сүзләре</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5</w:t>
            </w:r>
            <w:r w:rsidRPr="00F14150">
              <w:rPr>
                <w:rFonts w:ascii="Times New Roman" w:eastAsia="Times New Roman" w:hAnsi="Times New Roman" w:cs="Times New Roman"/>
                <w:bCs/>
                <w:sz w:val="24"/>
                <w:szCs w:val="24"/>
                <w:lang w:val="tt-RU" w:eastAsia="ru-RU"/>
              </w:rPr>
              <w:t>5</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Кулланылыш</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дә</w:t>
            </w:r>
            <w:proofErr w:type="gramStart"/>
            <w:r w:rsidRPr="00F14150">
              <w:rPr>
                <w:rFonts w:ascii="Times New Roman" w:eastAsia="Times New Roman" w:hAnsi="Times New Roman" w:cs="Times New Roman"/>
                <w:bCs/>
                <w:sz w:val="24"/>
                <w:szCs w:val="24"/>
                <w:lang w:eastAsia="ru-RU"/>
              </w:rPr>
              <w:t>р</w:t>
            </w:r>
            <w:proofErr w:type="gramEnd"/>
            <w:r w:rsidRPr="00F14150">
              <w:rPr>
                <w:rFonts w:ascii="Times New Roman" w:eastAsia="Times New Roman" w:hAnsi="Times New Roman" w:cs="Times New Roman"/>
                <w:bCs/>
                <w:sz w:val="24"/>
                <w:szCs w:val="24"/>
                <w:lang w:eastAsia="ru-RU"/>
              </w:rPr>
              <w:t>әҗәсе</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ягын</w:t>
            </w:r>
            <w:r w:rsidRPr="00F14150">
              <w:rPr>
                <w:rFonts w:ascii="Times New Roman" w:eastAsia="Times New Roman" w:hAnsi="Times New Roman" w:cs="Times New Roman"/>
                <w:bCs/>
                <w:sz w:val="24"/>
                <w:szCs w:val="24"/>
                <w:lang w:eastAsia="ru-RU"/>
              </w:rPr>
              <w:softHyphen/>
              <w:t>нан</w:t>
            </w:r>
            <w:proofErr w:type="spellEnd"/>
            <w:r w:rsidRPr="00F14150">
              <w:rPr>
                <w:rFonts w:ascii="Times New Roman" w:eastAsia="Times New Roman" w:hAnsi="Times New Roman" w:cs="Times New Roman"/>
                <w:bCs/>
                <w:sz w:val="24"/>
                <w:szCs w:val="24"/>
                <w:lang w:eastAsia="ru-RU"/>
              </w:rPr>
              <w:t xml:space="preserve"> татар </w:t>
            </w:r>
            <w:proofErr w:type="spellStart"/>
            <w:r w:rsidRPr="00F14150">
              <w:rPr>
                <w:rFonts w:ascii="Times New Roman" w:eastAsia="Times New Roman" w:hAnsi="Times New Roman" w:cs="Times New Roman"/>
                <w:bCs/>
                <w:sz w:val="24"/>
                <w:szCs w:val="24"/>
                <w:lang w:eastAsia="ru-RU"/>
              </w:rPr>
              <w:t>теленең</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сүзлек</w:t>
            </w:r>
            <w:proofErr w:type="spellEnd"/>
            <w:r w:rsidRPr="00F14150">
              <w:rPr>
                <w:rFonts w:ascii="Times New Roman" w:eastAsia="Times New Roman" w:hAnsi="Times New Roman" w:cs="Times New Roman"/>
                <w:bCs/>
                <w:sz w:val="24"/>
                <w:szCs w:val="24"/>
                <w:lang w:eastAsia="ru-RU"/>
              </w:rPr>
              <w:t xml:space="preserve"> составы:</w:t>
            </w:r>
          </w:p>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 xml:space="preserve">Актив </w:t>
            </w:r>
            <w:proofErr w:type="spellStart"/>
            <w:r w:rsidRPr="00F14150">
              <w:rPr>
                <w:rFonts w:ascii="Times New Roman" w:eastAsia="Times New Roman" w:hAnsi="Times New Roman" w:cs="Times New Roman"/>
                <w:bCs/>
                <w:sz w:val="24"/>
                <w:szCs w:val="24"/>
                <w:lang w:eastAsia="ru-RU"/>
              </w:rPr>
              <w:t>һә</w:t>
            </w:r>
            <w:proofErr w:type="gramStart"/>
            <w:r w:rsidRPr="00F14150">
              <w:rPr>
                <w:rFonts w:ascii="Times New Roman" w:eastAsia="Times New Roman" w:hAnsi="Times New Roman" w:cs="Times New Roman"/>
                <w:bCs/>
                <w:sz w:val="24"/>
                <w:szCs w:val="24"/>
                <w:lang w:eastAsia="ru-RU"/>
              </w:rPr>
              <w:t>м</w:t>
            </w:r>
            <w:proofErr w:type="spellEnd"/>
            <w:proofErr w:type="gramEnd"/>
            <w:r w:rsidRPr="00F14150">
              <w:rPr>
                <w:rFonts w:ascii="Times New Roman" w:eastAsia="Times New Roman" w:hAnsi="Times New Roman" w:cs="Times New Roman"/>
                <w:bCs/>
                <w:sz w:val="24"/>
                <w:szCs w:val="24"/>
                <w:lang w:eastAsia="ru-RU"/>
              </w:rPr>
              <w:t xml:space="preserve"> пассив </w:t>
            </w:r>
            <w:proofErr w:type="spellStart"/>
            <w:r w:rsidRPr="00F14150">
              <w:rPr>
                <w:rFonts w:ascii="Times New Roman" w:eastAsia="Times New Roman" w:hAnsi="Times New Roman" w:cs="Times New Roman"/>
                <w:bCs/>
                <w:sz w:val="24"/>
                <w:szCs w:val="24"/>
                <w:lang w:eastAsia="ru-RU"/>
              </w:rPr>
              <w:t>сүзләр</w:t>
            </w:r>
            <w:proofErr w:type="spellEnd"/>
            <w:r w:rsidRPr="00F14150">
              <w:rPr>
                <w:rFonts w:ascii="Times New Roman" w:eastAsia="Times New Roman" w:hAnsi="Times New Roman" w:cs="Times New Roman"/>
                <w:bCs/>
                <w:sz w:val="24"/>
                <w:szCs w:val="24"/>
                <w:lang w:eastAsia="ru-RU"/>
              </w:rPr>
              <w:t xml:space="preserve">.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p w:rsidR="00F14150" w:rsidRPr="00F14150" w:rsidRDefault="00F14150" w:rsidP="00F14150">
            <w:pPr>
              <w:spacing w:after="0"/>
              <w:jc w:val="both"/>
              <w:rPr>
                <w:rFonts w:ascii="Times New Roman" w:eastAsia="Times New Roman" w:hAnsi="Times New Roman" w:cs="Times New Roman"/>
                <w:bCs/>
                <w:sz w:val="24"/>
                <w:szCs w:val="24"/>
                <w:lang w:eastAsia="ru-RU"/>
              </w:rPr>
            </w:pP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56</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Искергән</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сүзлә</w:t>
            </w:r>
            <w:proofErr w:type="gramStart"/>
            <w:r w:rsidRPr="00F14150">
              <w:rPr>
                <w:rFonts w:ascii="Times New Roman" w:eastAsia="Times New Roman" w:hAnsi="Times New Roman" w:cs="Times New Roman"/>
                <w:bCs/>
                <w:sz w:val="24"/>
                <w:szCs w:val="24"/>
                <w:lang w:eastAsia="ru-RU"/>
              </w:rPr>
              <w:t>р</w:t>
            </w:r>
            <w:proofErr w:type="spellEnd"/>
            <w:proofErr w:type="gramEnd"/>
          </w:p>
          <w:p w:rsidR="00F14150" w:rsidRPr="00F14150" w:rsidRDefault="00F14150" w:rsidP="00F14150">
            <w:pPr>
              <w:spacing w:after="0"/>
              <w:jc w:val="both"/>
              <w:rPr>
                <w:rFonts w:ascii="Times New Roman" w:eastAsia="Times New Roman" w:hAnsi="Times New Roman" w:cs="Times New Roman"/>
                <w:bCs/>
                <w:sz w:val="24"/>
                <w:szCs w:val="24"/>
                <w:lang w:val="tt-RU" w:eastAsia="ru-RU"/>
              </w:rPr>
            </w:pPr>
            <w:proofErr w:type="spellStart"/>
            <w:r w:rsidRPr="00F14150">
              <w:rPr>
                <w:rFonts w:ascii="Times New Roman" w:eastAsia="Times New Roman" w:hAnsi="Times New Roman" w:cs="Times New Roman"/>
                <w:bCs/>
                <w:sz w:val="24"/>
                <w:szCs w:val="24"/>
                <w:lang w:eastAsia="ru-RU"/>
              </w:rPr>
              <w:t>Неологизмна</w:t>
            </w:r>
            <w:proofErr w:type="spellEnd"/>
            <w:r w:rsidRPr="00F14150">
              <w:rPr>
                <w:rFonts w:ascii="Times New Roman" w:eastAsia="Times New Roman" w:hAnsi="Times New Roman" w:cs="Times New Roman"/>
                <w:bCs/>
                <w:sz w:val="24"/>
                <w:szCs w:val="24"/>
                <w:lang w:val="tt-RU" w:eastAsia="ru-RU"/>
              </w:rPr>
              <w:t>р</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335"/>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57</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Күнегүләр эшләү</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jc w:val="both"/>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69"/>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58</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Лексика </w:t>
            </w:r>
            <w:proofErr w:type="spellStart"/>
            <w:r w:rsidRPr="00F14150">
              <w:rPr>
                <w:rFonts w:ascii="Times New Roman" w:eastAsia="Times New Roman" w:hAnsi="Times New Roman" w:cs="Times New Roman"/>
                <w:bCs/>
                <w:sz w:val="24"/>
                <w:szCs w:val="24"/>
                <w:lang w:eastAsia="ru-RU"/>
              </w:rPr>
              <w:t>бүлеген</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кабатлау</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һәм</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ны</w:t>
            </w:r>
            <w:r w:rsidRPr="00F14150">
              <w:rPr>
                <w:rFonts w:ascii="Times New Roman" w:eastAsia="Times New Roman" w:hAnsi="Times New Roman" w:cs="Times New Roman"/>
                <w:bCs/>
                <w:sz w:val="24"/>
                <w:szCs w:val="24"/>
                <w:lang w:eastAsia="ru-RU"/>
              </w:rPr>
              <w:softHyphen/>
              <w:t>гыту</w:t>
            </w:r>
            <w:proofErr w:type="spellEnd"/>
            <w:r w:rsidRPr="00F14150">
              <w:rPr>
                <w:rFonts w:ascii="Times New Roman" w:eastAsia="Times New Roman" w:hAnsi="Times New Roman" w:cs="Times New Roman"/>
                <w:bCs/>
                <w:sz w:val="24"/>
                <w:szCs w:val="24"/>
                <w:lang w:eastAsia="ru-RU"/>
              </w:rPr>
              <w:t xml:space="preserve">.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31"/>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59</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Кабатлау дәрес</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179"/>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6</w:t>
            </w:r>
            <w:r w:rsidRPr="00F14150">
              <w:rPr>
                <w:rFonts w:ascii="Times New Roman" w:eastAsia="Times New Roman" w:hAnsi="Times New Roman" w:cs="Times New Roman"/>
                <w:bCs/>
                <w:sz w:val="24"/>
                <w:szCs w:val="24"/>
                <w:lang w:val="tt-RU" w:eastAsia="ru-RU"/>
              </w:rPr>
              <w:t>0</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Фразеологизмнар</w:t>
            </w:r>
            <w:proofErr w:type="spellEnd"/>
            <w:r w:rsidRPr="00F14150">
              <w:rPr>
                <w:rFonts w:ascii="Times New Roman" w:eastAsia="Times New Roman" w:hAnsi="Times New Roman" w:cs="Times New Roman"/>
                <w:bCs/>
                <w:sz w:val="24"/>
                <w:szCs w:val="24"/>
                <w:lang w:eastAsia="ru-RU"/>
              </w:rPr>
              <w:t xml:space="preserve">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97"/>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lastRenderedPageBreak/>
              <w:t>6</w:t>
            </w:r>
            <w:r w:rsidRPr="00F14150">
              <w:rPr>
                <w:rFonts w:ascii="Times New Roman" w:eastAsia="Times New Roman" w:hAnsi="Times New Roman" w:cs="Times New Roman"/>
                <w:bCs/>
                <w:sz w:val="24"/>
                <w:szCs w:val="24"/>
                <w:lang w:val="tt-RU" w:eastAsia="ru-RU"/>
              </w:rPr>
              <w:t>1</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Лексикография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45"/>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6</w:t>
            </w:r>
            <w:r w:rsidRPr="00F14150">
              <w:rPr>
                <w:rFonts w:ascii="Times New Roman" w:eastAsia="Times New Roman" w:hAnsi="Times New Roman" w:cs="Times New Roman"/>
                <w:bCs/>
                <w:sz w:val="24"/>
                <w:szCs w:val="24"/>
                <w:lang w:val="tt-RU" w:eastAsia="ru-RU"/>
              </w:rPr>
              <w:t>2</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Сүзләргә</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лексик</w:t>
            </w:r>
            <w:proofErr w:type="spellEnd"/>
            <w:r w:rsidRPr="00F14150">
              <w:rPr>
                <w:rFonts w:ascii="Times New Roman" w:eastAsia="Times New Roman" w:hAnsi="Times New Roman" w:cs="Times New Roman"/>
                <w:bCs/>
                <w:sz w:val="24"/>
                <w:szCs w:val="24"/>
                <w:lang w:eastAsia="ru-RU"/>
              </w:rPr>
              <w:t xml:space="preserve"> анализ </w:t>
            </w:r>
            <w:proofErr w:type="spellStart"/>
            <w:r w:rsidRPr="00F14150">
              <w:rPr>
                <w:rFonts w:ascii="Times New Roman" w:eastAsia="Times New Roman" w:hAnsi="Times New Roman" w:cs="Times New Roman"/>
                <w:bCs/>
                <w:sz w:val="24"/>
                <w:szCs w:val="24"/>
                <w:lang w:eastAsia="ru-RU"/>
              </w:rPr>
              <w:t>ясау</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193"/>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6</w:t>
            </w:r>
            <w:r w:rsidRPr="00F14150">
              <w:rPr>
                <w:rFonts w:ascii="Times New Roman" w:eastAsia="Times New Roman" w:hAnsi="Times New Roman" w:cs="Times New Roman"/>
                <w:bCs/>
                <w:sz w:val="24"/>
                <w:szCs w:val="24"/>
                <w:lang w:val="tt-RU" w:eastAsia="ru-RU"/>
              </w:rPr>
              <w:t>3</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Лексикография </w:t>
            </w:r>
            <w:proofErr w:type="spellStart"/>
            <w:r w:rsidRPr="00F14150">
              <w:rPr>
                <w:rFonts w:ascii="Times New Roman" w:eastAsia="Times New Roman" w:hAnsi="Times New Roman" w:cs="Times New Roman"/>
                <w:bCs/>
                <w:sz w:val="24"/>
                <w:szCs w:val="24"/>
                <w:lang w:eastAsia="ru-RU"/>
              </w:rPr>
              <w:t>темасын</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кабатлау</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155"/>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6</w:t>
            </w:r>
            <w:r w:rsidRPr="00F14150">
              <w:rPr>
                <w:rFonts w:ascii="Times New Roman" w:eastAsia="Times New Roman" w:hAnsi="Times New Roman" w:cs="Times New Roman"/>
                <w:bCs/>
                <w:sz w:val="24"/>
                <w:szCs w:val="24"/>
                <w:lang w:val="tt-RU" w:eastAsia="ru-RU"/>
              </w:rPr>
              <w:t>4</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Лексикография </w:t>
            </w:r>
            <w:proofErr w:type="spellStart"/>
            <w:r w:rsidRPr="00F14150">
              <w:rPr>
                <w:rFonts w:ascii="Times New Roman" w:eastAsia="Times New Roman" w:hAnsi="Times New Roman" w:cs="Times New Roman"/>
                <w:bCs/>
                <w:sz w:val="24"/>
                <w:szCs w:val="24"/>
                <w:lang w:eastAsia="ru-RU"/>
              </w:rPr>
              <w:t>темасын</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кабатлау</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45"/>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6</w:t>
            </w:r>
            <w:r w:rsidRPr="00F14150">
              <w:rPr>
                <w:rFonts w:ascii="Times New Roman" w:eastAsia="Times New Roman" w:hAnsi="Times New Roman" w:cs="Times New Roman"/>
                <w:bCs/>
                <w:sz w:val="24"/>
                <w:szCs w:val="24"/>
                <w:lang w:val="tt-RU" w:eastAsia="ru-RU"/>
              </w:rPr>
              <w:t>5</w:t>
            </w:r>
          </w:p>
        </w:tc>
        <w:tc>
          <w:tcPr>
            <w:tcW w:w="6007" w:type="dxa"/>
            <w:gridSpan w:val="2"/>
          </w:tcPr>
          <w:p w:rsidR="00F14150" w:rsidRPr="00F14150" w:rsidRDefault="00F14150" w:rsidP="00F14150">
            <w:pPr>
              <w:spacing w:after="0"/>
              <w:jc w:val="both"/>
              <w:rPr>
                <w:rFonts w:ascii="Times New Roman" w:eastAsia="Times New Roman" w:hAnsi="Times New Roman" w:cs="Times New Roman"/>
                <w:b/>
                <w:sz w:val="24"/>
                <w:szCs w:val="24"/>
                <w:lang w:eastAsia="ru-RU"/>
              </w:rPr>
            </w:pPr>
            <w:r w:rsidRPr="00F14150">
              <w:rPr>
                <w:rFonts w:ascii="Times New Roman" w:eastAsia="Times New Roman" w:hAnsi="Times New Roman" w:cs="Times New Roman"/>
                <w:b/>
                <w:sz w:val="24"/>
                <w:szCs w:val="24"/>
                <w:lang w:eastAsia="ru-RU"/>
              </w:rPr>
              <w:t>Диктант  “</w:t>
            </w:r>
            <w:r w:rsidRPr="00F14150">
              <w:rPr>
                <w:rFonts w:ascii="Times New Roman" w:eastAsia="Times New Roman" w:hAnsi="Times New Roman" w:cs="Times New Roman"/>
                <w:b/>
                <w:sz w:val="24"/>
                <w:szCs w:val="24"/>
                <w:lang w:val="tt-RU" w:eastAsia="ru-RU"/>
              </w:rPr>
              <w:t xml:space="preserve"> Икмәк-табын күрке</w:t>
            </w:r>
            <w:r w:rsidRPr="00F14150">
              <w:rPr>
                <w:rFonts w:ascii="Times New Roman" w:eastAsia="Times New Roman" w:hAnsi="Times New Roman" w:cs="Times New Roman"/>
                <w:b/>
                <w:sz w:val="24"/>
                <w:szCs w:val="24"/>
                <w:lang w:eastAsia="ru-RU"/>
              </w:rPr>
              <w:t xml:space="preserve">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1"/>
          <w:wAfter w:w="14" w:type="dxa"/>
          <w:trHeight w:val="364"/>
          <w:jc w:val="center"/>
        </w:trPr>
        <w:tc>
          <w:tcPr>
            <w:tcW w:w="686" w:type="dxa"/>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6037" w:type="dxa"/>
            <w:gridSpan w:val="3"/>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
                <w:sz w:val="24"/>
                <w:szCs w:val="24"/>
                <w:lang w:val="tt-RU" w:eastAsia="ru-RU"/>
              </w:rPr>
              <w:t>IV. Сүз төзелеше һәм  сүз ясалышы  ( 19 + 3 сәг)</w:t>
            </w:r>
          </w:p>
        </w:tc>
        <w:tc>
          <w:tcPr>
            <w:tcW w:w="2355" w:type="dxa"/>
            <w:gridSpan w:val="5"/>
          </w:tcPr>
          <w:p w:rsidR="00F14150" w:rsidRPr="00F14150" w:rsidRDefault="00F14150" w:rsidP="00F14150">
            <w:pPr>
              <w:spacing w:after="0"/>
              <w:jc w:val="both"/>
              <w:rPr>
                <w:rFonts w:ascii="Times New Roman" w:eastAsia="Times New Roman" w:hAnsi="Times New Roman" w:cs="Times New Roman"/>
                <w:b/>
                <w:sz w:val="24"/>
                <w:szCs w:val="24"/>
                <w:lang w:val="tt-RU" w:eastAsia="ru-RU"/>
              </w:rPr>
            </w:pPr>
          </w:p>
        </w:tc>
        <w:tc>
          <w:tcPr>
            <w:tcW w:w="3119" w:type="dxa"/>
            <w:gridSpan w:val="5"/>
          </w:tcPr>
          <w:p w:rsidR="00F14150" w:rsidRPr="00F14150" w:rsidRDefault="00F14150" w:rsidP="00F14150">
            <w:pPr>
              <w:spacing w:after="0"/>
              <w:jc w:val="both"/>
              <w:rPr>
                <w:rFonts w:ascii="Times New Roman" w:eastAsia="Times New Roman" w:hAnsi="Times New Roman" w:cs="Times New Roman"/>
                <w:b/>
                <w:sz w:val="24"/>
                <w:szCs w:val="24"/>
                <w:lang w:val="tt-RU" w:eastAsia="ru-RU"/>
              </w:rPr>
            </w:pPr>
          </w:p>
        </w:tc>
      </w:tr>
      <w:tr w:rsidR="00F14150" w:rsidRPr="00F14150" w:rsidTr="00F14150">
        <w:trPr>
          <w:gridAfter w:val="7"/>
          <w:wAfter w:w="3148" w:type="dxa"/>
          <w:trHeight w:val="269"/>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66</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Тамыр</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һәм</w:t>
            </w:r>
            <w:proofErr w:type="spellEnd"/>
            <w:r w:rsidRPr="00F14150">
              <w:rPr>
                <w:rFonts w:ascii="Times New Roman" w:eastAsia="Times New Roman" w:hAnsi="Times New Roman" w:cs="Times New Roman"/>
                <w:bCs/>
                <w:sz w:val="24"/>
                <w:szCs w:val="24"/>
                <w:lang w:eastAsia="ru-RU"/>
              </w:rPr>
              <w:t xml:space="preserve"> к</w:t>
            </w:r>
            <w:r w:rsidRPr="00F14150">
              <w:rPr>
                <w:rFonts w:ascii="Times New Roman" w:eastAsia="Times New Roman" w:hAnsi="Times New Roman" w:cs="Times New Roman"/>
                <w:bCs/>
                <w:sz w:val="24"/>
                <w:szCs w:val="24"/>
                <w:lang w:val="tt-RU" w:eastAsia="ru-RU"/>
              </w:rPr>
              <w:t>у</w:t>
            </w:r>
            <w:proofErr w:type="spellStart"/>
            <w:r w:rsidRPr="00F14150">
              <w:rPr>
                <w:rFonts w:ascii="Times New Roman" w:eastAsia="Times New Roman" w:hAnsi="Times New Roman" w:cs="Times New Roman"/>
                <w:bCs/>
                <w:sz w:val="24"/>
                <w:szCs w:val="24"/>
                <w:lang w:eastAsia="ru-RU"/>
              </w:rPr>
              <w:t>шымчалар</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18"/>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67</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Төрле сүз төркемнәрен ясаучы кушымчалар</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179"/>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68</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Мөнә</w:t>
            </w:r>
            <w:proofErr w:type="gramStart"/>
            <w:r w:rsidRPr="00F14150">
              <w:rPr>
                <w:rFonts w:ascii="Times New Roman" w:eastAsia="Times New Roman" w:hAnsi="Times New Roman" w:cs="Times New Roman"/>
                <w:bCs/>
                <w:sz w:val="24"/>
                <w:szCs w:val="24"/>
                <w:lang w:eastAsia="ru-RU"/>
              </w:rPr>
              <w:t>сәб</w:t>
            </w:r>
            <w:proofErr w:type="gramEnd"/>
            <w:r w:rsidRPr="00F14150">
              <w:rPr>
                <w:rFonts w:ascii="Times New Roman" w:eastAsia="Times New Roman" w:hAnsi="Times New Roman" w:cs="Times New Roman"/>
                <w:bCs/>
                <w:sz w:val="24"/>
                <w:szCs w:val="24"/>
                <w:lang w:eastAsia="ru-RU"/>
              </w:rPr>
              <w:t>әт</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бел</w:t>
            </w:r>
            <w:r w:rsidRPr="00F14150">
              <w:rPr>
                <w:rFonts w:ascii="Times New Roman" w:eastAsia="Times New Roman" w:hAnsi="Times New Roman" w:cs="Times New Roman"/>
                <w:bCs/>
                <w:sz w:val="24"/>
                <w:szCs w:val="24"/>
                <w:lang w:eastAsia="ru-RU"/>
              </w:rPr>
              <w:softHyphen/>
              <w:t>дерүче</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кушым</w:t>
            </w:r>
            <w:r w:rsidRPr="00F14150">
              <w:rPr>
                <w:rFonts w:ascii="Times New Roman" w:eastAsia="Times New Roman" w:hAnsi="Times New Roman" w:cs="Times New Roman"/>
                <w:bCs/>
                <w:sz w:val="24"/>
                <w:szCs w:val="24"/>
                <w:lang w:eastAsia="ru-RU"/>
              </w:rPr>
              <w:softHyphen/>
              <w:t>чалар</w:t>
            </w:r>
            <w:proofErr w:type="spellEnd"/>
            <w:r w:rsidRPr="00F14150">
              <w:rPr>
                <w:rFonts w:ascii="Times New Roman" w:eastAsia="Times New Roman" w:hAnsi="Times New Roman" w:cs="Times New Roman"/>
                <w:bCs/>
                <w:sz w:val="24"/>
                <w:szCs w:val="24"/>
                <w:lang w:eastAsia="ru-RU"/>
              </w:rPr>
              <w:t>.</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69"/>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69</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proofErr w:type="gramStart"/>
            <w:r w:rsidRPr="00F14150">
              <w:rPr>
                <w:rFonts w:ascii="Times New Roman" w:eastAsia="Times New Roman" w:hAnsi="Times New Roman" w:cs="Times New Roman"/>
                <w:bCs/>
                <w:sz w:val="24"/>
                <w:szCs w:val="24"/>
                <w:lang w:eastAsia="ru-RU"/>
              </w:rPr>
              <w:t>Б</w:t>
            </w:r>
            <w:proofErr w:type="gramEnd"/>
            <w:r w:rsidRPr="00F14150">
              <w:rPr>
                <w:rFonts w:ascii="Times New Roman" w:eastAsia="Times New Roman" w:hAnsi="Times New Roman" w:cs="Times New Roman"/>
                <w:bCs/>
                <w:sz w:val="24"/>
                <w:szCs w:val="24"/>
                <w:lang w:eastAsia="ru-RU"/>
              </w:rPr>
              <w:t>әйләгеч</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кушымчалар</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17"/>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7</w:t>
            </w:r>
            <w:r w:rsidRPr="00F14150">
              <w:rPr>
                <w:rFonts w:ascii="Times New Roman" w:eastAsia="Times New Roman" w:hAnsi="Times New Roman" w:cs="Times New Roman"/>
                <w:bCs/>
                <w:sz w:val="24"/>
                <w:szCs w:val="24"/>
                <w:lang w:val="tt-RU" w:eastAsia="ru-RU"/>
              </w:rPr>
              <w:t>0</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Модальлек</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кушымчалары</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179"/>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7</w:t>
            </w:r>
            <w:r w:rsidRPr="00F14150">
              <w:rPr>
                <w:rFonts w:ascii="Times New Roman" w:eastAsia="Times New Roman" w:hAnsi="Times New Roman" w:cs="Times New Roman"/>
                <w:bCs/>
                <w:sz w:val="24"/>
                <w:szCs w:val="24"/>
                <w:lang w:val="tt-RU" w:eastAsia="ru-RU"/>
              </w:rPr>
              <w:t>1</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Кушымчаларның</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сүзгә</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ялгану</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тәртибе</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83"/>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7</w:t>
            </w:r>
            <w:r w:rsidRPr="00F14150">
              <w:rPr>
                <w:rFonts w:ascii="Times New Roman" w:eastAsia="Times New Roman" w:hAnsi="Times New Roman" w:cs="Times New Roman"/>
                <w:bCs/>
                <w:sz w:val="24"/>
                <w:szCs w:val="24"/>
                <w:lang w:val="tt-RU" w:eastAsia="ru-RU"/>
              </w:rPr>
              <w:t>2</w:t>
            </w:r>
          </w:p>
        </w:tc>
        <w:tc>
          <w:tcPr>
            <w:tcW w:w="6007" w:type="dxa"/>
            <w:gridSpan w:val="2"/>
          </w:tcPr>
          <w:p w:rsidR="00F14150" w:rsidRPr="00F14150" w:rsidRDefault="00F14150" w:rsidP="00F14150">
            <w:pPr>
              <w:spacing w:after="0"/>
              <w:jc w:val="both"/>
              <w:rPr>
                <w:rFonts w:ascii="Times New Roman" w:eastAsia="Times New Roman" w:hAnsi="Times New Roman" w:cs="Times New Roman"/>
                <w:b/>
                <w:sz w:val="24"/>
                <w:szCs w:val="24"/>
                <w:lang w:val="tt-RU" w:eastAsia="ru-RU"/>
              </w:rPr>
            </w:pPr>
            <w:r w:rsidRPr="00F14150">
              <w:rPr>
                <w:rFonts w:ascii="Times New Roman" w:eastAsia="Times New Roman" w:hAnsi="Times New Roman" w:cs="Times New Roman"/>
                <w:b/>
                <w:sz w:val="24"/>
                <w:szCs w:val="24"/>
                <w:lang w:eastAsia="ru-RU"/>
              </w:rPr>
              <w:t xml:space="preserve">Изложение </w:t>
            </w:r>
            <w:r w:rsidRPr="00F14150">
              <w:rPr>
                <w:rFonts w:ascii="Times New Roman" w:eastAsia="Times New Roman" w:hAnsi="Times New Roman" w:cs="Times New Roman"/>
                <w:b/>
                <w:sz w:val="24"/>
                <w:szCs w:val="24"/>
                <w:lang w:val="tt-RU" w:eastAsia="ru-RU"/>
              </w:rPr>
              <w:t xml:space="preserve"> “Муса турында”</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7</w:t>
            </w:r>
            <w:r w:rsidRPr="00F14150">
              <w:rPr>
                <w:rFonts w:ascii="Times New Roman" w:eastAsia="Times New Roman" w:hAnsi="Times New Roman" w:cs="Times New Roman"/>
                <w:bCs/>
                <w:sz w:val="24"/>
                <w:szCs w:val="24"/>
                <w:lang w:val="tt-RU" w:eastAsia="ru-RU"/>
              </w:rPr>
              <w:t>3</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Хаталар өстендә эш.</w:t>
            </w:r>
          </w:p>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Сүзнең нигезе</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97"/>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7</w:t>
            </w:r>
            <w:r w:rsidRPr="00F14150">
              <w:rPr>
                <w:rFonts w:ascii="Times New Roman" w:eastAsia="Times New Roman" w:hAnsi="Times New Roman" w:cs="Times New Roman"/>
                <w:bCs/>
                <w:sz w:val="24"/>
                <w:szCs w:val="24"/>
                <w:lang w:val="tt-RU" w:eastAsia="ru-RU"/>
              </w:rPr>
              <w:t>4</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Сүз</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төзелешен</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тикшерү</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59"/>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7</w:t>
            </w:r>
            <w:r w:rsidRPr="00F14150">
              <w:rPr>
                <w:rFonts w:ascii="Times New Roman" w:eastAsia="Times New Roman" w:hAnsi="Times New Roman" w:cs="Times New Roman"/>
                <w:bCs/>
                <w:sz w:val="24"/>
                <w:szCs w:val="24"/>
                <w:lang w:val="tt-RU" w:eastAsia="ru-RU"/>
              </w:rPr>
              <w:t>5</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Сүз</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төзелеше</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темасын</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кабатлау</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07"/>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76</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Сүз</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ясалу</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ысуллары</w:t>
            </w:r>
            <w:proofErr w:type="spellEnd"/>
            <w:r w:rsidRPr="00F14150">
              <w:rPr>
                <w:rFonts w:ascii="Times New Roman" w:eastAsia="Times New Roman" w:hAnsi="Times New Roman" w:cs="Times New Roman"/>
                <w:bCs/>
                <w:sz w:val="24"/>
                <w:szCs w:val="24"/>
                <w:lang w:eastAsia="ru-RU"/>
              </w:rPr>
              <w:t xml:space="preserve">.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311"/>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77</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Кушымча</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ялгану</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ысулы</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78</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Сүзләр кушылу ысулы.</w:t>
            </w:r>
          </w:p>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Парлы сүзләр</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79</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Сүзләр кушылу ысулы.</w:t>
            </w:r>
          </w:p>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Парлы сүзләр (ныгыту)</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8</w:t>
            </w:r>
            <w:r w:rsidRPr="00F14150">
              <w:rPr>
                <w:rFonts w:ascii="Times New Roman" w:eastAsia="Times New Roman" w:hAnsi="Times New Roman" w:cs="Times New Roman"/>
                <w:bCs/>
                <w:sz w:val="24"/>
                <w:szCs w:val="24"/>
                <w:lang w:val="tt-RU" w:eastAsia="ru-RU"/>
              </w:rPr>
              <w:t>0</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 xml:space="preserve">Бер сүз төркеменнән икенче сүз төркеменә күчү ысулы.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70"/>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8</w:t>
            </w:r>
            <w:r w:rsidRPr="00F14150">
              <w:rPr>
                <w:rFonts w:ascii="Times New Roman" w:eastAsia="Times New Roman" w:hAnsi="Times New Roman" w:cs="Times New Roman"/>
                <w:bCs/>
                <w:sz w:val="24"/>
                <w:szCs w:val="24"/>
                <w:lang w:val="tt-RU" w:eastAsia="ru-RU"/>
              </w:rPr>
              <w:t>1</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Кабатлау дәрес</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70"/>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8</w:t>
            </w:r>
            <w:r w:rsidRPr="00F14150">
              <w:rPr>
                <w:rFonts w:ascii="Times New Roman" w:eastAsia="Times New Roman" w:hAnsi="Times New Roman" w:cs="Times New Roman"/>
                <w:bCs/>
                <w:sz w:val="24"/>
                <w:szCs w:val="24"/>
                <w:lang w:val="tt-RU" w:eastAsia="ru-RU"/>
              </w:rPr>
              <w:t>2</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roofErr w:type="spellStart"/>
            <w:r w:rsidRPr="00F14150">
              <w:rPr>
                <w:rFonts w:ascii="Times New Roman" w:eastAsia="Times New Roman" w:hAnsi="Times New Roman" w:cs="Times New Roman"/>
                <w:bCs/>
                <w:sz w:val="24"/>
                <w:szCs w:val="24"/>
                <w:lang w:eastAsia="ru-RU"/>
              </w:rPr>
              <w:t>Сүзләрне</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кыскарту</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ысулы</w:t>
            </w:r>
            <w:proofErr w:type="spellEnd"/>
            <w:r w:rsidRPr="00F14150">
              <w:rPr>
                <w:rFonts w:ascii="Times New Roman" w:eastAsia="Times New Roman" w:hAnsi="Times New Roman" w:cs="Times New Roman"/>
                <w:bCs/>
                <w:sz w:val="24"/>
                <w:szCs w:val="24"/>
                <w:lang w:eastAsia="ru-RU"/>
              </w:rPr>
              <w:t>.</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31"/>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8</w:t>
            </w:r>
            <w:r w:rsidRPr="00F14150">
              <w:rPr>
                <w:rFonts w:ascii="Times New Roman" w:eastAsia="Times New Roman" w:hAnsi="Times New Roman" w:cs="Times New Roman"/>
                <w:bCs/>
                <w:sz w:val="24"/>
                <w:szCs w:val="24"/>
                <w:lang w:val="tt-RU" w:eastAsia="ru-RU"/>
              </w:rPr>
              <w:t>3</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Фонетик </w:t>
            </w:r>
            <w:proofErr w:type="spellStart"/>
            <w:r w:rsidRPr="00F14150">
              <w:rPr>
                <w:rFonts w:ascii="Times New Roman" w:eastAsia="Times New Roman" w:hAnsi="Times New Roman" w:cs="Times New Roman"/>
                <w:bCs/>
                <w:sz w:val="24"/>
                <w:szCs w:val="24"/>
                <w:lang w:eastAsia="ru-RU"/>
              </w:rPr>
              <w:t>ысул</w:t>
            </w:r>
            <w:proofErr w:type="spellEnd"/>
            <w:r w:rsidRPr="00F14150">
              <w:rPr>
                <w:rFonts w:ascii="Times New Roman" w:eastAsia="Times New Roman" w:hAnsi="Times New Roman" w:cs="Times New Roman"/>
                <w:bCs/>
                <w:sz w:val="24"/>
                <w:szCs w:val="24"/>
                <w:lang w:eastAsia="ru-RU"/>
              </w:rPr>
              <w:t>.</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179"/>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8</w:t>
            </w:r>
            <w:r w:rsidRPr="00F14150">
              <w:rPr>
                <w:rFonts w:ascii="Times New Roman" w:eastAsia="Times New Roman" w:hAnsi="Times New Roman" w:cs="Times New Roman"/>
                <w:bCs/>
                <w:sz w:val="24"/>
                <w:szCs w:val="24"/>
                <w:lang w:val="tt-RU" w:eastAsia="ru-RU"/>
              </w:rPr>
              <w:t>4</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Кабатлау дәрес</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85</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Хаталар өстендә эш.</w:t>
            </w:r>
          </w:p>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Сүзнең мәгънәсе үзгәрү ысулы белән яңа сүз ясалу.</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86</w:t>
            </w:r>
          </w:p>
        </w:tc>
        <w:tc>
          <w:tcPr>
            <w:tcW w:w="6007" w:type="dxa"/>
            <w:gridSpan w:val="2"/>
          </w:tcPr>
          <w:p w:rsidR="00F14150" w:rsidRPr="00F14150" w:rsidRDefault="00F14150" w:rsidP="00F14150">
            <w:pPr>
              <w:spacing w:after="0"/>
              <w:jc w:val="both"/>
              <w:rPr>
                <w:rFonts w:ascii="Times New Roman" w:eastAsia="Times New Roman" w:hAnsi="Times New Roman" w:cs="Times New Roman"/>
                <w:b/>
                <w:sz w:val="24"/>
                <w:szCs w:val="24"/>
                <w:lang w:eastAsia="ru-RU"/>
              </w:rPr>
            </w:pPr>
            <w:r w:rsidRPr="00F14150">
              <w:rPr>
                <w:rFonts w:ascii="Times New Roman" w:eastAsia="Times New Roman" w:hAnsi="Times New Roman" w:cs="Times New Roman"/>
                <w:b/>
                <w:sz w:val="24"/>
                <w:szCs w:val="24"/>
                <w:lang w:eastAsia="ru-RU"/>
              </w:rPr>
              <w:t xml:space="preserve"> Сочинение </w:t>
            </w:r>
          </w:p>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
                <w:sz w:val="24"/>
                <w:szCs w:val="24"/>
                <w:lang w:eastAsia="ru-RU"/>
              </w:rPr>
              <w:lastRenderedPageBreak/>
              <w:t xml:space="preserve">“Минем </w:t>
            </w:r>
            <w:proofErr w:type="spellStart"/>
            <w:r w:rsidRPr="00F14150">
              <w:rPr>
                <w:rFonts w:ascii="Times New Roman" w:eastAsia="Times New Roman" w:hAnsi="Times New Roman" w:cs="Times New Roman"/>
                <w:b/>
                <w:sz w:val="24"/>
                <w:szCs w:val="24"/>
                <w:lang w:eastAsia="ru-RU"/>
              </w:rPr>
              <w:t>яраткан</w:t>
            </w:r>
            <w:proofErr w:type="spellEnd"/>
            <w:r w:rsidRPr="00F14150">
              <w:rPr>
                <w:rFonts w:ascii="Times New Roman" w:eastAsia="Times New Roman" w:hAnsi="Times New Roman" w:cs="Times New Roman"/>
                <w:b/>
                <w:sz w:val="24"/>
                <w:szCs w:val="24"/>
                <w:lang w:eastAsia="ru-RU"/>
              </w:rPr>
              <w:t xml:space="preserve"> </w:t>
            </w:r>
            <w:proofErr w:type="spellStart"/>
            <w:r w:rsidRPr="00F14150">
              <w:rPr>
                <w:rFonts w:ascii="Times New Roman" w:eastAsia="Times New Roman" w:hAnsi="Times New Roman" w:cs="Times New Roman"/>
                <w:b/>
                <w:sz w:val="24"/>
                <w:szCs w:val="24"/>
                <w:lang w:eastAsia="ru-RU"/>
              </w:rPr>
              <w:t>әсәрем</w:t>
            </w:r>
            <w:proofErr w:type="spellEnd"/>
            <w:r w:rsidRPr="00F14150">
              <w:rPr>
                <w:rFonts w:ascii="Times New Roman" w:eastAsia="Times New Roman" w:hAnsi="Times New Roman" w:cs="Times New Roman"/>
                <w:b/>
                <w:sz w:val="24"/>
                <w:szCs w:val="24"/>
                <w:lang w:eastAsia="ru-RU"/>
              </w:rPr>
              <w:t>”</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lastRenderedPageBreak/>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lastRenderedPageBreak/>
              <w:t>87</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Сүз төзелешен һәм ясалышын гомумиләштереп кабатлау</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bookmarkStart w:id="0" w:name="_GoBack"/>
            <w:bookmarkEnd w:id="0"/>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438"/>
          <w:jc w:val="center"/>
        </w:trPr>
        <w:tc>
          <w:tcPr>
            <w:tcW w:w="731" w:type="dxa"/>
            <w:gridSpan w:val="3"/>
          </w:tcPr>
          <w:p w:rsidR="00F14150" w:rsidRPr="00F14150" w:rsidRDefault="00F14150" w:rsidP="00F14150">
            <w:pPr>
              <w:spacing w:after="0"/>
              <w:jc w:val="center"/>
              <w:rPr>
                <w:rFonts w:ascii="Times New Roman" w:eastAsia="Times New Roman" w:hAnsi="Times New Roman" w:cs="Times New Roman"/>
                <w:bCs/>
                <w:sz w:val="24"/>
                <w:szCs w:val="24"/>
                <w:lang w:val="tt-RU" w:eastAsia="ru-RU"/>
              </w:rPr>
            </w:pPr>
          </w:p>
        </w:tc>
        <w:tc>
          <w:tcPr>
            <w:tcW w:w="5992" w:type="dxa"/>
          </w:tcPr>
          <w:p w:rsidR="00F14150" w:rsidRPr="00F14150" w:rsidRDefault="00F14150" w:rsidP="00F14150">
            <w:pPr>
              <w:spacing w:after="0"/>
              <w:jc w:val="center"/>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
                <w:sz w:val="24"/>
                <w:szCs w:val="24"/>
                <w:lang w:val="tt-RU" w:eastAsia="ru-RU"/>
              </w:rPr>
              <w:t>Ел буена үткәннәрне гомумиләштереп кабатлау ( 7 + 11 сәг)</w:t>
            </w:r>
          </w:p>
        </w:tc>
        <w:tc>
          <w:tcPr>
            <w:tcW w:w="540" w:type="dxa"/>
          </w:tcPr>
          <w:p w:rsidR="00F14150" w:rsidRPr="00F14150" w:rsidRDefault="00F14150" w:rsidP="00F14150">
            <w:pPr>
              <w:spacing w:after="0"/>
              <w:jc w:val="center"/>
              <w:rPr>
                <w:rFonts w:ascii="Times New Roman" w:eastAsia="Times New Roman" w:hAnsi="Times New Roman" w:cs="Times New Roman"/>
                <w:bCs/>
                <w:sz w:val="24"/>
                <w:szCs w:val="24"/>
                <w:lang w:val="tt-RU" w:eastAsia="ru-RU"/>
              </w:rPr>
            </w:pPr>
          </w:p>
        </w:tc>
        <w:tc>
          <w:tcPr>
            <w:tcW w:w="900" w:type="dxa"/>
          </w:tcPr>
          <w:p w:rsidR="00F14150" w:rsidRPr="00F14150" w:rsidRDefault="00F14150" w:rsidP="00F14150">
            <w:pPr>
              <w:spacing w:after="0"/>
              <w:jc w:val="center"/>
              <w:rPr>
                <w:rFonts w:ascii="Times New Roman" w:eastAsia="Times New Roman" w:hAnsi="Times New Roman" w:cs="Times New Roman"/>
                <w:bCs/>
                <w:sz w:val="24"/>
                <w:szCs w:val="24"/>
                <w:lang w:val="tt-RU" w:eastAsia="ru-RU"/>
              </w:rPr>
            </w:pPr>
          </w:p>
        </w:tc>
        <w:tc>
          <w:tcPr>
            <w:tcW w:w="900" w:type="dxa"/>
            <w:gridSpan w:val="2"/>
          </w:tcPr>
          <w:p w:rsidR="00F14150" w:rsidRPr="00F14150" w:rsidRDefault="00F14150" w:rsidP="00F14150">
            <w:pPr>
              <w:spacing w:after="0"/>
              <w:jc w:val="center"/>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center"/>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63"/>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88</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Мө</w:t>
            </w:r>
            <w:proofErr w:type="gramStart"/>
            <w:r w:rsidRPr="00F14150">
              <w:rPr>
                <w:rFonts w:ascii="Times New Roman" w:eastAsia="Times New Roman" w:hAnsi="Times New Roman" w:cs="Times New Roman"/>
                <w:bCs/>
                <w:sz w:val="24"/>
                <w:szCs w:val="24"/>
                <w:lang w:eastAsia="ru-RU"/>
              </w:rPr>
              <w:t>ст</w:t>
            </w:r>
            <w:proofErr w:type="gramEnd"/>
            <w:r w:rsidRPr="00F14150">
              <w:rPr>
                <w:rFonts w:ascii="Times New Roman" w:eastAsia="Times New Roman" w:hAnsi="Times New Roman" w:cs="Times New Roman"/>
                <w:bCs/>
                <w:sz w:val="24"/>
                <w:szCs w:val="24"/>
                <w:lang w:eastAsia="ru-RU"/>
              </w:rPr>
              <w:t>әкыйль</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эш</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11"/>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89</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Орфография, орфоэпия  </w:t>
            </w:r>
            <w:proofErr w:type="spellStart"/>
            <w:r w:rsidRPr="00F14150">
              <w:rPr>
                <w:rFonts w:ascii="Times New Roman" w:eastAsia="Times New Roman" w:hAnsi="Times New Roman" w:cs="Times New Roman"/>
                <w:bCs/>
                <w:sz w:val="24"/>
                <w:szCs w:val="24"/>
                <w:lang w:eastAsia="ru-RU"/>
              </w:rPr>
              <w:t>темасын</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кабатлау</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173"/>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90</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Лексикография </w:t>
            </w:r>
            <w:proofErr w:type="spellStart"/>
            <w:r w:rsidRPr="00F14150">
              <w:rPr>
                <w:rFonts w:ascii="Times New Roman" w:eastAsia="Times New Roman" w:hAnsi="Times New Roman" w:cs="Times New Roman"/>
                <w:bCs/>
                <w:sz w:val="24"/>
                <w:szCs w:val="24"/>
                <w:lang w:eastAsia="ru-RU"/>
              </w:rPr>
              <w:t>темасын</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кабатлау</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63"/>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9</w:t>
            </w:r>
            <w:r w:rsidRPr="00F14150">
              <w:rPr>
                <w:rFonts w:ascii="Times New Roman" w:eastAsia="Times New Roman" w:hAnsi="Times New Roman" w:cs="Times New Roman"/>
                <w:bCs/>
                <w:sz w:val="24"/>
                <w:szCs w:val="24"/>
                <w:lang w:val="tt-RU" w:eastAsia="ru-RU"/>
              </w:rPr>
              <w:t>1</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Фразеология </w:t>
            </w:r>
            <w:proofErr w:type="spellStart"/>
            <w:r w:rsidRPr="00F14150">
              <w:rPr>
                <w:rFonts w:ascii="Times New Roman" w:eastAsia="Times New Roman" w:hAnsi="Times New Roman" w:cs="Times New Roman"/>
                <w:bCs/>
                <w:sz w:val="24"/>
                <w:szCs w:val="24"/>
                <w:lang w:eastAsia="ru-RU"/>
              </w:rPr>
              <w:t>темасын</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кабатлау</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211"/>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9</w:t>
            </w:r>
            <w:r w:rsidRPr="00F14150">
              <w:rPr>
                <w:rFonts w:ascii="Times New Roman" w:eastAsia="Times New Roman" w:hAnsi="Times New Roman" w:cs="Times New Roman"/>
                <w:bCs/>
                <w:sz w:val="24"/>
                <w:szCs w:val="24"/>
                <w:lang w:val="tt-RU" w:eastAsia="ru-RU"/>
              </w:rPr>
              <w:t>2</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proofErr w:type="spellStart"/>
            <w:r w:rsidRPr="00F14150">
              <w:rPr>
                <w:rFonts w:ascii="Times New Roman" w:eastAsia="Times New Roman" w:hAnsi="Times New Roman" w:cs="Times New Roman"/>
                <w:bCs/>
                <w:sz w:val="24"/>
                <w:szCs w:val="24"/>
                <w:lang w:eastAsia="ru-RU"/>
              </w:rPr>
              <w:t>Фразеологик</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сүзлек</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белән</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эшләү</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187"/>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9</w:t>
            </w:r>
            <w:r w:rsidRPr="00F14150">
              <w:rPr>
                <w:rFonts w:ascii="Times New Roman" w:eastAsia="Times New Roman" w:hAnsi="Times New Roman" w:cs="Times New Roman"/>
                <w:bCs/>
                <w:sz w:val="24"/>
                <w:szCs w:val="24"/>
                <w:lang w:val="tt-RU" w:eastAsia="ru-RU"/>
              </w:rPr>
              <w:t>3</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Кабатлау дәрес</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9</w:t>
            </w:r>
            <w:r w:rsidRPr="00F14150">
              <w:rPr>
                <w:rFonts w:ascii="Times New Roman" w:eastAsia="Times New Roman" w:hAnsi="Times New Roman" w:cs="Times New Roman"/>
                <w:bCs/>
                <w:sz w:val="24"/>
                <w:szCs w:val="24"/>
                <w:lang w:val="tt-RU" w:eastAsia="ru-RU"/>
              </w:rPr>
              <w:t>4</w:t>
            </w:r>
          </w:p>
        </w:tc>
        <w:tc>
          <w:tcPr>
            <w:tcW w:w="6007" w:type="dxa"/>
            <w:gridSpan w:val="2"/>
          </w:tcPr>
          <w:p w:rsidR="00F14150" w:rsidRPr="00F14150" w:rsidRDefault="00F14150" w:rsidP="00F14150">
            <w:pPr>
              <w:spacing w:after="0"/>
              <w:jc w:val="both"/>
              <w:rPr>
                <w:rFonts w:ascii="Times New Roman" w:eastAsia="Times New Roman" w:hAnsi="Times New Roman" w:cs="Times New Roman"/>
                <w:b/>
                <w:sz w:val="24"/>
                <w:szCs w:val="24"/>
                <w:lang w:val="tt-RU" w:eastAsia="ru-RU"/>
              </w:rPr>
            </w:pPr>
            <w:r w:rsidRPr="00F14150">
              <w:rPr>
                <w:rFonts w:ascii="Times New Roman" w:eastAsia="Times New Roman" w:hAnsi="Times New Roman" w:cs="Times New Roman"/>
                <w:bCs/>
                <w:sz w:val="24"/>
                <w:szCs w:val="24"/>
                <w:lang w:eastAsia="ru-RU"/>
              </w:rPr>
              <w:t xml:space="preserve"> </w:t>
            </w:r>
            <w:r w:rsidRPr="00F14150">
              <w:rPr>
                <w:rFonts w:ascii="Times New Roman" w:eastAsia="Times New Roman" w:hAnsi="Times New Roman" w:cs="Times New Roman"/>
                <w:b/>
                <w:sz w:val="24"/>
                <w:szCs w:val="24"/>
                <w:lang w:eastAsia="ru-RU"/>
              </w:rPr>
              <w:t>Изложение (кон</w:t>
            </w:r>
            <w:r w:rsidRPr="00F14150">
              <w:rPr>
                <w:rFonts w:ascii="Times New Roman" w:eastAsia="Times New Roman" w:hAnsi="Times New Roman" w:cs="Times New Roman"/>
                <w:b/>
                <w:sz w:val="24"/>
                <w:szCs w:val="24"/>
                <w:lang w:eastAsia="ru-RU"/>
              </w:rPr>
              <w:softHyphen/>
              <w:t xml:space="preserve">троль) </w:t>
            </w:r>
          </w:p>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
                <w:sz w:val="24"/>
                <w:szCs w:val="24"/>
                <w:lang w:eastAsia="ru-RU"/>
              </w:rPr>
              <w:t>“</w:t>
            </w:r>
            <w:r w:rsidRPr="00F14150">
              <w:rPr>
                <w:rFonts w:ascii="Times New Roman" w:eastAsia="Times New Roman" w:hAnsi="Times New Roman" w:cs="Times New Roman"/>
                <w:b/>
                <w:sz w:val="24"/>
                <w:szCs w:val="24"/>
                <w:lang w:val="tt-RU" w:eastAsia="ru-RU"/>
              </w:rPr>
              <w:t>Сабан туе</w:t>
            </w:r>
            <w:r w:rsidRPr="00F14150">
              <w:rPr>
                <w:rFonts w:ascii="Times New Roman" w:eastAsia="Times New Roman" w:hAnsi="Times New Roman" w:cs="Times New Roman"/>
                <w:b/>
                <w:sz w:val="24"/>
                <w:szCs w:val="24"/>
                <w:lang w:eastAsia="ru-RU"/>
              </w:rPr>
              <w:t xml:space="preserve">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3"/>
          <w:wAfter w:w="49" w:type="dxa"/>
          <w:trHeight w:val="526"/>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eastAsia="ru-RU"/>
              </w:rPr>
              <w:t>9</w:t>
            </w:r>
            <w:r w:rsidRPr="00F14150">
              <w:rPr>
                <w:rFonts w:ascii="Times New Roman" w:eastAsia="Times New Roman" w:hAnsi="Times New Roman" w:cs="Times New Roman"/>
                <w:bCs/>
                <w:sz w:val="24"/>
                <w:szCs w:val="24"/>
                <w:lang w:val="tt-RU" w:eastAsia="ru-RU"/>
              </w:rPr>
              <w:t>5</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 xml:space="preserve">Хаталар өстендә эш. </w:t>
            </w:r>
          </w:p>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Күнегүләр эшләү</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00"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099"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2"/>
          <w:wAfter w:w="33" w:type="dxa"/>
          <w:trHeight w:hRule="exact" w:val="287"/>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96</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 xml:space="preserve">Фонетика </w:t>
            </w:r>
            <w:proofErr w:type="spellStart"/>
            <w:r w:rsidRPr="00F14150">
              <w:rPr>
                <w:rFonts w:ascii="Times New Roman" w:eastAsia="Times New Roman" w:hAnsi="Times New Roman" w:cs="Times New Roman"/>
                <w:bCs/>
                <w:sz w:val="24"/>
                <w:szCs w:val="24"/>
                <w:lang w:eastAsia="ru-RU"/>
              </w:rPr>
              <w:t>темасын</w:t>
            </w:r>
            <w:proofErr w:type="spellEnd"/>
            <w:r w:rsidRPr="00F14150">
              <w:rPr>
                <w:rFonts w:ascii="Times New Roman" w:eastAsia="Times New Roman" w:hAnsi="Times New Roman" w:cs="Times New Roman"/>
                <w:bCs/>
                <w:sz w:val="24"/>
                <w:szCs w:val="24"/>
                <w:lang w:eastAsia="ru-RU"/>
              </w:rPr>
              <w:t xml:space="preserve"> </w:t>
            </w:r>
            <w:proofErr w:type="spellStart"/>
            <w:r w:rsidRPr="00F14150">
              <w:rPr>
                <w:rFonts w:ascii="Times New Roman" w:eastAsia="Times New Roman" w:hAnsi="Times New Roman" w:cs="Times New Roman"/>
                <w:bCs/>
                <w:sz w:val="24"/>
                <w:szCs w:val="24"/>
                <w:lang w:eastAsia="ru-RU"/>
              </w:rPr>
              <w:t>кабатлау</w:t>
            </w:r>
            <w:proofErr w:type="spellEnd"/>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15" w:type="dxa"/>
            <w:gridSpan w:val="3"/>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100"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2"/>
          <w:wAfter w:w="33" w:type="dxa"/>
          <w:trHeight w:hRule="exact" w:val="292"/>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97</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 xml:space="preserve">Фонетика темасын кабатлау .                </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15" w:type="dxa"/>
            <w:gridSpan w:val="3"/>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100"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2"/>
          <w:wAfter w:w="33" w:type="dxa"/>
          <w:trHeight w:hRule="exact" w:val="550"/>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98</w:t>
            </w:r>
          </w:p>
        </w:tc>
        <w:tc>
          <w:tcPr>
            <w:tcW w:w="6007" w:type="dxa"/>
            <w:gridSpan w:val="2"/>
          </w:tcPr>
          <w:p w:rsidR="00F14150" w:rsidRPr="00F14150" w:rsidRDefault="00F14150" w:rsidP="00F14150">
            <w:pPr>
              <w:spacing w:after="0"/>
              <w:jc w:val="both"/>
              <w:rPr>
                <w:rFonts w:ascii="Times New Roman" w:eastAsia="Times New Roman" w:hAnsi="Times New Roman" w:cs="Times New Roman"/>
                <w:b/>
                <w:sz w:val="24"/>
                <w:szCs w:val="24"/>
                <w:lang w:val="tt-RU" w:eastAsia="ru-RU"/>
              </w:rPr>
            </w:pPr>
            <w:r w:rsidRPr="00F14150">
              <w:rPr>
                <w:rFonts w:ascii="Times New Roman" w:eastAsia="Times New Roman" w:hAnsi="Times New Roman" w:cs="Times New Roman"/>
                <w:b/>
                <w:sz w:val="24"/>
                <w:szCs w:val="24"/>
                <w:lang w:val="tt-RU" w:eastAsia="ru-RU"/>
              </w:rPr>
              <w:t>Фонетика темасын кабатлау</w:t>
            </w:r>
          </w:p>
          <w:p w:rsidR="00F14150" w:rsidRPr="00F14150" w:rsidRDefault="00F14150" w:rsidP="00F14150">
            <w:pPr>
              <w:spacing w:after="0"/>
              <w:jc w:val="both"/>
              <w:rPr>
                <w:rFonts w:ascii="Times New Roman" w:eastAsia="Times New Roman" w:hAnsi="Times New Roman" w:cs="Times New Roman"/>
                <w:b/>
                <w:sz w:val="24"/>
                <w:szCs w:val="24"/>
                <w:lang w:val="tt-RU" w:eastAsia="ru-RU"/>
              </w:rPr>
            </w:pPr>
          </w:p>
          <w:p w:rsidR="00F14150" w:rsidRPr="00F14150" w:rsidRDefault="00F14150" w:rsidP="00F14150">
            <w:pPr>
              <w:spacing w:after="0"/>
              <w:jc w:val="both"/>
              <w:rPr>
                <w:rFonts w:ascii="Times New Roman" w:eastAsia="Times New Roman" w:hAnsi="Times New Roman" w:cs="Times New Roman"/>
                <w:b/>
                <w:sz w:val="24"/>
                <w:szCs w:val="24"/>
                <w:lang w:val="tt-RU" w:eastAsia="ru-RU"/>
              </w:rPr>
            </w:pPr>
          </w:p>
          <w:p w:rsidR="00F14150" w:rsidRPr="00F14150" w:rsidRDefault="00F14150" w:rsidP="00F14150">
            <w:pPr>
              <w:spacing w:after="0"/>
              <w:jc w:val="both"/>
              <w:rPr>
                <w:rFonts w:ascii="Times New Roman" w:eastAsia="Times New Roman" w:hAnsi="Times New Roman" w:cs="Times New Roman"/>
                <w:b/>
                <w:sz w:val="24"/>
                <w:szCs w:val="24"/>
                <w:lang w:val="tt-RU" w:eastAsia="ru-RU"/>
              </w:rPr>
            </w:pPr>
          </w:p>
          <w:p w:rsidR="00F14150" w:rsidRPr="00F14150" w:rsidRDefault="00F14150" w:rsidP="00F14150">
            <w:pPr>
              <w:spacing w:after="0"/>
              <w:jc w:val="both"/>
              <w:rPr>
                <w:rFonts w:ascii="Times New Roman" w:eastAsia="Times New Roman" w:hAnsi="Times New Roman" w:cs="Times New Roman"/>
                <w:b/>
                <w:sz w:val="24"/>
                <w:szCs w:val="24"/>
                <w:lang w:val="tt-RU" w:eastAsia="ru-RU"/>
              </w:rPr>
            </w:pPr>
            <w:r w:rsidRPr="00F14150">
              <w:rPr>
                <w:rFonts w:ascii="Times New Roman" w:eastAsia="Times New Roman" w:hAnsi="Times New Roman" w:cs="Times New Roman"/>
                <w:b/>
                <w:sz w:val="24"/>
                <w:szCs w:val="24"/>
                <w:lang w:val="tt-RU" w:eastAsia="ru-RU"/>
              </w:rPr>
              <w:t>тормыш»</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1</w:t>
            </w:r>
          </w:p>
        </w:tc>
        <w:tc>
          <w:tcPr>
            <w:tcW w:w="900" w:type="dxa"/>
          </w:tcPr>
          <w:p w:rsidR="00F14150" w:rsidRPr="00F14150" w:rsidRDefault="00F14150" w:rsidP="00F14150">
            <w:pPr>
              <w:spacing w:after="0"/>
              <w:rPr>
                <w:rFonts w:ascii="Times New Roman" w:eastAsia="Times New Roman" w:hAnsi="Times New Roman" w:cs="Times New Roman"/>
                <w:sz w:val="24"/>
                <w:szCs w:val="24"/>
                <w:lang w:val="tt-RU" w:eastAsia="ru-RU"/>
              </w:rPr>
            </w:pPr>
          </w:p>
        </w:tc>
        <w:tc>
          <w:tcPr>
            <w:tcW w:w="915" w:type="dxa"/>
            <w:gridSpan w:val="3"/>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100"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2"/>
          <w:wAfter w:w="33" w:type="dxa"/>
          <w:trHeight w:hRule="exact" w:val="275"/>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99</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Хаталар өстендә эш.</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1</w:t>
            </w:r>
          </w:p>
        </w:tc>
        <w:tc>
          <w:tcPr>
            <w:tcW w:w="900" w:type="dxa"/>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915" w:type="dxa"/>
            <w:gridSpan w:val="3"/>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100"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2"/>
          <w:wAfter w:w="33" w:type="dxa"/>
          <w:trHeight w:hRule="exact" w:val="293"/>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100</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val="tt-RU" w:eastAsia="ru-RU"/>
              </w:rPr>
              <w:t>Контрол</w:t>
            </w:r>
            <w:r w:rsidRPr="00F14150">
              <w:rPr>
                <w:rFonts w:ascii="Times New Roman" w:eastAsia="Times New Roman" w:hAnsi="Times New Roman" w:cs="Times New Roman"/>
                <w:bCs/>
                <w:sz w:val="24"/>
                <w:szCs w:val="24"/>
                <w:lang w:eastAsia="ru-RU"/>
              </w:rPr>
              <w:t>ь диктант.</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915" w:type="dxa"/>
            <w:gridSpan w:val="3"/>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100"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2"/>
          <w:wAfter w:w="33" w:type="dxa"/>
          <w:trHeight w:hRule="exact" w:val="283"/>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101</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Кушымчалар төрен кабатлау.Хаталар өстендә эш</w:t>
            </w:r>
          </w:p>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лар</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915" w:type="dxa"/>
            <w:gridSpan w:val="3"/>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100"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4"/>
          <w:wAfter w:w="63" w:type="dxa"/>
          <w:trHeight w:hRule="exact" w:val="274"/>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102</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Кабатлау дәресе</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885"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p>
        </w:tc>
        <w:tc>
          <w:tcPr>
            <w:tcW w:w="3100" w:type="dxa"/>
            <w:gridSpan w:val="4"/>
          </w:tcPr>
          <w:p w:rsidR="00F14150" w:rsidRPr="00F14150" w:rsidRDefault="00F14150" w:rsidP="00F14150">
            <w:pPr>
              <w:spacing w:after="0"/>
              <w:jc w:val="both"/>
              <w:rPr>
                <w:rFonts w:ascii="Times New Roman" w:eastAsia="Times New Roman" w:hAnsi="Times New Roman" w:cs="Times New Roman"/>
                <w:bCs/>
                <w:sz w:val="24"/>
                <w:szCs w:val="24"/>
                <w:lang w:eastAsia="ru-RU"/>
              </w:rPr>
            </w:pPr>
          </w:p>
        </w:tc>
      </w:tr>
      <w:tr w:rsidR="00F14150" w:rsidRPr="00F14150" w:rsidTr="00F14150">
        <w:trPr>
          <w:gridAfter w:val="4"/>
          <w:wAfter w:w="63" w:type="dxa"/>
          <w:trHeight w:hRule="exact" w:val="277"/>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103</w:t>
            </w:r>
          </w:p>
        </w:tc>
        <w:tc>
          <w:tcPr>
            <w:tcW w:w="6007" w:type="dxa"/>
            <w:gridSpan w:val="2"/>
          </w:tcPr>
          <w:p w:rsidR="00F14150" w:rsidRPr="00F14150" w:rsidRDefault="00F14150" w:rsidP="00F14150">
            <w:pPr>
              <w:spacing w:after="0"/>
              <w:jc w:val="both"/>
              <w:rPr>
                <w:rFonts w:ascii="Times New Roman" w:eastAsia="Times New Roman" w:hAnsi="Times New Roman" w:cs="Times New Roman"/>
                <w:b/>
                <w:sz w:val="24"/>
                <w:szCs w:val="24"/>
                <w:lang w:eastAsia="ru-RU"/>
              </w:rPr>
            </w:pPr>
            <w:r w:rsidRPr="00F14150">
              <w:rPr>
                <w:rFonts w:ascii="Times New Roman" w:eastAsia="Times New Roman" w:hAnsi="Times New Roman" w:cs="Times New Roman"/>
                <w:b/>
                <w:sz w:val="24"/>
                <w:szCs w:val="24"/>
                <w:lang w:eastAsia="ru-RU"/>
              </w:rPr>
              <w:t>Сочинение “</w:t>
            </w:r>
            <w:proofErr w:type="spellStart"/>
            <w:r w:rsidRPr="00F14150">
              <w:rPr>
                <w:rFonts w:ascii="Times New Roman" w:eastAsia="Times New Roman" w:hAnsi="Times New Roman" w:cs="Times New Roman"/>
                <w:b/>
                <w:sz w:val="24"/>
                <w:szCs w:val="24"/>
                <w:lang w:eastAsia="ru-RU"/>
              </w:rPr>
              <w:t>Күңелле</w:t>
            </w:r>
            <w:proofErr w:type="spellEnd"/>
            <w:r w:rsidRPr="00F14150">
              <w:rPr>
                <w:rFonts w:ascii="Times New Roman" w:eastAsia="Times New Roman" w:hAnsi="Times New Roman" w:cs="Times New Roman"/>
                <w:b/>
                <w:sz w:val="24"/>
                <w:szCs w:val="24"/>
                <w:lang w:eastAsia="ru-RU"/>
              </w:rPr>
              <w:t xml:space="preserve"> </w:t>
            </w:r>
            <w:proofErr w:type="spellStart"/>
            <w:r w:rsidRPr="00F14150">
              <w:rPr>
                <w:rFonts w:ascii="Times New Roman" w:eastAsia="Times New Roman" w:hAnsi="Times New Roman" w:cs="Times New Roman"/>
                <w:b/>
                <w:sz w:val="24"/>
                <w:szCs w:val="24"/>
                <w:lang w:eastAsia="ru-RU"/>
              </w:rPr>
              <w:t>җәй</w:t>
            </w:r>
            <w:proofErr w:type="spellEnd"/>
            <w:r w:rsidRPr="00F14150">
              <w:rPr>
                <w:rFonts w:ascii="Times New Roman" w:eastAsia="Times New Roman" w:hAnsi="Times New Roman" w:cs="Times New Roman"/>
                <w:b/>
                <w:sz w:val="24"/>
                <w:szCs w:val="24"/>
                <w:lang w:val="tt-RU" w:eastAsia="ru-RU"/>
              </w:rPr>
              <w:t xml:space="preserve">” </w:t>
            </w:r>
            <w:r w:rsidRPr="00F14150">
              <w:rPr>
                <w:rFonts w:ascii="Times New Roman" w:eastAsia="Times New Roman" w:hAnsi="Times New Roman" w:cs="Times New Roman"/>
                <w:b/>
                <w:sz w:val="24"/>
                <w:szCs w:val="24"/>
                <w:lang w:eastAsia="ru-RU"/>
              </w:rPr>
              <w:t xml:space="preserve">(сочинение </w:t>
            </w:r>
            <w:proofErr w:type="spellStart"/>
            <w:r w:rsidRPr="00F14150">
              <w:rPr>
                <w:rFonts w:ascii="Times New Roman" w:eastAsia="Times New Roman" w:hAnsi="Times New Roman" w:cs="Times New Roman"/>
                <w:b/>
                <w:sz w:val="24"/>
                <w:szCs w:val="24"/>
                <w:lang w:eastAsia="ru-RU"/>
              </w:rPr>
              <w:t>язу</w:t>
            </w:r>
            <w:proofErr w:type="spellEnd"/>
            <w:r w:rsidRPr="00F14150">
              <w:rPr>
                <w:rFonts w:ascii="Times New Roman" w:eastAsia="Times New Roman" w:hAnsi="Times New Roman" w:cs="Times New Roman"/>
                <w:b/>
                <w:sz w:val="24"/>
                <w:szCs w:val="24"/>
                <w:lang w:eastAsia="ru-RU"/>
              </w:rPr>
              <w:t>)</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885" w:type="dxa"/>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100"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4"/>
          <w:wAfter w:w="63" w:type="dxa"/>
          <w:trHeight w:hRule="exact" w:val="281"/>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104</w:t>
            </w: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r w:rsidRPr="00F14150">
              <w:rPr>
                <w:rFonts w:ascii="Times New Roman" w:eastAsia="Times New Roman" w:hAnsi="Times New Roman" w:cs="Times New Roman"/>
                <w:bCs/>
                <w:sz w:val="24"/>
                <w:szCs w:val="24"/>
                <w:lang w:val="tt-RU" w:eastAsia="ru-RU"/>
              </w:rPr>
              <w:t>Кабатлау дәресе</w:t>
            </w: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eastAsia="ru-RU"/>
              </w:rPr>
            </w:pPr>
            <w:r w:rsidRPr="00F14150">
              <w:rPr>
                <w:rFonts w:ascii="Times New Roman" w:eastAsia="Times New Roman" w:hAnsi="Times New Roman" w:cs="Times New Roman"/>
                <w:bCs/>
                <w:sz w:val="24"/>
                <w:szCs w:val="24"/>
                <w:lang w:eastAsia="ru-RU"/>
              </w:rPr>
              <w:t>1</w:t>
            </w:r>
          </w:p>
        </w:tc>
        <w:tc>
          <w:tcPr>
            <w:tcW w:w="900" w:type="dxa"/>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885" w:type="dxa"/>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100"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r w:rsidR="00F14150" w:rsidRPr="00F14150" w:rsidTr="00F14150">
        <w:trPr>
          <w:gridAfter w:val="4"/>
          <w:wAfter w:w="63" w:type="dxa"/>
          <w:trHeight w:hRule="exact" w:val="285"/>
          <w:jc w:val="center"/>
        </w:trPr>
        <w:tc>
          <w:tcPr>
            <w:tcW w:w="716"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6007" w:type="dxa"/>
            <w:gridSpan w:val="2"/>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540" w:type="dxa"/>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900" w:type="dxa"/>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885" w:type="dxa"/>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c>
          <w:tcPr>
            <w:tcW w:w="3100" w:type="dxa"/>
            <w:gridSpan w:val="4"/>
          </w:tcPr>
          <w:p w:rsidR="00F14150" w:rsidRPr="00F14150" w:rsidRDefault="00F14150" w:rsidP="00F14150">
            <w:pPr>
              <w:spacing w:after="0"/>
              <w:jc w:val="both"/>
              <w:rPr>
                <w:rFonts w:ascii="Times New Roman" w:eastAsia="Times New Roman" w:hAnsi="Times New Roman" w:cs="Times New Roman"/>
                <w:bCs/>
                <w:sz w:val="24"/>
                <w:szCs w:val="24"/>
                <w:lang w:val="tt-RU" w:eastAsia="ru-RU"/>
              </w:rPr>
            </w:pPr>
          </w:p>
        </w:tc>
      </w:tr>
    </w:tbl>
    <w:p w:rsidR="00F14150" w:rsidRPr="00F14150" w:rsidRDefault="00F14150" w:rsidP="00F14150">
      <w:pPr>
        <w:spacing w:after="0"/>
        <w:jc w:val="center"/>
        <w:rPr>
          <w:rFonts w:ascii="Times New Roman" w:eastAsia="Times New Roman" w:hAnsi="Times New Roman" w:cs="Times New Roman"/>
          <w:b/>
          <w:bCs/>
          <w:sz w:val="24"/>
          <w:szCs w:val="24"/>
          <w:lang w:val="tt-RU" w:eastAsia="ru-RU"/>
        </w:rPr>
      </w:pPr>
    </w:p>
    <w:p w:rsidR="00F14150" w:rsidRPr="00F14150" w:rsidRDefault="00F14150" w:rsidP="00F14150">
      <w:pPr>
        <w:jc w:val="center"/>
        <w:rPr>
          <w:rFonts w:ascii="Times New Roman" w:eastAsia="Times New Roman" w:hAnsi="Times New Roman" w:cs="Times New Roman"/>
          <w:b/>
          <w:bCs/>
          <w:sz w:val="24"/>
          <w:szCs w:val="24"/>
          <w:lang w:val="tt-RU" w:eastAsia="ru-RU"/>
        </w:rPr>
      </w:pPr>
    </w:p>
    <w:p w:rsidR="00F14150" w:rsidRPr="00F14150" w:rsidRDefault="00F14150" w:rsidP="00F14150">
      <w:pPr>
        <w:jc w:val="center"/>
        <w:rPr>
          <w:rFonts w:ascii="Times New Roman" w:eastAsia="Times New Roman" w:hAnsi="Times New Roman" w:cs="Times New Roman"/>
          <w:b/>
          <w:bCs/>
          <w:sz w:val="24"/>
          <w:szCs w:val="24"/>
          <w:lang w:val="tt-RU" w:eastAsia="ru-RU"/>
        </w:rPr>
      </w:pPr>
    </w:p>
    <w:p w:rsidR="00F14150" w:rsidRPr="00F14150" w:rsidRDefault="00F14150" w:rsidP="00F14150">
      <w:pPr>
        <w:jc w:val="center"/>
        <w:rPr>
          <w:rFonts w:ascii="Times New Roman" w:eastAsia="Times New Roman" w:hAnsi="Times New Roman" w:cs="Times New Roman"/>
          <w:b/>
          <w:bCs/>
          <w:sz w:val="24"/>
          <w:szCs w:val="24"/>
          <w:lang w:val="tt-RU" w:eastAsia="ru-RU"/>
        </w:rPr>
      </w:pPr>
    </w:p>
    <w:p w:rsidR="00F14150" w:rsidRPr="00F14150" w:rsidRDefault="00F14150" w:rsidP="00F14150">
      <w:pPr>
        <w:jc w:val="center"/>
        <w:rPr>
          <w:rFonts w:ascii="Times New Roman" w:eastAsia="Times New Roman" w:hAnsi="Times New Roman" w:cs="Times New Roman"/>
          <w:b/>
          <w:bCs/>
          <w:sz w:val="24"/>
          <w:szCs w:val="24"/>
          <w:lang w:val="tt-RU" w:eastAsia="ru-RU"/>
        </w:rPr>
      </w:pPr>
    </w:p>
    <w:p w:rsidR="00F14150" w:rsidRPr="00F14150" w:rsidRDefault="00F14150" w:rsidP="00F14150">
      <w:pPr>
        <w:jc w:val="center"/>
        <w:rPr>
          <w:rFonts w:ascii="Times New Roman" w:eastAsia="Times New Roman" w:hAnsi="Times New Roman" w:cs="Times New Roman"/>
          <w:b/>
          <w:bCs/>
          <w:sz w:val="24"/>
          <w:szCs w:val="24"/>
          <w:lang w:val="tt-RU" w:eastAsia="ru-RU"/>
        </w:rPr>
      </w:pPr>
      <w:r w:rsidRPr="00F14150">
        <w:rPr>
          <w:rFonts w:ascii="Times New Roman" w:eastAsia="Times New Roman" w:hAnsi="Times New Roman" w:cs="Times New Roman"/>
          <w:b/>
          <w:bCs/>
          <w:sz w:val="24"/>
          <w:szCs w:val="24"/>
          <w:lang w:val="tt-RU" w:eastAsia="ru-RU"/>
        </w:rPr>
        <w:lastRenderedPageBreak/>
        <w:t>Укыту-методик комплексы:</w:t>
      </w:r>
    </w:p>
    <w:p w:rsidR="00F14150" w:rsidRPr="00F14150" w:rsidRDefault="00F14150" w:rsidP="00F14150">
      <w:pP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 1. Татар теле: Рус телендә урта гомуми белем бирүче мәкт. 5 нче сыйныфы өчен дәреслек / Ф.Ф.Харисов, Ч.М.Харисова .- Казан: Мәгариф,  2009.</w:t>
      </w:r>
    </w:p>
    <w:p w:rsidR="00F14150" w:rsidRPr="00F14150" w:rsidRDefault="00F14150" w:rsidP="00F14150">
      <w:pP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 2. Рахман Р. Һәр сыйныфта – сочинение. – Казан: “Раннур” нәшр., 2003.</w:t>
      </w:r>
    </w:p>
    <w:p w:rsidR="00F14150" w:rsidRPr="00F14150" w:rsidRDefault="00F14150" w:rsidP="00F14150">
      <w:pP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 3.Татар телендә тыныш билгеләре: Белешмә/ Ф.С.Сафиуллина, С.М. Ибраһимов. – Казан: Мәгариф, 2004.</w:t>
      </w:r>
    </w:p>
    <w:p w:rsidR="00F14150" w:rsidRPr="00F14150" w:rsidRDefault="00F14150" w:rsidP="00F14150">
      <w:pP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 4.  Галимов И.Р. Мавыктыргыч лексикология: Татар урта гомуми белем мәктәпләре өчен уку ярдәмлеге. – Казан: Мәгариф, 2001.</w:t>
      </w:r>
    </w:p>
    <w:p w:rsidR="00F14150" w:rsidRPr="00F14150" w:rsidRDefault="00F14150" w:rsidP="00F14150">
      <w:pP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 5.   Нигъмәтуллина Р.Р. Татар теле өйрәнүчеләргә. Кагыйдәләр һәм күнегүләр: Рус телендә белем бирүче мәктәпләр өчен уку ярдәмлеге. – Казан:    Мәгариф, 2005.</w:t>
      </w:r>
    </w:p>
    <w:p w:rsidR="00F14150" w:rsidRPr="00F14150" w:rsidRDefault="00F14150" w:rsidP="00F14150">
      <w:pP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6. Ф.С. Вәлиева, Г.Ф. Саттаров Урта мәктәп һәм гимназияләрдә татар телен укыту методикасы. – Казан: “Раннур”, 2000.</w:t>
      </w:r>
    </w:p>
    <w:p w:rsidR="00F14150" w:rsidRPr="00F14150" w:rsidRDefault="00F14150" w:rsidP="00F14150">
      <w:pP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7. Гыймадиева Н.С., Баһавиева Р.Ә. Кон</w:t>
      </w:r>
      <w:proofErr w:type="spellStart"/>
      <w:r w:rsidRPr="00F14150">
        <w:rPr>
          <w:rFonts w:ascii="Times New Roman" w:eastAsia="Times New Roman" w:hAnsi="Times New Roman" w:cs="Times New Roman"/>
          <w:sz w:val="24"/>
          <w:szCs w:val="24"/>
          <w:lang w:eastAsia="ru-RU"/>
        </w:rPr>
        <w:t>троль</w:t>
      </w:r>
      <w:proofErr w:type="spellEnd"/>
      <w:r w:rsidRPr="00F14150">
        <w:rPr>
          <w:rFonts w:ascii="Times New Roman" w:eastAsia="Times New Roman" w:hAnsi="Times New Roman" w:cs="Times New Roman"/>
          <w:sz w:val="24"/>
          <w:szCs w:val="24"/>
          <w:lang w:eastAsia="ru-RU"/>
        </w:rPr>
        <w:t xml:space="preserve"> </w:t>
      </w:r>
      <w:proofErr w:type="spellStart"/>
      <w:r w:rsidRPr="00F14150">
        <w:rPr>
          <w:rFonts w:ascii="Times New Roman" w:eastAsia="Times New Roman" w:hAnsi="Times New Roman" w:cs="Times New Roman"/>
          <w:sz w:val="24"/>
          <w:szCs w:val="24"/>
          <w:lang w:eastAsia="ru-RU"/>
        </w:rPr>
        <w:t>диктантлар</w:t>
      </w:r>
      <w:proofErr w:type="spellEnd"/>
      <w:r w:rsidRPr="00F14150">
        <w:rPr>
          <w:rFonts w:ascii="Times New Roman" w:eastAsia="Times New Roman" w:hAnsi="Times New Roman" w:cs="Times New Roman"/>
          <w:sz w:val="24"/>
          <w:szCs w:val="24"/>
          <w:lang w:val="tt-RU" w:eastAsia="ru-RU"/>
        </w:rPr>
        <w:t xml:space="preserve"> һәм</w:t>
      </w:r>
      <w:r w:rsidRPr="00F14150">
        <w:rPr>
          <w:rFonts w:ascii="Times New Roman" w:eastAsia="Times New Roman" w:hAnsi="Times New Roman" w:cs="Times New Roman"/>
          <w:sz w:val="24"/>
          <w:szCs w:val="24"/>
          <w:lang w:eastAsia="ru-RU"/>
        </w:rPr>
        <w:t xml:space="preserve"> </w:t>
      </w:r>
      <w:proofErr w:type="spellStart"/>
      <w:r w:rsidRPr="00F14150">
        <w:rPr>
          <w:rFonts w:ascii="Times New Roman" w:eastAsia="Times New Roman" w:hAnsi="Times New Roman" w:cs="Times New Roman"/>
          <w:sz w:val="24"/>
          <w:szCs w:val="24"/>
          <w:lang w:eastAsia="ru-RU"/>
        </w:rPr>
        <w:t>изложениел</w:t>
      </w:r>
      <w:proofErr w:type="spellEnd"/>
      <w:r w:rsidRPr="00F14150">
        <w:rPr>
          <w:rFonts w:ascii="Times New Roman" w:eastAsia="Times New Roman" w:hAnsi="Times New Roman" w:cs="Times New Roman"/>
          <w:sz w:val="24"/>
          <w:szCs w:val="24"/>
          <w:lang w:val="tt-RU" w:eastAsia="ru-RU"/>
        </w:rPr>
        <w:t>әр. Татар һәм рус мәктәпләре өчен. Каза:”Яңалиф”, 2006.</w:t>
      </w:r>
    </w:p>
    <w:p w:rsidR="00F14150" w:rsidRPr="00F14150" w:rsidRDefault="00F14150" w:rsidP="00F14150">
      <w:pP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8. Абдрәхимова Я.Х. Татар теленнән бәйләнешле сөйләм телен үстерү дәресләре: Укытучылар өчен кулланма. – Казан6 мәгариф, 2003.</w:t>
      </w:r>
    </w:p>
    <w:p w:rsidR="00F14150" w:rsidRPr="00F14150" w:rsidRDefault="00F14150" w:rsidP="00F14150">
      <w:pP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9.  Татар теленнән 222 тест. – Казан: “Яңалиф”, 2005.</w:t>
      </w:r>
    </w:p>
    <w:p w:rsidR="00F14150" w:rsidRPr="00F14150" w:rsidRDefault="00F14150" w:rsidP="00F14150">
      <w:pP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10.  Х.Сәлим Татар фонетикасы һәм лексикологиясе. – Алабуга, 2003.</w:t>
      </w:r>
    </w:p>
    <w:p w:rsidR="00F14150" w:rsidRPr="00F14150" w:rsidRDefault="00F14150" w:rsidP="00F14150">
      <w:pP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11.Шакирҗанова Ә.Б. Татар теле орфографиясенең кыен очраклары һәм укучыларның грамоталылыгын күтәрү юллары. Методик кулланма. –Казан: РИЦ “Школа”, 2009.</w:t>
      </w:r>
    </w:p>
    <w:p w:rsidR="00F14150" w:rsidRPr="00F14150" w:rsidRDefault="00F14150" w:rsidP="00F14150">
      <w:pPr>
        <w:rPr>
          <w:rFonts w:ascii="Times New Roman" w:eastAsia="Times New Roman" w:hAnsi="Times New Roman" w:cs="Times New Roman"/>
          <w:sz w:val="24"/>
          <w:szCs w:val="24"/>
          <w:lang w:val="tt-RU" w:eastAsia="ru-RU"/>
        </w:rPr>
        <w:sectPr w:rsidR="00F14150" w:rsidRPr="00F14150" w:rsidSect="00985897">
          <w:footerReference w:type="even" r:id="rId6"/>
          <w:footerReference w:type="default" r:id="rId7"/>
          <w:pgSz w:w="16838" w:h="11906" w:orient="landscape"/>
          <w:pgMar w:top="284" w:right="567" w:bottom="0" w:left="567" w:header="709" w:footer="709" w:gutter="0"/>
          <w:cols w:space="708"/>
          <w:titlePg/>
          <w:docGrid w:linePitch="360"/>
        </w:sectPr>
      </w:pPr>
      <w:r w:rsidRPr="00F14150">
        <w:rPr>
          <w:rFonts w:ascii="Times New Roman" w:eastAsia="Times New Roman" w:hAnsi="Times New Roman" w:cs="Times New Roman"/>
          <w:sz w:val="24"/>
          <w:szCs w:val="24"/>
          <w:lang w:val="tt-RU" w:eastAsia="ru-RU"/>
        </w:rPr>
        <w:t>12. Рус телендә (тулы)  гомуми белем бирү мәктәпләре өчен татар теле һәм әдәбиятыннан үрнәк программалар: (1-11 нче с-лар\ басма өчен Ч.М.Харисова, К.С.Фәтхуллова, З.Н.Хәбибуллина җаваплы.- казан:Татар.кит.нәшр., 2011.</w:t>
      </w:r>
    </w:p>
    <w:p w:rsidR="00F14150" w:rsidRPr="00F14150" w:rsidRDefault="00F14150" w:rsidP="00F14150">
      <w:pPr>
        <w:spacing w:after="0" w:line="240" w:lineRule="auto"/>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lastRenderedPageBreak/>
        <w:t>Язма эшләр</w:t>
      </w:r>
    </w:p>
    <w:p w:rsidR="00F14150" w:rsidRPr="00F14150" w:rsidRDefault="00F14150" w:rsidP="00F14150">
      <w:pPr>
        <w:spacing w:after="0" w:line="240" w:lineRule="auto"/>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Диктант</w:t>
      </w:r>
    </w:p>
    <w:p w:rsidR="00F14150" w:rsidRPr="00F14150" w:rsidRDefault="00F14150" w:rsidP="00F14150">
      <w:pPr>
        <w:spacing w:after="0" w:line="240" w:lineRule="auto"/>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Сөйкемле  песи </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Безгә аклы-сарылы песи баласы ияләште. Үзебезнең бер песиебез бар иде инде. Ул үзе ап-ак, маңгаенда кара тап бар. без аны акыллы булганы өчен яратабыз. Ул үзе бик шаян булса да, ашамлыкка тими. Күршеләргә дә кереп йөрми. Песиебезне мактаганда, мине дә мактыйлар. Аны Гөлкәй шулай өйрәткән инде диләр. (47сүз) (Ә.Бикчәнтәева)</w:t>
      </w:r>
    </w:p>
    <w:p w:rsidR="00F14150" w:rsidRPr="00F14150" w:rsidRDefault="00F14150" w:rsidP="00F14150">
      <w:pPr>
        <w:spacing w:after="0" w:line="240" w:lineRule="auto"/>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Көзге урман </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Көзге урман сукмагына сары яфраклардан алтынсу җәймә түшәлгән. Ә ап-ак каен кызлары иҗнәренә сап-сары ефәк шәлләрен ябынган.</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Ниндидер горурлык та, назлылык та, моңсулык та бар каеннарда. Бераз гына җил исеп куйдымы, бу гүзәлләр тагын җанлана. Яфракларының шыбырдашуында ниндидер таныш моң ишетәсең. </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Яфракларын җилгә бирмәс өчен, әнә ничек тартыша ул ак каен. Ә сары яфраклар еракка очарга әзерләнгән кошлар артыннан калмаска тырыша, салмак кына бөтерелеп төшәләр. Мәңгегә кузгалмаска яталар.</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Ә яз җиткәч, ботакта тагын нәни бөреләр күренер, яҗа яфраклар дөнья күрер. Табигать шулай инде, мәңге үзгәреш, мәңге яңарыш кичерә ул. Алтын яфраклар һаман коела да коела. Җиргә сап-сары кар явамыни. Елның бувакыты әнә шулай табигатьнең татлы йокыга әзерләнгән чагын хәтерләтә. (Х. Фәйхиевтән) (110 сүз)</w:t>
      </w:r>
    </w:p>
    <w:p w:rsidR="00F14150" w:rsidRPr="00F14150" w:rsidRDefault="00F14150" w:rsidP="00F14150">
      <w:pPr>
        <w:spacing w:after="0" w:line="240" w:lineRule="auto"/>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Кар ява </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Таңнан башланган кар туктамады, яуды да яуды. Җир йөзе ап-ак кар белән капланды. Киң яланнар, биек таулар, урманнар, болыннар- һәммәсе карның үзенә бер яңа матурлыгы белән түшәлеп агардылар. Агачларның ботаклары, үз авырлыкларын үзләре күтәрә алмыйча, түбәнгә таба салына башладылар. Зур елгалар әллә кая, төпкә- боз астына качтылар. Юллар, сукмаклар югалдылар. Өйләрнең, абзарларның, ындырларга тезелгән кибәннәрнең түбәләре- һәммсе карга күмелделәр. (59 сүз) (Г.Ибраһимов)</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Бирем.</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1. Тексттан сыйфатларны табарга.</w:t>
      </w:r>
    </w:p>
    <w:p w:rsidR="00F14150" w:rsidRPr="00F14150" w:rsidRDefault="00F14150" w:rsidP="00F14150">
      <w:pPr>
        <w:spacing w:after="0" w:line="240" w:lineRule="auto"/>
        <w:jc w:val="both"/>
        <w:rPr>
          <w:rFonts w:ascii="Times New Roman" w:eastAsia="Times New Roman" w:hAnsi="Times New Roman" w:cs="Times New Roman"/>
          <w:sz w:val="24"/>
          <w:szCs w:val="24"/>
          <w:lang w:eastAsia="ru-RU"/>
        </w:rPr>
      </w:pPr>
      <w:r w:rsidRPr="00F14150">
        <w:rPr>
          <w:rFonts w:ascii="Times New Roman" w:eastAsia="Times New Roman" w:hAnsi="Times New Roman" w:cs="Times New Roman"/>
          <w:sz w:val="24"/>
          <w:szCs w:val="24"/>
          <w:lang w:val="tt-RU" w:eastAsia="ru-RU"/>
        </w:rPr>
        <w:t>2. а) борын ассимиля</w:t>
      </w:r>
      <w:proofErr w:type="spellStart"/>
      <w:r w:rsidRPr="00F14150">
        <w:rPr>
          <w:rFonts w:ascii="Times New Roman" w:eastAsia="Times New Roman" w:hAnsi="Times New Roman" w:cs="Times New Roman"/>
          <w:sz w:val="24"/>
          <w:szCs w:val="24"/>
          <w:lang w:eastAsia="ru-RU"/>
        </w:rPr>
        <w:t>циясе</w:t>
      </w:r>
      <w:proofErr w:type="spellEnd"/>
    </w:p>
    <w:p w:rsidR="00F14150" w:rsidRPr="00F14150" w:rsidRDefault="00F14150" w:rsidP="00F14150">
      <w:pPr>
        <w:spacing w:after="0" w:line="240" w:lineRule="auto"/>
        <w:jc w:val="both"/>
        <w:rPr>
          <w:rFonts w:ascii="Times New Roman" w:eastAsia="Times New Roman" w:hAnsi="Times New Roman" w:cs="Times New Roman"/>
          <w:sz w:val="24"/>
          <w:szCs w:val="24"/>
          <w:lang w:eastAsia="ru-RU"/>
        </w:rPr>
      </w:pPr>
      <w:r w:rsidRPr="00F14150">
        <w:rPr>
          <w:rFonts w:ascii="Times New Roman" w:eastAsia="Times New Roman" w:hAnsi="Times New Roman" w:cs="Times New Roman"/>
          <w:sz w:val="24"/>
          <w:szCs w:val="24"/>
          <w:lang w:eastAsia="ru-RU"/>
        </w:rPr>
        <w:t xml:space="preserve">    б) </w:t>
      </w:r>
      <w:proofErr w:type="spellStart"/>
      <w:r w:rsidRPr="00F14150">
        <w:rPr>
          <w:rFonts w:ascii="Times New Roman" w:eastAsia="Times New Roman" w:hAnsi="Times New Roman" w:cs="Times New Roman"/>
          <w:sz w:val="24"/>
          <w:szCs w:val="24"/>
          <w:lang w:eastAsia="ru-RU"/>
        </w:rPr>
        <w:t>ирен</w:t>
      </w:r>
      <w:proofErr w:type="spellEnd"/>
      <w:r w:rsidRPr="00F14150">
        <w:rPr>
          <w:rFonts w:ascii="Times New Roman" w:eastAsia="Times New Roman" w:hAnsi="Times New Roman" w:cs="Times New Roman"/>
          <w:sz w:val="24"/>
          <w:szCs w:val="24"/>
          <w:lang w:eastAsia="ru-RU"/>
        </w:rPr>
        <w:t xml:space="preserve"> </w:t>
      </w:r>
      <w:proofErr w:type="spellStart"/>
      <w:r w:rsidRPr="00F14150">
        <w:rPr>
          <w:rFonts w:ascii="Times New Roman" w:eastAsia="Times New Roman" w:hAnsi="Times New Roman" w:cs="Times New Roman"/>
          <w:sz w:val="24"/>
          <w:szCs w:val="24"/>
          <w:lang w:eastAsia="ru-RU"/>
        </w:rPr>
        <w:t>гармониясе</w:t>
      </w:r>
      <w:proofErr w:type="spellEnd"/>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eastAsia="ru-RU"/>
        </w:rPr>
        <w:t xml:space="preserve">    в) </w:t>
      </w:r>
      <w:proofErr w:type="spellStart"/>
      <w:r w:rsidRPr="00F14150">
        <w:rPr>
          <w:rFonts w:ascii="Times New Roman" w:eastAsia="Times New Roman" w:hAnsi="Times New Roman" w:cs="Times New Roman"/>
          <w:sz w:val="24"/>
          <w:szCs w:val="24"/>
          <w:lang w:eastAsia="ru-RU"/>
        </w:rPr>
        <w:t>тартыклар</w:t>
      </w:r>
      <w:proofErr w:type="spellEnd"/>
      <w:r w:rsidRPr="00F14150">
        <w:rPr>
          <w:rFonts w:ascii="Times New Roman" w:eastAsia="Times New Roman" w:hAnsi="Times New Roman" w:cs="Times New Roman"/>
          <w:sz w:val="24"/>
          <w:szCs w:val="24"/>
          <w:lang w:eastAsia="ru-RU"/>
        </w:rPr>
        <w:t xml:space="preserve"> </w:t>
      </w:r>
      <w:r w:rsidRPr="00F14150">
        <w:rPr>
          <w:rFonts w:ascii="Times New Roman" w:eastAsia="Times New Roman" w:hAnsi="Times New Roman" w:cs="Times New Roman"/>
          <w:sz w:val="24"/>
          <w:szCs w:val="24"/>
          <w:lang w:val="tt-RU" w:eastAsia="ru-RU"/>
        </w:rPr>
        <w:t xml:space="preserve"> ассимиля</w:t>
      </w:r>
      <w:proofErr w:type="spellStart"/>
      <w:r w:rsidRPr="00F14150">
        <w:rPr>
          <w:rFonts w:ascii="Times New Roman" w:eastAsia="Times New Roman" w:hAnsi="Times New Roman" w:cs="Times New Roman"/>
          <w:sz w:val="24"/>
          <w:szCs w:val="24"/>
          <w:lang w:eastAsia="ru-RU"/>
        </w:rPr>
        <w:t>циясен</w:t>
      </w:r>
      <w:proofErr w:type="spellEnd"/>
      <w:r w:rsidRPr="00F14150">
        <w:rPr>
          <w:rFonts w:ascii="Times New Roman" w:eastAsia="Times New Roman" w:hAnsi="Times New Roman" w:cs="Times New Roman"/>
          <w:sz w:val="24"/>
          <w:szCs w:val="24"/>
          <w:lang w:val="tt-RU" w:eastAsia="ru-RU"/>
        </w:rPr>
        <w:t>ә 2шә</w:t>
      </w:r>
      <w:proofErr w:type="gramStart"/>
      <w:r w:rsidRPr="00F14150">
        <w:rPr>
          <w:rFonts w:ascii="Times New Roman" w:eastAsia="Times New Roman" w:hAnsi="Times New Roman" w:cs="Times New Roman"/>
          <w:sz w:val="24"/>
          <w:szCs w:val="24"/>
          <w:lang w:val="tt-RU" w:eastAsia="ru-RU"/>
        </w:rPr>
        <w:t>р</w:t>
      </w:r>
      <w:proofErr w:type="gramEnd"/>
      <w:r w:rsidRPr="00F14150">
        <w:rPr>
          <w:rFonts w:ascii="Times New Roman" w:eastAsia="Times New Roman" w:hAnsi="Times New Roman" w:cs="Times New Roman"/>
          <w:sz w:val="24"/>
          <w:szCs w:val="24"/>
          <w:lang w:val="tt-RU" w:eastAsia="ru-RU"/>
        </w:rPr>
        <w:t xml:space="preserve"> мисал сайлап язарга.</w:t>
      </w:r>
    </w:p>
    <w:p w:rsidR="00F14150" w:rsidRPr="00F14150" w:rsidRDefault="00F14150" w:rsidP="00F14150">
      <w:pPr>
        <w:spacing w:after="0" w:line="240" w:lineRule="auto"/>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Зирәк карга</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Тирәк агачы янындагы утыргычта бер сабый үзе кимереп йөргән сохариен онытып калдырды. Карга мшуны чукый-чукый җиргә төшерде. Ләкин сохари чукыган саен катылана гына барды. Моңа башка каргаларның да күзе төште. Җыйналды карга, чыкты шау-шу. </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Зирәк карга читкә тайпылды һәм сабыр гына бу тамашаны күзәтте. Карга дуслар, күпмие генә чукысалар да, бернинди уңышка ирешә алмыйча таралыштылар. Ә зирәк карга сохарины капты да кипми калган күлләвеккә салды. Тиз арада ук йомшаган икмәк белән рәхәтләнеп сыйланды. Бүтән каргалар бу вакытта тагын кайдадыр тарткалашып чукыша иде бугай. (83сүз) (Ә. Баян)</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p>
    <w:p w:rsidR="00F14150" w:rsidRPr="00F14150" w:rsidRDefault="00F14150" w:rsidP="00F14150">
      <w:pPr>
        <w:spacing w:after="0" w:line="240" w:lineRule="auto"/>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Икмәк-табын күрке</w:t>
      </w:r>
    </w:p>
    <w:p w:rsidR="00F14150" w:rsidRPr="00F14150" w:rsidRDefault="00F14150" w:rsidP="00F14150">
      <w:pPr>
        <w:spacing w:after="0" w:line="240" w:lineRule="auto"/>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               Кибеттә ипине кул белән тотарга ярамый. Йомшаклыгын чәнечке белән әкрен генә басып карыйлар.</w:t>
      </w:r>
    </w:p>
    <w:p w:rsidR="00F14150" w:rsidRPr="00F14150" w:rsidRDefault="00F14150" w:rsidP="00F14150">
      <w:pPr>
        <w:spacing w:after="0" w:line="240" w:lineRule="auto"/>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              Ипине бер-ике көнгә генә җитәрлек итеп сатып алыгыз.</w:t>
      </w:r>
    </w:p>
    <w:p w:rsidR="00F14150" w:rsidRPr="00F14150" w:rsidRDefault="00F14150" w:rsidP="00F14150">
      <w:pPr>
        <w:tabs>
          <w:tab w:val="left" w:pos="915"/>
        </w:tabs>
        <w:spacing w:after="0" w:line="240" w:lineRule="auto"/>
        <w:rPr>
          <w:rFonts w:ascii="Times New Roman" w:eastAsia="Times New Roman" w:hAnsi="Times New Roman" w:cs="Times New Roman"/>
          <w:sz w:val="24"/>
          <w:szCs w:val="24"/>
          <w:lang w:val="tt-RU" w:eastAsia="ru-RU"/>
        </w:rPr>
      </w:pPr>
    </w:p>
    <w:p w:rsidR="00F14150" w:rsidRPr="00F14150" w:rsidRDefault="00F14150" w:rsidP="00F14150">
      <w:pPr>
        <w:spacing w:after="0" w:line="240" w:lineRule="auto"/>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lastRenderedPageBreak/>
        <w:t xml:space="preserve">Икмәк үзенә дымны бик тиз тарта. Ул ят исләрне тиз сеңдерә. Аңа тузан тиз куна.Шуңа күрә аны аерым пакетка салалар. </w:t>
      </w:r>
    </w:p>
    <w:p w:rsidR="00F14150" w:rsidRPr="00F14150" w:rsidRDefault="00F14150" w:rsidP="00F14150">
      <w:pPr>
        <w:spacing w:after="0" w:line="240" w:lineRule="auto"/>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Ипине ипи савытында саклыйлар. Савытны әледән-әле юып һәм җилләтеп торалар.</w:t>
      </w:r>
    </w:p>
    <w:p w:rsidR="00F14150" w:rsidRPr="00F14150" w:rsidRDefault="00F14150" w:rsidP="00F14150">
      <w:pPr>
        <w:spacing w:after="0" w:line="240" w:lineRule="auto"/>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Арыш һәм бодай ипиен аерым саклыйлар.</w:t>
      </w:r>
    </w:p>
    <w:p w:rsidR="00F14150" w:rsidRPr="00F14150" w:rsidRDefault="00F14150" w:rsidP="00F14150">
      <w:pPr>
        <w:spacing w:after="0" w:line="240" w:lineRule="auto"/>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Ипи телемнәрен тәлинкәдән кул белән алалар. Аларны чәнечке белән алырга ярамый.</w:t>
      </w:r>
    </w:p>
    <w:p w:rsidR="00F14150" w:rsidRPr="00F14150" w:rsidRDefault="00F14150" w:rsidP="00F14150">
      <w:pPr>
        <w:spacing w:after="0" w:line="240" w:lineRule="auto"/>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Әдәпле кеше ипине бервакытта да әрәм-шәрәм итми.  </w:t>
      </w:r>
    </w:p>
    <w:p w:rsidR="00F14150" w:rsidRPr="00F14150" w:rsidRDefault="00F14150" w:rsidP="00F14150">
      <w:pPr>
        <w:spacing w:after="0" w:line="240" w:lineRule="auto"/>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Изложениеләр</w:t>
      </w:r>
    </w:p>
    <w:p w:rsidR="00F14150" w:rsidRPr="00F14150" w:rsidRDefault="00F14150" w:rsidP="00F14150">
      <w:pPr>
        <w:spacing w:after="0" w:line="240" w:lineRule="auto"/>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Эш үткәч, үкенүдән файда юк </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Матур җәй көне иде. Марат берүзе бакчада йөри. Ул күлмәк итәгенә вак ташлар җыйган. Әле бер, әле икенче агач янына барып, таш ата. Ул кошларны куркыта. Аларга таш тидерә алмавына эче поша.</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Менә бер кош аның баш очыннан ук очып үтте. Ерак түгел юл кырыена барып кунды. Марат, аңа төзәп, бер таш атып җибәрде. Таш кошның башына тиде. Кош шунда ук егылды һәм канатлары белән бер генә җилпенде дә үлде.</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Марат тиз генә кош янына йөгереп барды. Кошның урман чикләвеге зурлыгындагы башыннан бер генә тамчы кан тамган иде. Ә нәни томшыгыннан яфрак корты күренеп тора.</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Шунда агач башыннан бер кошның “чирик, чирик...” иткән тавышы ишетелде. Бу аның:”Әй тәртипсез, әдәпсез малай. Без, кошлар, бөтен кырларны, җиләк-җимеш бакчаларын корткычлардан саклыйбыз. Кешеләргә файда китерәбез. Ә син, таш атып, бер иптәшебезне үердең!”-диюе иде.</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Маратка бик күңелсез булды, бу эшенә ул бик үкенде.</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Ләкин инде эш үткән иде. (145 сүз)</w:t>
      </w:r>
    </w:p>
    <w:p w:rsidR="00F14150" w:rsidRPr="00F14150" w:rsidRDefault="00F14150" w:rsidP="00F14150">
      <w:pPr>
        <w:spacing w:after="0" w:line="240" w:lineRule="auto"/>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Урман- кешенең якын дусты</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Урманны кем генә яратмый икән?! Мөгаен, андый кеше юктыр. Ә шагыйрьләр, язучылар өчен урман- илһам чыганагы. Габдулла Тукайның Кырлай урманнары турында язганнары һәммәбезнең хәтерендә саклана. Без дә урманны яратабыз. Аның гүзәллеген, ямен мактарга берсеннән-берсе матур сүзләр эзлибез.</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 Матурлыгы, табигатькә ямь бирүе өстенә урманның файдасы да бик күп. Ул без сулый торган һаваны сафландыра, тузаннан чистарта. Шуңа күрә дә урманның һавасы һәрвакыт саф була.</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Яз һәм җәйләрен урманнарда нинди генә кошлар сайрамый! Дару үләннәренең дә бик күбесе шунда үсә. Башта урман кешеләргә тәмле-тәмле җиләкләрен бүләк итә. Соңга таба гөмбәчеләрне үзенә чакыра. </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Урмандагы һәр агач табигат</w:t>
      </w:r>
      <w:r w:rsidRPr="00F14150">
        <w:rPr>
          <w:rFonts w:ascii="Times New Roman" w:eastAsia="Times New Roman" w:hAnsi="Times New Roman" w:cs="Times New Roman"/>
          <w:sz w:val="24"/>
          <w:szCs w:val="24"/>
          <w:lang w:eastAsia="ru-RU"/>
        </w:rPr>
        <w:t>ь</w:t>
      </w:r>
      <w:r w:rsidRPr="00F14150">
        <w:rPr>
          <w:rFonts w:ascii="Times New Roman" w:eastAsia="Times New Roman" w:hAnsi="Times New Roman" w:cs="Times New Roman"/>
          <w:sz w:val="24"/>
          <w:szCs w:val="24"/>
          <w:lang w:val="tt-RU" w:eastAsia="ru-RU"/>
        </w:rPr>
        <w:t>кә бер ям</w:t>
      </w:r>
      <w:r w:rsidRPr="00F14150">
        <w:rPr>
          <w:rFonts w:ascii="Times New Roman" w:eastAsia="Times New Roman" w:hAnsi="Times New Roman" w:cs="Times New Roman"/>
          <w:sz w:val="24"/>
          <w:szCs w:val="24"/>
          <w:lang w:eastAsia="ru-RU"/>
        </w:rPr>
        <w:t>ь</w:t>
      </w:r>
      <w:r w:rsidRPr="00F14150">
        <w:rPr>
          <w:rFonts w:ascii="Times New Roman" w:eastAsia="Times New Roman" w:hAnsi="Times New Roman" w:cs="Times New Roman"/>
          <w:sz w:val="24"/>
          <w:szCs w:val="24"/>
          <w:lang w:val="tt-RU" w:eastAsia="ru-RU"/>
        </w:rPr>
        <w:t xml:space="preserve"> биреп тора. Аларның файдасы да төрлечә. Мисалга бөдрә яфраклы ак каенны алыйк. Аның суы кешеләрне ревматизм авыруыннан дәвалый. Май аенда җыйналган яфрагын чәй итеп эчү бавыр, бөер һәм эчәкләргә шифа була. Мунча яратучылар да каенга рәхмәт әйтәләр. Ә аның буй-сыны нинди тагын!</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Урман матур да, файдалы да. Аны саклдарга кирәк! (147 сүз) Й.Гәрәйдән.</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Искәрмә.</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Тактага ревматизм сүзен язып куярга мөмкин.</w:t>
      </w:r>
    </w:p>
    <w:p w:rsidR="00F14150" w:rsidRPr="00F14150" w:rsidRDefault="00F14150" w:rsidP="00F14150">
      <w:pPr>
        <w:spacing w:after="0" w:line="240" w:lineRule="auto"/>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Песнәк белән Әнисә</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Кыш көне иде. Көннәр үтә салкынаеп китте. Суык бабай стеналарга китереп суга, шарт-шарт итә. Тышка чыксаң, борынны чеметә. </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Кошларның хәле бик авырайды. Аларга ашарга табу кыенлашты. </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Беркәнне Әнисәләрнең тәрәзәсенә сары түшле песнәк килеп кунды. Тәрәзә пыяласын чукырга тотынды. </w:t>
      </w:r>
    </w:p>
    <w:p w:rsidR="00F14150" w:rsidRPr="00F14150" w:rsidRDefault="00F14150" w:rsidP="00F14150">
      <w:pPr>
        <w:numPr>
          <w:ilvl w:val="0"/>
          <w:numId w:val="37"/>
        </w:num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Әни, песнәк нигә тәрәзәне чукый?- дип сорады Әнисә. </w:t>
      </w:r>
    </w:p>
    <w:p w:rsidR="00F14150" w:rsidRPr="00F14150" w:rsidRDefault="00F14150" w:rsidP="00F14150">
      <w:pPr>
        <w:numPr>
          <w:ilvl w:val="0"/>
          <w:numId w:val="37"/>
        </w:num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lastRenderedPageBreak/>
        <w:t>Күрәсең ич тышта нинди салкын. Аның ашыйсы килгән, -диде әнисе.</w:t>
      </w:r>
    </w:p>
    <w:p w:rsidR="00F14150" w:rsidRPr="00F14150" w:rsidRDefault="00F14150" w:rsidP="00F14150">
      <w:pPr>
        <w:numPr>
          <w:ilvl w:val="0"/>
          <w:numId w:val="37"/>
        </w:num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Алайса, мин аны ашатыйм-диде Әнисә, форточканы ачты да бер кисәк туңмай куйды. Песнәк бик шатланды. Канат кагып, әнисәгә рәхмәт әйтте. Күз ачып йомганчы майны ашап та бетерде.</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Шул көннән алып, песнәк бик шатланды. Көн саен бер вакытта тәрәзәгә килеп куна торган булды. Тора-бара ул ачык тәрәзәдән өйгә дә керә башлады. </w:t>
      </w:r>
    </w:p>
    <w:p w:rsidR="00F14150" w:rsidRPr="00F14150" w:rsidRDefault="00F14150" w:rsidP="00F14150">
      <w:pPr>
        <w:spacing w:after="0" w:line="240" w:lineRule="auto"/>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Муса турында</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Безнең мостафа авылы бик матур елга буена урнашкан. Бу кечкенә генә елга шактый тирән һәм балыклы. Муса бала чакта буш вакытларын шул елга буенда уздырырга ярата иде. Мин дә аның белән балыкка йөри идем. Ул- кармаклар, мин селәүчен савытын тотам. Тугайлыктагы тирәнлек җиргә килеп туктыйбыз. Кармакларыбызны әкрен генә суга салабыз, калкавычларны күзәтеп утырабыз.</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Менә беренче балыкны Муса тартып чыгара. Аның турында берәр кызыклы нәрсә әйтмичә калмый инде ул. Бу юлы да ярда ялтырап яткан кызылканат әллә нинди маҗараларга очраган икән.</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 Муса табигат</w:t>
      </w:r>
      <w:r w:rsidRPr="00F14150">
        <w:rPr>
          <w:rFonts w:ascii="Times New Roman" w:eastAsia="Times New Roman" w:hAnsi="Times New Roman" w:cs="Times New Roman"/>
          <w:sz w:val="24"/>
          <w:szCs w:val="24"/>
          <w:lang w:eastAsia="ru-RU"/>
        </w:rPr>
        <w:t>ь</w:t>
      </w:r>
      <w:r w:rsidRPr="00F14150">
        <w:rPr>
          <w:rFonts w:ascii="Times New Roman" w:eastAsia="Times New Roman" w:hAnsi="Times New Roman" w:cs="Times New Roman"/>
          <w:sz w:val="24"/>
          <w:szCs w:val="24"/>
          <w:lang w:val="tt-RU" w:eastAsia="ru-RU"/>
        </w:rPr>
        <w:t xml:space="preserve">не бик ярата иде. Без еш кына ерак тегермәнгә бара торган идек. Тегермән буасының суы мөлдерәмә тулы. Як-якта куе әрәмәлек. Елга яры буйлап исәпсез-хисапсыз чәчәкләр белән бизәлгән болынлык сузылып китә. Аннан үзенә бертөрле матурлыкка төрелгән урман күренеп тора. </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Муса әнә шул гүзәллеккә сокланып карый. Аннары куен дәфтәрен чыгара, шушы бай табигать күренешен кәгазьгә төшерә. (135 сүз) “М.Җәлил турында истәлекләр” җыентыгыннан.</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План.</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1. Муса балык тотарга ярата иде.</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2. Беренче балыкны да ул тартып чыгарды.</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3. Муса табигать гүзәллеген кәгазьгә төшерә алды.</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Бирем.</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Маҗараларга, сузылып, гүзәллеккә сүзләренең синонимнарын табарга.</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p>
    <w:p w:rsidR="00F14150" w:rsidRPr="00F14150" w:rsidRDefault="00F14150" w:rsidP="00F14150">
      <w:pPr>
        <w:spacing w:after="0" w:line="240" w:lineRule="auto"/>
        <w:jc w:val="center"/>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Сабан туе </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Язгы аяз көн. Күктә елмаеп кояш балкый. Әнә шундый матур көнне колга башына чигелгән сөлгеләр асып, бер төркем картлар урам буйлап сабан туена бүләк җыеп йөриләр. </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-Һәй, киленнәр, туганнар! Сабан туена нәрсәләр бирәсегезне онытмагыз!...</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Картлар, салмак кына атлап, капка саен туктап, өйдән чыгарган әйберләрне колга башына бәйләп куялар. Аларны ияреп бер төркем бала-чага йөри. иртәгә авыл башында зур бәйрәм булачак. Бөтен авыл әнә шуңа хәзерләнә.</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Бу хәбәр Якубны да куандырды. Иртәгә ул авылның көрәшчеләрен, йөгерешчеләрен күрәчәк. Ул чабышкы атларны бик ярата. Ат чабыштырып карау үзе генә ни тора бит! Бәләкәйрәк чагында мондый ярышларда аның да катнашканы бар иде. </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Сабан туе- безнең халыкның көтеп алган, елга бер генә килә торган милли бәйрәме ул. Шуңа да аңа һәркем үзенчә хәзерләнә: берәүләр анда көрәшеп көч сынашмакчы, икенчеләре ярышта катнашмакчы, ә кайберләре ял итәргә уйлый.</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Сабан туенда күпме кеше күрәсең! Аңа карты, яше бала-чагасы килә.</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Сабан туе- зур бәйрәм ул. (146 сүз)  В. Исхаковтан </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Искәрмә.</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Контроль изложение өчен файдаланырга мөмкин.</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lastRenderedPageBreak/>
        <w:t>План.</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1. Сабан туена хәзерлек.</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2. Сабан туендагы милли уеннар.</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3. Сабан туе-зур бәйрәм.</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 xml:space="preserve"> Бирем.</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1. Куандырды, салмак сүзләренә синонимнар табарга.</w:t>
      </w:r>
    </w:p>
    <w:p w:rsidR="00F14150" w:rsidRPr="00F14150" w:rsidRDefault="00F14150" w:rsidP="00F14150">
      <w:pPr>
        <w:spacing w:after="0" w:line="240" w:lineRule="auto"/>
        <w:jc w:val="both"/>
        <w:rPr>
          <w:rFonts w:ascii="Times New Roman" w:eastAsia="Times New Roman" w:hAnsi="Times New Roman" w:cs="Times New Roman"/>
          <w:sz w:val="24"/>
          <w:szCs w:val="24"/>
          <w:lang w:val="tt-RU" w:eastAsia="ru-RU"/>
        </w:rPr>
      </w:pPr>
      <w:r w:rsidRPr="00F14150">
        <w:rPr>
          <w:rFonts w:ascii="Times New Roman" w:eastAsia="Times New Roman" w:hAnsi="Times New Roman" w:cs="Times New Roman"/>
          <w:sz w:val="24"/>
          <w:szCs w:val="24"/>
          <w:lang w:val="tt-RU" w:eastAsia="ru-RU"/>
        </w:rPr>
        <w:t>2. Сабан туе, бала-чага, йөгерешчеләр сүзләренең язылышларын аңлатырга.</w:t>
      </w:r>
    </w:p>
    <w:p w:rsidR="006F620C" w:rsidRPr="00F14150" w:rsidRDefault="00F14150">
      <w:pPr>
        <w:rPr>
          <w:lang w:val="tt-RU"/>
        </w:rPr>
      </w:pPr>
    </w:p>
    <w:sectPr w:rsidR="006F620C" w:rsidRPr="00F14150" w:rsidSect="00A77CEE">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897" w:rsidRDefault="00F14150" w:rsidP="00985897">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985897" w:rsidRDefault="00F14150" w:rsidP="00985897">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897" w:rsidRPr="00BC369E" w:rsidRDefault="00F14150" w:rsidP="00985897">
    <w:pPr>
      <w:pStyle w:val="a9"/>
      <w:framePr w:wrap="around" w:vAnchor="text" w:hAnchor="margin" w:xAlign="right" w:y="1"/>
      <w:rPr>
        <w:rStyle w:val="ab"/>
        <w:lang w:val="tt-RU"/>
      </w:rPr>
    </w:pPr>
  </w:p>
  <w:p w:rsidR="00985897" w:rsidRDefault="00F14150" w:rsidP="00985897">
    <w:pPr>
      <w:pStyle w:val="a9"/>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80482"/>
    <w:multiLevelType w:val="hybridMultilevel"/>
    <w:tmpl w:val="B50AC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C42451"/>
    <w:multiLevelType w:val="hybridMultilevel"/>
    <w:tmpl w:val="DA686146"/>
    <w:lvl w:ilvl="0" w:tplc="04190001">
      <w:start w:val="1"/>
      <w:numFmt w:val="bullet"/>
      <w:lvlText w:val=""/>
      <w:lvlJc w:val="left"/>
      <w:pPr>
        <w:tabs>
          <w:tab w:val="num" w:pos="1287"/>
        </w:tabs>
        <w:ind w:left="1287" w:hanging="360"/>
      </w:pPr>
      <w:rPr>
        <w:rFonts w:ascii="Symbol" w:hAnsi="Symbol"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B76974"/>
    <w:multiLevelType w:val="hybridMultilevel"/>
    <w:tmpl w:val="9FD416A2"/>
    <w:lvl w:ilvl="0" w:tplc="3F622852">
      <w:numFmt w:val="bullet"/>
      <w:lvlText w:val="-"/>
      <w:lvlJc w:val="left"/>
      <w:pPr>
        <w:tabs>
          <w:tab w:val="num" w:pos="3900"/>
        </w:tabs>
        <w:ind w:left="390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3AA1832"/>
    <w:multiLevelType w:val="hybridMultilevel"/>
    <w:tmpl w:val="DBA855B0"/>
    <w:lvl w:ilvl="0" w:tplc="2DAEBAD4">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AE21903"/>
    <w:multiLevelType w:val="hybridMultilevel"/>
    <w:tmpl w:val="33247A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5057BB4"/>
    <w:multiLevelType w:val="hybridMultilevel"/>
    <w:tmpl w:val="03E4B26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2DA71814"/>
    <w:multiLevelType w:val="hybridMultilevel"/>
    <w:tmpl w:val="B6489B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E4557FE"/>
    <w:multiLevelType w:val="singleLevel"/>
    <w:tmpl w:val="043E4142"/>
    <w:lvl w:ilvl="0">
      <w:start w:val="1"/>
      <w:numFmt w:val="decimal"/>
      <w:lvlText w:val="%1."/>
      <w:legacy w:legacy="1" w:legacySpace="0" w:legacyIndent="245"/>
      <w:lvlJc w:val="left"/>
      <w:pPr>
        <w:ind w:left="0" w:firstLine="0"/>
      </w:pPr>
      <w:rPr>
        <w:rFonts w:ascii="Times New Roman" w:hAnsi="Times New Roman" w:cs="Times New Roman" w:hint="default"/>
      </w:rPr>
    </w:lvl>
  </w:abstractNum>
  <w:abstractNum w:abstractNumId="8">
    <w:nsid w:val="2FAF7BBD"/>
    <w:multiLevelType w:val="hybridMultilevel"/>
    <w:tmpl w:val="AB5438CA"/>
    <w:lvl w:ilvl="0" w:tplc="EDE2A13A">
      <w:start w:val="10"/>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cs="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cs="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cs="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9">
    <w:nsid w:val="31C2191C"/>
    <w:multiLevelType w:val="hybridMultilevel"/>
    <w:tmpl w:val="F19688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260B8C"/>
    <w:multiLevelType w:val="hybridMultilevel"/>
    <w:tmpl w:val="662C04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E85796"/>
    <w:multiLevelType w:val="hybridMultilevel"/>
    <w:tmpl w:val="AB54399E"/>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2">
    <w:nsid w:val="3D8F48D0"/>
    <w:multiLevelType w:val="hybridMultilevel"/>
    <w:tmpl w:val="8DBE21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334994"/>
    <w:multiLevelType w:val="hybridMultilevel"/>
    <w:tmpl w:val="409612B2"/>
    <w:lvl w:ilvl="0" w:tplc="B35A07CA">
      <w:start w:val="105"/>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nsid w:val="3F8F0D29"/>
    <w:multiLevelType w:val="hybridMultilevel"/>
    <w:tmpl w:val="51664C8C"/>
    <w:lvl w:ilvl="0" w:tplc="04190001">
      <w:start w:val="1"/>
      <w:numFmt w:val="bullet"/>
      <w:lvlText w:val=""/>
      <w:lvlJc w:val="left"/>
      <w:pPr>
        <w:tabs>
          <w:tab w:val="num" w:pos="720"/>
        </w:tabs>
        <w:ind w:left="720" w:hanging="360"/>
      </w:pPr>
      <w:rPr>
        <w:rFonts w:ascii="Symbol" w:hAnsi="Symbol" w:hint="default"/>
      </w:rPr>
    </w:lvl>
    <w:lvl w:ilvl="1" w:tplc="F174A88C">
      <w:start w:val="1"/>
      <w:numFmt w:val="decimal"/>
      <w:lvlText w:val="%2."/>
      <w:lvlJc w:val="left"/>
      <w:pPr>
        <w:tabs>
          <w:tab w:val="num" w:pos="1260"/>
        </w:tabs>
        <w:ind w:left="1260" w:hanging="360"/>
      </w:pPr>
      <w:rPr>
        <w:b w:val="0"/>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04A1AF9"/>
    <w:multiLevelType w:val="hybridMultilevel"/>
    <w:tmpl w:val="BE925A04"/>
    <w:lvl w:ilvl="0" w:tplc="EA52F6BA">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11C064C"/>
    <w:multiLevelType w:val="hybridMultilevel"/>
    <w:tmpl w:val="7A14C2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43793FF5"/>
    <w:multiLevelType w:val="hybridMultilevel"/>
    <w:tmpl w:val="96083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8AC232D"/>
    <w:multiLevelType w:val="hybridMultilevel"/>
    <w:tmpl w:val="73B8FE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4D783722"/>
    <w:multiLevelType w:val="hybridMultilevel"/>
    <w:tmpl w:val="C088B95A"/>
    <w:lvl w:ilvl="0" w:tplc="3F622852">
      <w:numFmt w:val="bullet"/>
      <w:lvlText w:val="-"/>
      <w:lvlJc w:val="left"/>
      <w:pPr>
        <w:tabs>
          <w:tab w:val="num" w:pos="3900"/>
        </w:tabs>
        <w:ind w:left="3900" w:hanging="360"/>
      </w:pPr>
      <w:rPr>
        <w:rFonts w:ascii="Times New Roman" w:eastAsia="Times New Roman" w:hAnsi="Times New Roman" w:cs="Times New Roman" w:hint="default"/>
      </w:rPr>
    </w:lvl>
    <w:lvl w:ilvl="1" w:tplc="04190003">
      <w:start w:val="1"/>
      <w:numFmt w:val="bullet"/>
      <w:lvlText w:val="o"/>
      <w:lvlJc w:val="left"/>
      <w:pPr>
        <w:tabs>
          <w:tab w:val="num" w:pos="4620"/>
        </w:tabs>
        <w:ind w:left="4620" w:hanging="360"/>
      </w:pPr>
      <w:rPr>
        <w:rFonts w:ascii="Courier New" w:hAnsi="Courier New" w:cs="Courier New" w:hint="default"/>
      </w:rPr>
    </w:lvl>
    <w:lvl w:ilvl="2" w:tplc="04190005">
      <w:start w:val="1"/>
      <w:numFmt w:val="bullet"/>
      <w:lvlText w:val=""/>
      <w:lvlJc w:val="left"/>
      <w:pPr>
        <w:tabs>
          <w:tab w:val="num" w:pos="5340"/>
        </w:tabs>
        <w:ind w:left="5340" w:hanging="360"/>
      </w:pPr>
      <w:rPr>
        <w:rFonts w:ascii="Wingdings" w:hAnsi="Wingdings" w:hint="default"/>
      </w:rPr>
    </w:lvl>
    <w:lvl w:ilvl="3" w:tplc="04190001">
      <w:start w:val="1"/>
      <w:numFmt w:val="bullet"/>
      <w:lvlText w:val=""/>
      <w:lvlJc w:val="left"/>
      <w:pPr>
        <w:tabs>
          <w:tab w:val="num" w:pos="6060"/>
        </w:tabs>
        <w:ind w:left="6060"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50DD06D6"/>
    <w:multiLevelType w:val="hybridMultilevel"/>
    <w:tmpl w:val="EB4A0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B406F76"/>
    <w:multiLevelType w:val="hybridMultilevel"/>
    <w:tmpl w:val="5B7AD2EE"/>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63952400"/>
    <w:multiLevelType w:val="hybridMultilevel"/>
    <w:tmpl w:val="B316C0A4"/>
    <w:lvl w:ilvl="0" w:tplc="7876A7FE">
      <w:start w:val="7"/>
      <w:numFmt w:val="bullet"/>
      <w:lvlText w:val="-"/>
      <w:lvlJc w:val="left"/>
      <w:pPr>
        <w:tabs>
          <w:tab w:val="num" w:pos="1113"/>
        </w:tabs>
        <w:ind w:left="1113" w:hanging="360"/>
      </w:pPr>
      <w:rPr>
        <w:rFonts w:ascii="Times New Roman" w:eastAsia="Times New Roman" w:hAnsi="Times New Roman" w:cs="Times New Roman" w:hint="default"/>
        <w:b/>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3">
    <w:nsid w:val="66F63229"/>
    <w:multiLevelType w:val="hybridMultilevel"/>
    <w:tmpl w:val="55E0EF1C"/>
    <w:lvl w:ilvl="0" w:tplc="7876A7FE">
      <w:start w:val="7"/>
      <w:numFmt w:val="bullet"/>
      <w:lvlText w:val="-"/>
      <w:lvlJc w:val="left"/>
      <w:pPr>
        <w:tabs>
          <w:tab w:val="num" w:pos="927"/>
        </w:tabs>
        <w:ind w:left="927"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68AC50C6"/>
    <w:multiLevelType w:val="hybridMultilevel"/>
    <w:tmpl w:val="9D541CE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F846FFC"/>
    <w:multiLevelType w:val="hybridMultilevel"/>
    <w:tmpl w:val="E35CFF3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71F21F26"/>
    <w:multiLevelType w:val="hybridMultilevel"/>
    <w:tmpl w:val="523E71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42745A1"/>
    <w:multiLevelType w:val="hybridMultilevel"/>
    <w:tmpl w:val="C5721B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4344C49"/>
    <w:multiLevelType w:val="hybridMultilevel"/>
    <w:tmpl w:val="AFD65826"/>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29">
    <w:nsid w:val="747F73E0"/>
    <w:multiLevelType w:val="hybridMultilevel"/>
    <w:tmpl w:val="71449938"/>
    <w:lvl w:ilvl="0" w:tplc="0419000F">
      <w:start w:val="1"/>
      <w:numFmt w:val="decimal"/>
      <w:lvlText w:val="%1."/>
      <w:lvlJc w:val="left"/>
      <w:pPr>
        <w:tabs>
          <w:tab w:val="num" w:pos="780"/>
        </w:tabs>
        <w:ind w:left="7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5691F24"/>
    <w:multiLevelType w:val="hybridMultilevel"/>
    <w:tmpl w:val="A2D8A3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5D407DB"/>
    <w:multiLevelType w:val="hybridMultilevel"/>
    <w:tmpl w:val="FBF21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ED5118E"/>
    <w:multiLevelType w:val="hybridMultilevel"/>
    <w:tmpl w:val="54DE596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4"/>
  </w:num>
  <w:num w:numId="6">
    <w:abstractNumId w:val="27"/>
  </w:num>
  <w:num w:numId="7">
    <w:abstractNumId w:val="23"/>
  </w:num>
  <w:num w:numId="8">
    <w:abstractNumId w:val="22"/>
  </w:num>
  <w:num w:numId="9">
    <w:abstractNumId w:val="0"/>
  </w:num>
  <w:num w:numId="10">
    <w:abstractNumId w:val="6"/>
  </w:num>
  <w:num w:numId="11">
    <w:abstractNumId w:val="18"/>
  </w:num>
  <w:num w:numId="12">
    <w:abstractNumId w:val="5"/>
  </w:num>
  <w:num w:numId="13">
    <w:abstractNumId w:val="28"/>
  </w:num>
  <w:num w:numId="14">
    <w:abstractNumId w:val="20"/>
  </w:num>
  <w:num w:numId="15">
    <w:abstractNumId w:val="10"/>
  </w:num>
  <w:num w:numId="16">
    <w:abstractNumId w:val="30"/>
  </w:num>
  <w:num w:numId="17">
    <w:abstractNumId w:val="17"/>
  </w:num>
  <w:num w:numId="18">
    <w:abstractNumId w:val="21"/>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4"/>
  </w:num>
  <w:num w:numId="22">
    <w:abstractNumId w:val="26"/>
  </w:num>
  <w:num w:numId="23">
    <w:abstractNumId w:val="16"/>
  </w:num>
  <w:num w:numId="24">
    <w:abstractNumId w:val="11"/>
  </w:num>
  <w:num w:numId="25">
    <w:abstractNumId w:val="1"/>
  </w:num>
  <w:num w:numId="26">
    <w:abstractNumId w:val="31"/>
  </w:num>
  <w:num w:numId="27">
    <w:abstractNumId w:val="19"/>
  </w:num>
  <w:num w:numId="28">
    <w:abstractNumId w:val="2"/>
  </w:num>
  <w:num w:numId="29">
    <w:abstractNumId w:val="13"/>
  </w:num>
  <w:num w:numId="30">
    <w:abstractNumId w:val="7"/>
    <w:lvlOverride w:ilvl="0">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8"/>
  </w:num>
  <w:num w:numId="34">
    <w:abstractNumId w:val="12"/>
  </w:num>
  <w:num w:numId="35">
    <w:abstractNumId w:val="32"/>
  </w:num>
  <w:num w:numId="36">
    <w:abstractNumId w:val="15"/>
  </w:num>
  <w:num w:numId="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3A2A"/>
    <w:rsid w:val="00153A2A"/>
    <w:rsid w:val="001B6E9B"/>
    <w:rsid w:val="00E56E59"/>
    <w:rsid w:val="00F141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unhideWhenUsed/>
    <w:rsid w:val="00F14150"/>
  </w:style>
  <w:style w:type="paragraph" w:styleId="a3">
    <w:name w:val="No Spacing"/>
    <w:qFormat/>
    <w:rsid w:val="00F14150"/>
    <w:pPr>
      <w:spacing w:after="0" w:line="240" w:lineRule="auto"/>
    </w:pPr>
    <w:rPr>
      <w:rFonts w:ascii="Calibri" w:eastAsia="Times New Roman" w:hAnsi="Calibri" w:cs="Times New Roman"/>
      <w:lang w:eastAsia="ru-RU"/>
    </w:rPr>
  </w:style>
  <w:style w:type="table" w:styleId="a4">
    <w:name w:val="Table Grid"/>
    <w:basedOn w:val="a1"/>
    <w:rsid w:val="00F14150"/>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List Paragraph"/>
    <w:basedOn w:val="a"/>
    <w:qFormat/>
    <w:rsid w:val="00F14150"/>
    <w:pPr>
      <w:ind w:left="720"/>
      <w:contextualSpacing/>
    </w:pPr>
    <w:rPr>
      <w:rFonts w:ascii="Calibri" w:eastAsia="Times New Roman" w:hAnsi="Calibri" w:cs="Times New Roman"/>
      <w:lang w:eastAsia="ru-RU"/>
    </w:rPr>
  </w:style>
  <w:style w:type="paragraph" w:styleId="a6">
    <w:name w:val="Body Text Indent"/>
    <w:basedOn w:val="a"/>
    <w:link w:val="a7"/>
    <w:uiPriority w:val="99"/>
    <w:semiHidden/>
    <w:unhideWhenUsed/>
    <w:rsid w:val="00F14150"/>
    <w:pPr>
      <w:spacing w:after="120"/>
      <w:ind w:left="283"/>
    </w:pPr>
    <w:rPr>
      <w:rFonts w:ascii="Calibri" w:eastAsia="Times New Roman" w:hAnsi="Calibri" w:cs="Times New Roman"/>
      <w:lang w:val="x-none" w:eastAsia="x-none"/>
    </w:rPr>
  </w:style>
  <w:style w:type="character" w:customStyle="1" w:styleId="a7">
    <w:name w:val="Основной текст с отступом Знак"/>
    <w:basedOn w:val="a0"/>
    <w:link w:val="a6"/>
    <w:uiPriority w:val="99"/>
    <w:semiHidden/>
    <w:rsid w:val="00F14150"/>
    <w:rPr>
      <w:rFonts w:ascii="Calibri" w:eastAsia="Times New Roman" w:hAnsi="Calibri" w:cs="Times New Roman"/>
      <w:lang w:val="x-none" w:eastAsia="x-none"/>
    </w:rPr>
  </w:style>
  <w:style w:type="character" w:customStyle="1" w:styleId="b-serp-itemfrom">
    <w:name w:val="b-serp-item__from"/>
    <w:basedOn w:val="a0"/>
    <w:rsid w:val="00F14150"/>
  </w:style>
  <w:style w:type="paragraph" w:styleId="a8">
    <w:name w:val="Normal (Web)"/>
    <w:basedOn w:val="a"/>
    <w:unhideWhenUsed/>
    <w:rsid w:val="00F141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footer"/>
    <w:basedOn w:val="a"/>
    <w:link w:val="aa"/>
    <w:rsid w:val="00F141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F14150"/>
    <w:rPr>
      <w:rFonts w:ascii="Times New Roman" w:eastAsia="Times New Roman" w:hAnsi="Times New Roman" w:cs="Times New Roman"/>
      <w:sz w:val="24"/>
      <w:szCs w:val="24"/>
      <w:lang w:eastAsia="ru-RU"/>
    </w:rPr>
  </w:style>
  <w:style w:type="character" w:styleId="ab">
    <w:name w:val="page number"/>
    <w:basedOn w:val="a0"/>
    <w:rsid w:val="00F14150"/>
  </w:style>
  <w:style w:type="paragraph" w:styleId="ac">
    <w:name w:val="header"/>
    <w:basedOn w:val="a"/>
    <w:link w:val="ad"/>
    <w:rsid w:val="00F141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rsid w:val="00F14150"/>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unhideWhenUsed/>
    <w:rsid w:val="00F14150"/>
  </w:style>
  <w:style w:type="paragraph" w:styleId="a3">
    <w:name w:val="No Spacing"/>
    <w:qFormat/>
    <w:rsid w:val="00F14150"/>
    <w:pPr>
      <w:spacing w:after="0" w:line="240" w:lineRule="auto"/>
    </w:pPr>
    <w:rPr>
      <w:rFonts w:ascii="Calibri" w:eastAsia="Times New Roman" w:hAnsi="Calibri" w:cs="Times New Roman"/>
      <w:lang w:eastAsia="ru-RU"/>
    </w:rPr>
  </w:style>
  <w:style w:type="table" w:styleId="a4">
    <w:name w:val="Table Grid"/>
    <w:basedOn w:val="a1"/>
    <w:rsid w:val="00F14150"/>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List Paragraph"/>
    <w:basedOn w:val="a"/>
    <w:qFormat/>
    <w:rsid w:val="00F14150"/>
    <w:pPr>
      <w:ind w:left="720"/>
      <w:contextualSpacing/>
    </w:pPr>
    <w:rPr>
      <w:rFonts w:ascii="Calibri" w:eastAsia="Times New Roman" w:hAnsi="Calibri" w:cs="Times New Roman"/>
      <w:lang w:eastAsia="ru-RU"/>
    </w:rPr>
  </w:style>
  <w:style w:type="paragraph" w:styleId="a6">
    <w:name w:val="Body Text Indent"/>
    <w:basedOn w:val="a"/>
    <w:link w:val="a7"/>
    <w:uiPriority w:val="99"/>
    <w:semiHidden/>
    <w:unhideWhenUsed/>
    <w:rsid w:val="00F14150"/>
    <w:pPr>
      <w:spacing w:after="120"/>
      <w:ind w:left="283"/>
    </w:pPr>
    <w:rPr>
      <w:rFonts w:ascii="Calibri" w:eastAsia="Times New Roman" w:hAnsi="Calibri" w:cs="Times New Roman"/>
      <w:lang w:val="x-none" w:eastAsia="x-none"/>
    </w:rPr>
  </w:style>
  <w:style w:type="character" w:customStyle="1" w:styleId="a7">
    <w:name w:val="Основной текст с отступом Знак"/>
    <w:basedOn w:val="a0"/>
    <w:link w:val="a6"/>
    <w:uiPriority w:val="99"/>
    <w:semiHidden/>
    <w:rsid w:val="00F14150"/>
    <w:rPr>
      <w:rFonts w:ascii="Calibri" w:eastAsia="Times New Roman" w:hAnsi="Calibri" w:cs="Times New Roman"/>
      <w:lang w:val="x-none" w:eastAsia="x-none"/>
    </w:rPr>
  </w:style>
  <w:style w:type="character" w:customStyle="1" w:styleId="b-serp-itemfrom">
    <w:name w:val="b-serp-item__from"/>
    <w:basedOn w:val="a0"/>
    <w:rsid w:val="00F14150"/>
  </w:style>
  <w:style w:type="paragraph" w:styleId="a8">
    <w:name w:val="Normal (Web)"/>
    <w:basedOn w:val="a"/>
    <w:unhideWhenUsed/>
    <w:rsid w:val="00F1415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footer"/>
    <w:basedOn w:val="a"/>
    <w:link w:val="aa"/>
    <w:rsid w:val="00F141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rsid w:val="00F14150"/>
    <w:rPr>
      <w:rFonts w:ascii="Times New Roman" w:eastAsia="Times New Roman" w:hAnsi="Times New Roman" w:cs="Times New Roman"/>
      <w:sz w:val="24"/>
      <w:szCs w:val="24"/>
      <w:lang w:eastAsia="ru-RU"/>
    </w:rPr>
  </w:style>
  <w:style w:type="character" w:styleId="ab">
    <w:name w:val="page number"/>
    <w:basedOn w:val="a0"/>
    <w:rsid w:val="00F14150"/>
  </w:style>
  <w:style w:type="paragraph" w:styleId="ac">
    <w:name w:val="header"/>
    <w:basedOn w:val="a"/>
    <w:link w:val="ad"/>
    <w:rsid w:val="00F1415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rsid w:val="00F14150"/>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13</Pages>
  <Words>3138</Words>
  <Characters>17888</Characters>
  <Application>Microsoft Office Word</Application>
  <DocSecurity>0</DocSecurity>
  <Lines>149</Lines>
  <Paragraphs>41</Paragraphs>
  <ScaleCrop>false</ScaleCrop>
  <Company>SPecialiST RePack</Company>
  <LinksUpToDate>false</LinksUpToDate>
  <CharactersWithSpaces>20985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РАМИЛЯ</dc:creator>
  <cp:keywords/>
  <dc:description/>
  <cp:lastModifiedBy>РАМИЛЯ</cp:lastModifiedBy>
  <cp:revision>2</cp:revision>
  <dcterms:created xsi:type="dcterms:W3CDTF">2015-05-10T12:29:00Z</dcterms:created>
  <dcterms:modified xsi:type="dcterms:W3CDTF">2015-05-10T12:40:00Z</dcterms:modified>
</cp:coreProperties>
</file>